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4D" w:rsidRDefault="00126D4D" w:rsidP="003F4839">
      <w:pPr>
        <w:pStyle w:val="Default"/>
        <w:spacing w:afterLines="50" w:line="360" w:lineRule="auto"/>
        <w:jc w:val="center"/>
        <w:rPr>
          <w:sz w:val="32"/>
          <w:szCs w:val="32"/>
        </w:rPr>
      </w:pPr>
      <w:r w:rsidRPr="00D241D9">
        <w:rPr>
          <w:rFonts w:hint="eastAsia"/>
          <w:sz w:val="32"/>
          <w:szCs w:val="32"/>
        </w:rPr>
        <w:t>关于</w:t>
      </w:r>
      <w:r w:rsidRPr="00D241D9">
        <w:rPr>
          <w:sz w:val="32"/>
          <w:szCs w:val="32"/>
        </w:rPr>
        <w:t>201</w:t>
      </w:r>
      <w:r w:rsidR="001F4196">
        <w:rPr>
          <w:rFonts w:hint="eastAsia"/>
          <w:sz w:val="32"/>
          <w:szCs w:val="32"/>
        </w:rPr>
        <w:t>5</w:t>
      </w:r>
      <w:r w:rsidRPr="00D241D9">
        <w:rPr>
          <w:rFonts w:hint="eastAsia"/>
          <w:sz w:val="32"/>
          <w:szCs w:val="32"/>
        </w:rPr>
        <w:t>级</w:t>
      </w:r>
      <w:r>
        <w:rPr>
          <w:rFonts w:hint="eastAsia"/>
          <w:sz w:val="32"/>
          <w:szCs w:val="32"/>
        </w:rPr>
        <w:t>硕博连读生和</w:t>
      </w:r>
      <w:r w:rsidRPr="00D241D9">
        <w:rPr>
          <w:rFonts w:hint="eastAsia"/>
          <w:sz w:val="32"/>
          <w:szCs w:val="32"/>
        </w:rPr>
        <w:t>普通招考全日制博士生</w:t>
      </w:r>
    </w:p>
    <w:p w:rsidR="00126D4D" w:rsidRPr="00D241D9" w:rsidRDefault="00126D4D" w:rsidP="003F4839">
      <w:pPr>
        <w:pStyle w:val="Default"/>
        <w:spacing w:beforeLines="50" w:afterLines="100" w:line="360" w:lineRule="auto"/>
        <w:jc w:val="center"/>
        <w:rPr>
          <w:sz w:val="32"/>
          <w:szCs w:val="32"/>
        </w:rPr>
      </w:pPr>
      <w:r w:rsidRPr="00D241D9">
        <w:rPr>
          <w:rFonts w:hint="eastAsia"/>
          <w:sz w:val="32"/>
          <w:szCs w:val="32"/>
        </w:rPr>
        <w:t>新生奖学金</w:t>
      </w:r>
      <w:r>
        <w:rPr>
          <w:rFonts w:hint="eastAsia"/>
          <w:sz w:val="32"/>
          <w:szCs w:val="32"/>
        </w:rPr>
        <w:t>评选</w:t>
      </w:r>
      <w:r w:rsidRPr="00D241D9">
        <w:rPr>
          <w:rFonts w:hint="eastAsia"/>
          <w:sz w:val="32"/>
          <w:szCs w:val="32"/>
        </w:rPr>
        <w:t>的通知</w:t>
      </w:r>
    </w:p>
    <w:p w:rsidR="00CE074E" w:rsidRPr="00126D4D" w:rsidRDefault="00126D4D" w:rsidP="00A645D9">
      <w:pPr>
        <w:spacing w:line="360" w:lineRule="auto"/>
        <w:rPr>
          <w:rFonts w:ascii="仿宋_GB2312" w:eastAsia="仿宋_GB2312"/>
          <w:sz w:val="28"/>
          <w:szCs w:val="28"/>
        </w:rPr>
      </w:pPr>
      <w:r w:rsidRPr="00126D4D">
        <w:rPr>
          <w:rFonts w:ascii="仿宋_GB2312" w:eastAsia="仿宋_GB2312" w:hint="eastAsia"/>
          <w:sz w:val="28"/>
          <w:szCs w:val="28"/>
        </w:rPr>
        <w:t>各博士</w:t>
      </w:r>
      <w:r w:rsidR="005639F9">
        <w:rPr>
          <w:rFonts w:ascii="仿宋_GB2312" w:eastAsia="仿宋_GB2312" w:hint="eastAsia"/>
          <w:sz w:val="28"/>
          <w:szCs w:val="28"/>
        </w:rPr>
        <w:t>研究</w:t>
      </w:r>
      <w:r w:rsidRPr="00126D4D">
        <w:rPr>
          <w:rFonts w:ascii="仿宋_GB2312" w:eastAsia="仿宋_GB2312" w:hint="eastAsia"/>
          <w:sz w:val="28"/>
          <w:szCs w:val="28"/>
        </w:rPr>
        <w:t>生培养单位</w:t>
      </w:r>
      <w:r w:rsidR="007A70D4">
        <w:rPr>
          <w:rFonts w:ascii="仿宋_GB2312" w:eastAsia="仿宋_GB2312" w:hint="eastAsia"/>
          <w:sz w:val="28"/>
          <w:szCs w:val="28"/>
        </w:rPr>
        <w:t>：</w:t>
      </w:r>
    </w:p>
    <w:p w:rsidR="00126D4D" w:rsidRDefault="00126D4D" w:rsidP="00A645D9">
      <w:pPr>
        <w:spacing w:line="360" w:lineRule="auto"/>
        <w:ind w:firstLineChars="200" w:firstLine="560"/>
        <w:rPr>
          <w:rFonts w:ascii="仿宋_GB2312" w:eastAsia="仿宋_GB2312"/>
          <w:sz w:val="28"/>
          <w:szCs w:val="28"/>
        </w:rPr>
      </w:pPr>
      <w:r w:rsidRPr="00B34AD4">
        <w:rPr>
          <w:rFonts w:ascii="仿宋_GB2312" w:eastAsia="仿宋_GB2312" w:hint="eastAsia"/>
          <w:sz w:val="28"/>
          <w:szCs w:val="28"/>
        </w:rPr>
        <w:t>为鼓励优秀</w:t>
      </w:r>
      <w:r>
        <w:rPr>
          <w:rFonts w:ascii="仿宋_GB2312" w:eastAsia="仿宋_GB2312" w:hint="eastAsia"/>
          <w:sz w:val="28"/>
          <w:szCs w:val="28"/>
        </w:rPr>
        <w:t>生源</w:t>
      </w:r>
      <w:r w:rsidRPr="00B34AD4">
        <w:rPr>
          <w:rFonts w:ascii="仿宋_GB2312" w:eastAsia="仿宋_GB2312" w:hint="eastAsia"/>
          <w:sz w:val="28"/>
          <w:szCs w:val="28"/>
        </w:rPr>
        <w:t>攻读我校博士</w:t>
      </w:r>
      <w:r>
        <w:rPr>
          <w:rFonts w:ascii="仿宋_GB2312" w:eastAsia="仿宋_GB2312" w:hint="eastAsia"/>
          <w:sz w:val="28"/>
          <w:szCs w:val="28"/>
        </w:rPr>
        <w:t>学位研究生</w:t>
      </w:r>
      <w:r w:rsidRPr="00B34AD4">
        <w:rPr>
          <w:rFonts w:ascii="仿宋_GB2312" w:eastAsia="仿宋_GB2312" w:hint="eastAsia"/>
          <w:sz w:val="28"/>
          <w:szCs w:val="28"/>
        </w:rPr>
        <w:t>，</w:t>
      </w:r>
      <w:r>
        <w:rPr>
          <w:rFonts w:ascii="仿宋_GB2312" w:eastAsia="仿宋_GB2312" w:hint="eastAsia"/>
          <w:sz w:val="28"/>
          <w:szCs w:val="28"/>
        </w:rPr>
        <w:t>根据</w:t>
      </w:r>
      <w:r w:rsidR="00F11275" w:rsidRPr="00D241D9">
        <w:rPr>
          <w:rFonts w:ascii="仿宋_GB2312" w:eastAsia="仿宋_GB2312" w:hint="eastAsia"/>
          <w:sz w:val="28"/>
          <w:szCs w:val="28"/>
        </w:rPr>
        <w:t>同研【</w:t>
      </w:r>
      <w:r w:rsidR="00F11275" w:rsidRPr="00D241D9">
        <w:rPr>
          <w:rFonts w:ascii="仿宋_GB2312" w:eastAsia="仿宋_GB2312"/>
          <w:sz w:val="28"/>
          <w:szCs w:val="28"/>
        </w:rPr>
        <w:t>201</w:t>
      </w:r>
      <w:r w:rsidR="00F11275">
        <w:rPr>
          <w:rFonts w:ascii="仿宋_GB2312" w:eastAsia="仿宋_GB2312" w:hint="eastAsia"/>
          <w:sz w:val="28"/>
          <w:szCs w:val="28"/>
        </w:rPr>
        <w:t>3</w:t>
      </w:r>
      <w:r w:rsidR="00F11275" w:rsidRPr="00D241D9">
        <w:rPr>
          <w:rFonts w:ascii="仿宋_GB2312" w:eastAsia="仿宋_GB2312" w:hint="eastAsia"/>
          <w:sz w:val="28"/>
          <w:szCs w:val="28"/>
        </w:rPr>
        <w:t>】</w:t>
      </w:r>
      <w:r w:rsidR="00F11275">
        <w:rPr>
          <w:rFonts w:ascii="仿宋_GB2312" w:eastAsia="仿宋_GB2312" w:hint="eastAsia"/>
          <w:sz w:val="28"/>
          <w:szCs w:val="28"/>
        </w:rPr>
        <w:t>68</w:t>
      </w:r>
      <w:r w:rsidR="00F11275" w:rsidRPr="00D241D9">
        <w:rPr>
          <w:rFonts w:ascii="仿宋_GB2312" w:eastAsia="仿宋_GB2312" w:hint="eastAsia"/>
          <w:sz w:val="28"/>
          <w:szCs w:val="28"/>
        </w:rPr>
        <w:t>号</w:t>
      </w:r>
      <w:r w:rsidR="00F11275">
        <w:rPr>
          <w:rFonts w:ascii="仿宋_GB2312" w:eastAsia="仿宋_GB2312" w:hint="eastAsia"/>
          <w:sz w:val="28"/>
          <w:szCs w:val="28"/>
        </w:rPr>
        <w:t>《关于公布同济大学2014级研究生收费和奖助方案的通知》和</w:t>
      </w:r>
      <w:r w:rsidRPr="00D241D9">
        <w:rPr>
          <w:rFonts w:ascii="仿宋_GB2312" w:eastAsia="仿宋_GB2312" w:hint="eastAsia"/>
          <w:sz w:val="28"/>
          <w:szCs w:val="28"/>
        </w:rPr>
        <w:t>各学院</w:t>
      </w:r>
      <w:r w:rsidR="00A645D9">
        <w:rPr>
          <w:rFonts w:ascii="仿宋_GB2312" w:eastAsia="仿宋_GB2312" w:hint="eastAsia"/>
          <w:sz w:val="28"/>
          <w:szCs w:val="28"/>
        </w:rPr>
        <w:t>《</w:t>
      </w:r>
      <w:r w:rsidRPr="00D241D9">
        <w:rPr>
          <w:rFonts w:ascii="仿宋_GB2312" w:eastAsia="仿宋_GB2312" w:hint="eastAsia"/>
          <w:sz w:val="28"/>
          <w:szCs w:val="28"/>
        </w:rPr>
        <w:t>博士新生奖学金评定细则</w:t>
      </w:r>
      <w:r w:rsidR="00A645D9">
        <w:rPr>
          <w:rFonts w:ascii="仿宋_GB2312" w:eastAsia="仿宋_GB2312" w:hint="eastAsia"/>
          <w:sz w:val="28"/>
          <w:szCs w:val="28"/>
        </w:rPr>
        <w:t>》</w:t>
      </w:r>
      <w:r w:rsidRPr="00D241D9">
        <w:rPr>
          <w:rFonts w:ascii="仿宋_GB2312" w:eastAsia="仿宋_GB2312" w:hint="eastAsia"/>
          <w:sz w:val="28"/>
          <w:szCs w:val="28"/>
        </w:rPr>
        <w:t>，</w:t>
      </w:r>
      <w:r>
        <w:rPr>
          <w:rFonts w:ascii="仿宋_GB2312" w:eastAsia="仿宋_GB2312" w:hint="eastAsia"/>
          <w:sz w:val="28"/>
          <w:szCs w:val="28"/>
        </w:rPr>
        <w:t>拟在</w:t>
      </w:r>
      <w:r>
        <w:rPr>
          <w:rFonts w:ascii="仿宋_GB2312" w:eastAsia="仿宋_GB2312"/>
          <w:sz w:val="28"/>
          <w:szCs w:val="28"/>
        </w:rPr>
        <w:t>201</w:t>
      </w:r>
      <w:r w:rsidR="001F4196">
        <w:rPr>
          <w:rFonts w:ascii="仿宋_GB2312" w:eastAsia="仿宋_GB2312" w:hint="eastAsia"/>
          <w:sz w:val="28"/>
          <w:szCs w:val="28"/>
        </w:rPr>
        <w:t>5</w:t>
      </w:r>
      <w:r>
        <w:rPr>
          <w:rFonts w:ascii="仿宋_GB2312" w:eastAsia="仿宋_GB2312" w:hint="eastAsia"/>
          <w:sz w:val="28"/>
          <w:szCs w:val="28"/>
        </w:rPr>
        <w:t>级博士招生阶段开展普通招考全日制博士生</w:t>
      </w:r>
      <w:r w:rsidRPr="00B34AD4">
        <w:rPr>
          <w:rFonts w:ascii="仿宋_GB2312" w:eastAsia="仿宋_GB2312" w:hint="eastAsia"/>
          <w:sz w:val="28"/>
          <w:szCs w:val="28"/>
        </w:rPr>
        <w:t>新生奖学金的</w:t>
      </w:r>
      <w:r>
        <w:rPr>
          <w:rFonts w:ascii="仿宋_GB2312" w:eastAsia="仿宋_GB2312" w:hint="eastAsia"/>
          <w:sz w:val="28"/>
          <w:szCs w:val="28"/>
        </w:rPr>
        <w:t>申请</w:t>
      </w:r>
      <w:r w:rsidRPr="00B34AD4">
        <w:rPr>
          <w:rFonts w:ascii="仿宋_GB2312" w:eastAsia="仿宋_GB2312" w:hint="eastAsia"/>
          <w:sz w:val="28"/>
          <w:szCs w:val="28"/>
        </w:rPr>
        <w:t>工作</w:t>
      </w:r>
      <w:r w:rsidR="00B00085">
        <w:rPr>
          <w:rFonts w:ascii="仿宋_GB2312" w:eastAsia="仿宋_GB2312" w:hint="eastAsia"/>
          <w:sz w:val="28"/>
          <w:szCs w:val="28"/>
        </w:rPr>
        <w:t>；</w:t>
      </w:r>
      <w:r w:rsidR="00B77600">
        <w:rPr>
          <w:rFonts w:ascii="仿宋_GB2312" w:eastAsia="仿宋_GB2312" w:hint="eastAsia"/>
          <w:sz w:val="28"/>
          <w:szCs w:val="28"/>
        </w:rPr>
        <w:t>同时</w:t>
      </w:r>
      <w:r w:rsidR="00B00085">
        <w:rPr>
          <w:rFonts w:ascii="仿宋_GB2312" w:eastAsia="仿宋_GB2312" w:hint="eastAsia"/>
          <w:sz w:val="28"/>
          <w:szCs w:val="28"/>
        </w:rPr>
        <w:t>，硕博连读新生奖学金的申请工作也同</w:t>
      </w:r>
      <w:r w:rsidR="00A645D9">
        <w:rPr>
          <w:rFonts w:ascii="仿宋_GB2312" w:eastAsia="仿宋_GB2312" w:hint="eastAsia"/>
          <w:sz w:val="28"/>
          <w:szCs w:val="28"/>
        </w:rPr>
        <w:t>步开</w:t>
      </w:r>
      <w:r w:rsidR="00B00085">
        <w:rPr>
          <w:rFonts w:ascii="仿宋_GB2312" w:eastAsia="仿宋_GB2312" w:hint="eastAsia"/>
          <w:sz w:val="28"/>
          <w:szCs w:val="28"/>
        </w:rPr>
        <w:t>展。</w:t>
      </w:r>
      <w:r w:rsidRPr="00B34AD4">
        <w:rPr>
          <w:rFonts w:ascii="仿宋_GB2312" w:eastAsia="仿宋_GB2312" w:hint="eastAsia"/>
          <w:sz w:val="28"/>
          <w:szCs w:val="28"/>
        </w:rPr>
        <w:t>现将有关事宜通知如下：</w:t>
      </w:r>
    </w:p>
    <w:p w:rsidR="00B00085" w:rsidRPr="00B34AD4" w:rsidRDefault="00B00085" w:rsidP="00A645D9">
      <w:pPr>
        <w:spacing w:line="360" w:lineRule="auto"/>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B34AD4">
        <w:rPr>
          <w:rFonts w:ascii="仿宋_GB2312" w:eastAsia="仿宋_GB2312" w:hint="eastAsia"/>
          <w:sz w:val="28"/>
          <w:szCs w:val="28"/>
        </w:rPr>
        <w:t>博士新生奖学金</w:t>
      </w:r>
    </w:p>
    <w:p w:rsidR="00B00085" w:rsidRPr="00B34AD4" w:rsidRDefault="00B00085"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博士</w:t>
      </w:r>
      <w:r w:rsidRPr="00B34AD4">
        <w:rPr>
          <w:rFonts w:ascii="仿宋_GB2312" w:eastAsia="仿宋_GB2312" w:hint="eastAsia"/>
          <w:sz w:val="28"/>
          <w:szCs w:val="28"/>
        </w:rPr>
        <w:t>新生入学时，</w:t>
      </w:r>
      <w:r>
        <w:rPr>
          <w:rFonts w:ascii="仿宋_GB2312" w:eastAsia="仿宋_GB2312" w:hint="eastAsia"/>
          <w:sz w:val="28"/>
          <w:szCs w:val="28"/>
        </w:rPr>
        <w:t>颁发</w:t>
      </w:r>
      <w:r w:rsidRPr="00B34AD4">
        <w:rPr>
          <w:rFonts w:ascii="仿宋_GB2312" w:eastAsia="仿宋_GB2312" w:hint="eastAsia"/>
          <w:sz w:val="28"/>
          <w:szCs w:val="28"/>
        </w:rPr>
        <w:t>新生奖学金，标准</w:t>
      </w:r>
      <w:r w:rsidRPr="00B34AD4">
        <w:rPr>
          <w:rFonts w:ascii="仿宋_GB2312" w:eastAsia="仿宋_GB2312"/>
          <w:sz w:val="28"/>
          <w:szCs w:val="28"/>
        </w:rPr>
        <w:t>0.5</w:t>
      </w:r>
      <w:r w:rsidRPr="00B34AD4">
        <w:rPr>
          <w:rFonts w:ascii="仿宋_GB2312" w:eastAsia="仿宋_GB2312" w:hint="eastAsia"/>
          <w:sz w:val="28"/>
          <w:szCs w:val="28"/>
        </w:rPr>
        <w:t>万</w:t>
      </w:r>
      <w:r w:rsidRPr="00B34AD4">
        <w:rPr>
          <w:rFonts w:ascii="仿宋_GB2312" w:eastAsia="仿宋_GB2312"/>
          <w:sz w:val="28"/>
          <w:szCs w:val="28"/>
        </w:rPr>
        <w:t>/</w:t>
      </w:r>
      <w:r w:rsidRPr="00B34AD4">
        <w:rPr>
          <w:rFonts w:ascii="仿宋_GB2312" w:eastAsia="仿宋_GB2312" w:hint="eastAsia"/>
          <w:sz w:val="28"/>
          <w:szCs w:val="28"/>
        </w:rPr>
        <w:t>人，鼓励入学时成绩优秀、具有良好的教育经历及较强的科研能力的</w:t>
      </w:r>
      <w:r w:rsidR="007A70D4">
        <w:rPr>
          <w:rFonts w:ascii="仿宋_GB2312" w:eastAsia="仿宋_GB2312" w:hint="eastAsia"/>
          <w:sz w:val="28"/>
          <w:szCs w:val="28"/>
        </w:rPr>
        <w:t>学</w:t>
      </w:r>
      <w:r w:rsidRPr="00B34AD4">
        <w:rPr>
          <w:rFonts w:ascii="仿宋_GB2312" w:eastAsia="仿宋_GB2312" w:hint="eastAsia"/>
          <w:sz w:val="28"/>
          <w:szCs w:val="28"/>
        </w:rPr>
        <w:t>生。</w:t>
      </w:r>
    </w:p>
    <w:p w:rsidR="00B00085" w:rsidRPr="00B34AD4" w:rsidRDefault="00B00085" w:rsidP="00A645D9">
      <w:pPr>
        <w:spacing w:line="360" w:lineRule="auto"/>
        <w:ind w:firstLineChars="200" w:firstLine="560"/>
        <w:rPr>
          <w:rFonts w:ascii="仿宋_GB2312" w:eastAsia="仿宋_GB2312"/>
          <w:sz w:val="28"/>
          <w:szCs w:val="28"/>
        </w:rPr>
      </w:pPr>
      <w:r w:rsidRPr="00B34AD4">
        <w:rPr>
          <w:rFonts w:ascii="仿宋_GB2312" w:eastAsia="仿宋_GB2312"/>
          <w:sz w:val="28"/>
          <w:szCs w:val="28"/>
        </w:rPr>
        <w:t>2</w:t>
      </w:r>
      <w:r>
        <w:rPr>
          <w:rFonts w:ascii="仿宋_GB2312" w:eastAsia="仿宋_GB2312" w:hint="eastAsia"/>
          <w:sz w:val="28"/>
          <w:szCs w:val="28"/>
        </w:rPr>
        <w:t>.</w:t>
      </w:r>
      <w:r w:rsidRPr="00B34AD4">
        <w:rPr>
          <w:rFonts w:ascii="仿宋_GB2312" w:eastAsia="仿宋_GB2312" w:hint="eastAsia"/>
          <w:sz w:val="28"/>
          <w:szCs w:val="28"/>
        </w:rPr>
        <w:t>选拔标准</w:t>
      </w:r>
    </w:p>
    <w:p w:rsidR="00B00085" w:rsidRPr="00B34AD4" w:rsidRDefault="00B00085" w:rsidP="00A645D9">
      <w:pPr>
        <w:spacing w:line="360" w:lineRule="auto"/>
        <w:ind w:firstLineChars="200" w:firstLine="560"/>
        <w:rPr>
          <w:rFonts w:ascii="仿宋_GB2312" w:eastAsia="仿宋_GB2312"/>
          <w:sz w:val="28"/>
          <w:szCs w:val="28"/>
        </w:rPr>
      </w:pPr>
      <w:r w:rsidRPr="00B34AD4">
        <w:rPr>
          <w:rFonts w:ascii="仿宋_GB2312" w:eastAsia="仿宋_GB2312" w:hint="eastAsia"/>
          <w:sz w:val="28"/>
          <w:szCs w:val="28"/>
        </w:rPr>
        <w:t>奖励有突出科研能力的</w:t>
      </w:r>
      <w:r>
        <w:rPr>
          <w:rFonts w:ascii="仿宋_GB2312" w:eastAsia="仿宋_GB2312" w:hint="eastAsia"/>
          <w:sz w:val="28"/>
          <w:szCs w:val="28"/>
        </w:rPr>
        <w:t>全日制博士生</w:t>
      </w:r>
      <w:r w:rsidRPr="00B34AD4">
        <w:rPr>
          <w:rFonts w:ascii="仿宋_GB2312" w:eastAsia="仿宋_GB2312" w:hint="eastAsia"/>
          <w:sz w:val="28"/>
          <w:szCs w:val="28"/>
        </w:rPr>
        <w:t>。具体要求：</w:t>
      </w:r>
      <w:r>
        <w:rPr>
          <w:rFonts w:ascii="仿宋_GB2312" w:eastAsia="仿宋_GB2312" w:hint="eastAsia"/>
          <w:sz w:val="28"/>
          <w:szCs w:val="28"/>
        </w:rPr>
        <w:t>已有成果</w:t>
      </w:r>
      <w:r w:rsidRPr="00B34AD4">
        <w:rPr>
          <w:rFonts w:ascii="仿宋_GB2312" w:eastAsia="仿宋_GB2312" w:hint="eastAsia"/>
          <w:sz w:val="28"/>
          <w:szCs w:val="28"/>
        </w:rPr>
        <w:t>达到</w:t>
      </w:r>
      <w:r w:rsidR="0097656B" w:rsidRPr="00B34AD4">
        <w:rPr>
          <w:rFonts w:ascii="仿宋_GB2312" w:eastAsia="仿宋_GB2312" w:hint="eastAsia"/>
          <w:sz w:val="28"/>
          <w:szCs w:val="28"/>
        </w:rPr>
        <w:t>我校</w:t>
      </w:r>
      <w:r w:rsidRPr="00B34AD4">
        <w:rPr>
          <w:rFonts w:ascii="仿宋_GB2312" w:eastAsia="仿宋_GB2312" w:hint="eastAsia"/>
          <w:sz w:val="28"/>
          <w:szCs w:val="28"/>
        </w:rPr>
        <w:t>所攻读学科博士毕业标准所要求成果的一半</w:t>
      </w:r>
      <w:r w:rsidR="00A645D9">
        <w:rPr>
          <w:rFonts w:ascii="仿宋_GB2312" w:eastAsia="仿宋_GB2312" w:hint="eastAsia"/>
          <w:sz w:val="28"/>
          <w:szCs w:val="28"/>
        </w:rPr>
        <w:t>，详细</w:t>
      </w:r>
      <w:r w:rsidR="00EF0179">
        <w:rPr>
          <w:rFonts w:ascii="仿宋_GB2312" w:eastAsia="仿宋_GB2312" w:hint="eastAsia"/>
          <w:sz w:val="28"/>
          <w:szCs w:val="28"/>
        </w:rPr>
        <w:t>标准</w:t>
      </w:r>
      <w:r w:rsidR="00A645D9">
        <w:rPr>
          <w:rFonts w:ascii="仿宋_GB2312" w:eastAsia="仿宋_GB2312" w:hint="eastAsia"/>
          <w:sz w:val="28"/>
          <w:szCs w:val="28"/>
        </w:rPr>
        <w:t>参考</w:t>
      </w:r>
      <w:r w:rsidR="00B77600">
        <w:rPr>
          <w:rFonts w:ascii="仿宋_GB2312" w:eastAsia="仿宋_GB2312" w:hint="eastAsia"/>
          <w:sz w:val="28"/>
          <w:szCs w:val="28"/>
        </w:rPr>
        <w:t>学位办拟定的《关于博士硕士学位申请者发表学术论文的规定》及</w:t>
      </w:r>
      <w:r w:rsidR="00A645D9">
        <w:rPr>
          <w:rFonts w:ascii="仿宋_GB2312" w:eastAsia="仿宋_GB2312" w:hint="eastAsia"/>
          <w:sz w:val="28"/>
          <w:szCs w:val="28"/>
        </w:rPr>
        <w:t>各单位拟定的《博士新生奖学金评定细则》</w:t>
      </w:r>
      <w:r w:rsidRPr="00B34AD4">
        <w:rPr>
          <w:rFonts w:ascii="仿宋_GB2312" w:eastAsia="仿宋_GB2312" w:hint="eastAsia"/>
          <w:sz w:val="28"/>
          <w:szCs w:val="28"/>
        </w:rPr>
        <w:t>。</w:t>
      </w:r>
      <w:r>
        <w:rPr>
          <w:rFonts w:ascii="仿宋_GB2312" w:eastAsia="仿宋_GB2312" w:hint="eastAsia"/>
          <w:sz w:val="28"/>
          <w:szCs w:val="28"/>
        </w:rPr>
        <w:t>硕博连读生申请</w:t>
      </w:r>
      <w:r w:rsidR="007A70D4">
        <w:rPr>
          <w:rFonts w:ascii="仿宋_GB2312" w:eastAsia="仿宋_GB2312" w:hint="eastAsia"/>
          <w:sz w:val="28"/>
          <w:szCs w:val="28"/>
        </w:rPr>
        <w:t>材料的</w:t>
      </w:r>
      <w:r w:rsidR="009E7893">
        <w:rPr>
          <w:rFonts w:ascii="仿宋_GB2312" w:eastAsia="仿宋_GB2312" w:hint="eastAsia"/>
          <w:sz w:val="28"/>
          <w:szCs w:val="28"/>
        </w:rPr>
        <w:t>科研成果认定</w:t>
      </w:r>
      <w:r>
        <w:rPr>
          <w:rFonts w:ascii="仿宋_GB2312" w:eastAsia="仿宋_GB2312" w:hint="eastAsia"/>
          <w:sz w:val="28"/>
          <w:szCs w:val="28"/>
        </w:rPr>
        <w:t>时间应</w:t>
      </w:r>
      <w:r w:rsidR="007A70D4">
        <w:rPr>
          <w:rFonts w:ascii="仿宋_GB2312" w:eastAsia="仿宋_GB2312" w:hint="eastAsia"/>
          <w:sz w:val="28"/>
          <w:szCs w:val="28"/>
        </w:rPr>
        <w:t>在</w:t>
      </w:r>
      <w:r w:rsidR="007A70D4" w:rsidRPr="007A70D4">
        <w:rPr>
          <w:rFonts w:ascii="仿宋_GB2312" w:eastAsia="仿宋_GB2312" w:hint="eastAsia"/>
          <w:sz w:val="28"/>
          <w:szCs w:val="28"/>
        </w:rPr>
        <w:t>201</w:t>
      </w:r>
      <w:r w:rsidR="00136BC2">
        <w:rPr>
          <w:rFonts w:ascii="仿宋_GB2312" w:eastAsia="仿宋_GB2312" w:hint="eastAsia"/>
          <w:sz w:val="28"/>
          <w:szCs w:val="28"/>
        </w:rPr>
        <w:t>2</w:t>
      </w:r>
      <w:r w:rsidR="007A70D4" w:rsidRPr="007A70D4">
        <w:rPr>
          <w:rFonts w:ascii="仿宋_GB2312" w:eastAsia="仿宋_GB2312" w:hint="eastAsia"/>
          <w:sz w:val="28"/>
          <w:szCs w:val="28"/>
        </w:rPr>
        <w:t>.1.1-201</w:t>
      </w:r>
      <w:r w:rsidR="00136BC2">
        <w:rPr>
          <w:rFonts w:ascii="仿宋_GB2312" w:eastAsia="仿宋_GB2312" w:hint="eastAsia"/>
          <w:sz w:val="28"/>
          <w:szCs w:val="28"/>
        </w:rPr>
        <w:t>4</w:t>
      </w:r>
      <w:r w:rsidR="007A70D4" w:rsidRPr="007A70D4">
        <w:rPr>
          <w:rFonts w:ascii="仿宋_GB2312" w:eastAsia="仿宋_GB2312" w:hint="eastAsia"/>
          <w:sz w:val="28"/>
          <w:szCs w:val="28"/>
        </w:rPr>
        <w:t>.12.31期间</w:t>
      </w:r>
      <w:r w:rsidR="007A70D4">
        <w:rPr>
          <w:rFonts w:ascii="仿宋_GB2312" w:eastAsia="仿宋_GB2312" w:hint="eastAsia"/>
          <w:sz w:val="28"/>
          <w:szCs w:val="28"/>
        </w:rPr>
        <w:t>；普通招考全日制博士生申请材料的</w:t>
      </w:r>
      <w:r w:rsidR="009E7893">
        <w:rPr>
          <w:rFonts w:ascii="仿宋_GB2312" w:eastAsia="仿宋_GB2312" w:hint="eastAsia"/>
          <w:sz w:val="28"/>
          <w:szCs w:val="28"/>
        </w:rPr>
        <w:t>科研成果认定</w:t>
      </w:r>
      <w:r w:rsidR="007A70D4">
        <w:rPr>
          <w:rFonts w:ascii="仿宋_GB2312" w:eastAsia="仿宋_GB2312" w:hint="eastAsia"/>
          <w:sz w:val="28"/>
          <w:szCs w:val="28"/>
        </w:rPr>
        <w:t>时间应在</w:t>
      </w:r>
      <w:r w:rsidR="007A70D4" w:rsidRPr="007A70D4">
        <w:rPr>
          <w:rFonts w:ascii="仿宋_GB2312" w:eastAsia="仿宋_GB2312"/>
          <w:sz w:val="28"/>
          <w:szCs w:val="28"/>
        </w:rPr>
        <w:t>20</w:t>
      </w:r>
      <w:r w:rsidR="007A70D4" w:rsidRPr="007A70D4">
        <w:rPr>
          <w:rFonts w:ascii="仿宋_GB2312" w:eastAsia="仿宋_GB2312" w:hint="eastAsia"/>
          <w:sz w:val="28"/>
          <w:szCs w:val="28"/>
        </w:rPr>
        <w:t>1</w:t>
      </w:r>
      <w:r w:rsidR="00136BC2">
        <w:rPr>
          <w:rFonts w:ascii="仿宋_GB2312" w:eastAsia="仿宋_GB2312" w:hint="eastAsia"/>
          <w:sz w:val="28"/>
          <w:szCs w:val="28"/>
        </w:rPr>
        <w:t>2</w:t>
      </w:r>
      <w:r w:rsidR="007A70D4" w:rsidRPr="007A70D4">
        <w:rPr>
          <w:rFonts w:ascii="仿宋_GB2312" w:eastAsia="仿宋_GB2312" w:hint="eastAsia"/>
          <w:sz w:val="28"/>
          <w:szCs w:val="28"/>
        </w:rPr>
        <w:t>.</w:t>
      </w:r>
      <w:r w:rsidR="003F4839">
        <w:rPr>
          <w:rFonts w:ascii="仿宋_GB2312" w:eastAsia="仿宋_GB2312" w:hint="eastAsia"/>
          <w:sz w:val="28"/>
          <w:szCs w:val="28"/>
        </w:rPr>
        <w:t>4</w:t>
      </w:r>
      <w:r w:rsidR="007A70D4" w:rsidRPr="007A70D4">
        <w:rPr>
          <w:rFonts w:ascii="仿宋_GB2312" w:eastAsia="仿宋_GB2312" w:hint="eastAsia"/>
          <w:sz w:val="28"/>
          <w:szCs w:val="28"/>
        </w:rPr>
        <w:t>.1</w:t>
      </w:r>
      <w:r w:rsidR="007A70D4" w:rsidRPr="007A70D4">
        <w:rPr>
          <w:rFonts w:ascii="仿宋_GB2312" w:eastAsia="仿宋_GB2312"/>
          <w:sz w:val="28"/>
          <w:szCs w:val="28"/>
        </w:rPr>
        <w:t>-201</w:t>
      </w:r>
      <w:r w:rsidR="00136BC2">
        <w:rPr>
          <w:rFonts w:ascii="仿宋_GB2312" w:eastAsia="仿宋_GB2312" w:hint="eastAsia"/>
          <w:sz w:val="28"/>
          <w:szCs w:val="28"/>
        </w:rPr>
        <w:t>5</w:t>
      </w:r>
      <w:r w:rsidR="007A70D4" w:rsidRPr="007A70D4">
        <w:rPr>
          <w:rFonts w:ascii="仿宋_GB2312" w:eastAsia="仿宋_GB2312"/>
          <w:sz w:val="28"/>
          <w:szCs w:val="28"/>
        </w:rPr>
        <w:t>.</w:t>
      </w:r>
      <w:r w:rsidR="003F4839">
        <w:rPr>
          <w:rFonts w:ascii="仿宋_GB2312" w:eastAsia="仿宋_GB2312" w:hint="eastAsia"/>
          <w:sz w:val="28"/>
          <w:szCs w:val="28"/>
        </w:rPr>
        <w:t>3</w:t>
      </w:r>
      <w:r w:rsidR="007A70D4" w:rsidRPr="007A70D4">
        <w:rPr>
          <w:rFonts w:ascii="仿宋_GB2312" w:eastAsia="仿宋_GB2312" w:hint="eastAsia"/>
          <w:sz w:val="28"/>
          <w:szCs w:val="28"/>
        </w:rPr>
        <w:t>.</w:t>
      </w:r>
      <w:r w:rsidR="003F4839">
        <w:rPr>
          <w:rFonts w:ascii="仿宋_GB2312" w:eastAsia="仿宋_GB2312" w:hint="eastAsia"/>
          <w:sz w:val="28"/>
          <w:szCs w:val="28"/>
        </w:rPr>
        <w:t>31</w:t>
      </w:r>
      <w:r w:rsidR="007A70D4" w:rsidRPr="007A70D4">
        <w:rPr>
          <w:rFonts w:ascii="仿宋_GB2312" w:eastAsia="仿宋_GB2312" w:hint="eastAsia"/>
          <w:sz w:val="28"/>
          <w:szCs w:val="28"/>
        </w:rPr>
        <w:t>期间</w:t>
      </w:r>
      <w:r>
        <w:rPr>
          <w:rFonts w:ascii="仿宋_GB2312" w:eastAsia="仿宋_GB2312" w:hint="eastAsia"/>
          <w:sz w:val="28"/>
          <w:szCs w:val="28"/>
        </w:rPr>
        <w:t>。</w:t>
      </w:r>
    </w:p>
    <w:p w:rsidR="00B00085" w:rsidRPr="00B34AD4" w:rsidRDefault="00B00085" w:rsidP="00A645D9">
      <w:pPr>
        <w:spacing w:line="360" w:lineRule="auto"/>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00A645D9">
        <w:rPr>
          <w:rFonts w:ascii="仿宋_GB2312" w:eastAsia="仿宋_GB2312" w:hint="eastAsia"/>
          <w:sz w:val="28"/>
          <w:szCs w:val="28"/>
        </w:rPr>
        <w:t>其他说明</w:t>
      </w:r>
      <w:r w:rsidRPr="00B34AD4">
        <w:rPr>
          <w:rFonts w:ascii="仿宋_GB2312" w:eastAsia="仿宋_GB2312" w:hint="eastAsia"/>
          <w:sz w:val="28"/>
          <w:szCs w:val="28"/>
        </w:rPr>
        <w:t>见</w:t>
      </w:r>
      <w:r>
        <w:rPr>
          <w:rFonts w:ascii="仿宋_GB2312" w:eastAsia="仿宋_GB2312" w:hint="eastAsia"/>
          <w:sz w:val="28"/>
          <w:szCs w:val="28"/>
        </w:rPr>
        <w:t>《</w:t>
      </w:r>
      <w:r w:rsidR="00B331C5">
        <w:rPr>
          <w:rFonts w:ascii="仿宋_GB2312" w:eastAsia="仿宋_GB2312" w:hint="eastAsia"/>
          <w:sz w:val="28"/>
          <w:szCs w:val="28"/>
        </w:rPr>
        <w:t>关于公布同济大学2014级研究生收费和奖助方案的通知</w:t>
      </w:r>
      <w:r w:rsidRPr="00D241D9">
        <w:rPr>
          <w:rFonts w:ascii="仿宋_GB2312" w:eastAsia="仿宋_GB2312" w:hint="eastAsia"/>
          <w:sz w:val="28"/>
          <w:szCs w:val="28"/>
        </w:rPr>
        <w:t>》</w:t>
      </w:r>
      <w:r w:rsidR="00A645D9">
        <w:rPr>
          <w:rFonts w:ascii="仿宋_GB2312" w:eastAsia="仿宋_GB2312" w:hint="eastAsia"/>
          <w:sz w:val="28"/>
          <w:szCs w:val="28"/>
        </w:rPr>
        <w:t>（附件一）。</w:t>
      </w:r>
    </w:p>
    <w:p w:rsidR="00B00085" w:rsidRPr="00D241D9" w:rsidRDefault="00B00085" w:rsidP="00A645D9">
      <w:pPr>
        <w:spacing w:line="360" w:lineRule="auto"/>
        <w:ind w:firstLineChars="200" w:firstLine="560"/>
        <w:rPr>
          <w:rFonts w:ascii="仿宋_GB2312" w:eastAsia="仿宋_GB2312"/>
          <w:sz w:val="28"/>
          <w:szCs w:val="28"/>
        </w:rPr>
      </w:pPr>
      <w:r w:rsidRPr="00D241D9">
        <w:rPr>
          <w:rFonts w:ascii="仿宋_GB2312" w:eastAsia="仿宋_GB2312"/>
          <w:sz w:val="28"/>
          <w:szCs w:val="28"/>
        </w:rPr>
        <w:t>4</w:t>
      </w:r>
      <w:r>
        <w:rPr>
          <w:rFonts w:ascii="仿宋_GB2312" w:eastAsia="仿宋_GB2312" w:hint="eastAsia"/>
          <w:sz w:val="28"/>
          <w:szCs w:val="28"/>
        </w:rPr>
        <w:t>.</w:t>
      </w:r>
      <w:r w:rsidRPr="00D241D9">
        <w:rPr>
          <w:rFonts w:ascii="仿宋_GB2312" w:eastAsia="仿宋_GB2312" w:hint="eastAsia"/>
          <w:sz w:val="28"/>
          <w:szCs w:val="28"/>
        </w:rPr>
        <w:t>申请办法</w:t>
      </w:r>
    </w:p>
    <w:p w:rsidR="00D173F8" w:rsidRDefault="00B00085" w:rsidP="00A645D9">
      <w:pPr>
        <w:spacing w:line="360" w:lineRule="auto"/>
        <w:ind w:firstLineChars="200" w:firstLine="560"/>
        <w:rPr>
          <w:rFonts w:ascii="仿宋_GB2312" w:eastAsia="仿宋_GB2312"/>
          <w:sz w:val="28"/>
          <w:szCs w:val="28"/>
        </w:rPr>
      </w:pPr>
      <w:r w:rsidRPr="00D241D9">
        <w:rPr>
          <w:rFonts w:ascii="仿宋_GB2312" w:eastAsia="仿宋_GB2312" w:hint="eastAsia"/>
          <w:sz w:val="28"/>
          <w:szCs w:val="28"/>
        </w:rPr>
        <w:t>申请</w:t>
      </w:r>
      <w:r w:rsidR="00EF0179">
        <w:rPr>
          <w:rFonts w:ascii="仿宋_GB2312" w:eastAsia="仿宋_GB2312" w:hint="eastAsia"/>
          <w:sz w:val="28"/>
          <w:szCs w:val="28"/>
        </w:rPr>
        <w:t>人</w:t>
      </w:r>
      <w:r w:rsidRPr="00D241D9">
        <w:rPr>
          <w:rFonts w:ascii="仿宋_GB2312" w:eastAsia="仿宋_GB2312" w:hint="eastAsia"/>
          <w:sz w:val="28"/>
          <w:szCs w:val="28"/>
        </w:rPr>
        <w:t>需填写《</w:t>
      </w:r>
      <w:r w:rsidRPr="00D241D9">
        <w:rPr>
          <w:rFonts w:ascii="仿宋_GB2312" w:eastAsia="仿宋_GB2312"/>
          <w:sz w:val="28"/>
          <w:szCs w:val="28"/>
        </w:rPr>
        <w:t>201</w:t>
      </w:r>
      <w:r w:rsidR="00FE5C63">
        <w:rPr>
          <w:rFonts w:ascii="仿宋_GB2312" w:eastAsia="仿宋_GB2312" w:hint="eastAsia"/>
          <w:sz w:val="28"/>
          <w:szCs w:val="28"/>
        </w:rPr>
        <w:t>5</w:t>
      </w:r>
      <w:r w:rsidRPr="00D241D9">
        <w:rPr>
          <w:rFonts w:ascii="仿宋_GB2312" w:eastAsia="仿宋_GB2312" w:hint="eastAsia"/>
          <w:sz w:val="28"/>
          <w:szCs w:val="28"/>
        </w:rPr>
        <w:t>级博士新生奖学金申请表（</w:t>
      </w:r>
      <w:r>
        <w:rPr>
          <w:rFonts w:ascii="仿宋_GB2312" w:eastAsia="仿宋_GB2312" w:hint="eastAsia"/>
          <w:sz w:val="28"/>
          <w:szCs w:val="28"/>
        </w:rPr>
        <w:t>硕博连读生</w:t>
      </w:r>
      <w:r w:rsidR="005D6BDA">
        <w:rPr>
          <w:rFonts w:ascii="仿宋_GB2312" w:eastAsia="仿宋_GB2312" w:hint="eastAsia"/>
          <w:sz w:val="28"/>
          <w:szCs w:val="28"/>
        </w:rPr>
        <w:t>）》（</w:t>
      </w:r>
      <w:r w:rsidRPr="00D241D9">
        <w:rPr>
          <w:rFonts w:ascii="仿宋_GB2312" w:eastAsia="仿宋_GB2312" w:hint="eastAsia"/>
          <w:sz w:val="28"/>
          <w:szCs w:val="28"/>
        </w:rPr>
        <w:t>附件二）</w:t>
      </w:r>
      <w:r>
        <w:rPr>
          <w:rFonts w:ascii="仿宋_GB2312" w:eastAsia="仿宋_GB2312" w:hint="eastAsia"/>
          <w:sz w:val="28"/>
          <w:szCs w:val="28"/>
        </w:rPr>
        <w:t>或</w:t>
      </w:r>
      <w:r w:rsidRPr="00D241D9">
        <w:rPr>
          <w:rFonts w:ascii="仿宋_GB2312" w:eastAsia="仿宋_GB2312" w:hint="eastAsia"/>
          <w:sz w:val="28"/>
          <w:szCs w:val="28"/>
        </w:rPr>
        <w:t>《</w:t>
      </w:r>
      <w:r w:rsidRPr="00D241D9">
        <w:rPr>
          <w:rFonts w:ascii="仿宋_GB2312" w:eastAsia="仿宋_GB2312"/>
          <w:sz w:val="28"/>
          <w:szCs w:val="28"/>
        </w:rPr>
        <w:t>201</w:t>
      </w:r>
      <w:r w:rsidR="00FE5C63">
        <w:rPr>
          <w:rFonts w:ascii="仿宋_GB2312" w:eastAsia="仿宋_GB2312" w:hint="eastAsia"/>
          <w:sz w:val="28"/>
          <w:szCs w:val="28"/>
        </w:rPr>
        <w:t>5</w:t>
      </w:r>
      <w:r w:rsidRPr="00D241D9">
        <w:rPr>
          <w:rFonts w:ascii="仿宋_GB2312" w:eastAsia="仿宋_GB2312" w:hint="eastAsia"/>
          <w:sz w:val="28"/>
          <w:szCs w:val="28"/>
        </w:rPr>
        <w:t>级博士新生奖学金申请表（普通招考全日制博士</w:t>
      </w:r>
      <w:r w:rsidR="005D6BDA">
        <w:rPr>
          <w:rFonts w:ascii="仿宋_GB2312" w:eastAsia="仿宋_GB2312" w:hint="eastAsia"/>
          <w:sz w:val="28"/>
          <w:szCs w:val="28"/>
        </w:rPr>
        <w:t>生）》（</w:t>
      </w:r>
      <w:r w:rsidRPr="00D241D9">
        <w:rPr>
          <w:rFonts w:ascii="仿宋_GB2312" w:eastAsia="仿宋_GB2312" w:hint="eastAsia"/>
          <w:sz w:val="28"/>
          <w:szCs w:val="28"/>
        </w:rPr>
        <w:t>附件</w:t>
      </w:r>
      <w:r>
        <w:rPr>
          <w:rFonts w:ascii="仿宋_GB2312" w:eastAsia="仿宋_GB2312" w:hint="eastAsia"/>
          <w:sz w:val="28"/>
          <w:szCs w:val="28"/>
        </w:rPr>
        <w:t>三</w:t>
      </w:r>
      <w:r w:rsidRPr="00D241D9">
        <w:rPr>
          <w:rFonts w:ascii="仿宋_GB2312" w:eastAsia="仿宋_GB2312" w:hint="eastAsia"/>
          <w:sz w:val="28"/>
          <w:szCs w:val="28"/>
        </w:rPr>
        <w:t>）并附相关证明材料（</w:t>
      </w:r>
      <w:r w:rsidR="0097656B">
        <w:rPr>
          <w:rFonts w:ascii="仿宋_GB2312" w:eastAsia="仿宋_GB2312" w:hint="eastAsia"/>
          <w:sz w:val="28"/>
          <w:szCs w:val="28"/>
        </w:rPr>
        <w:t>期刊封面、目录和首页复印件，</w:t>
      </w:r>
      <w:r w:rsidRPr="00D241D9">
        <w:rPr>
          <w:rFonts w:ascii="仿宋_GB2312" w:eastAsia="仿宋_GB2312" w:hint="eastAsia"/>
          <w:sz w:val="28"/>
          <w:szCs w:val="28"/>
        </w:rPr>
        <w:t>检索</w:t>
      </w:r>
      <w:r w:rsidRPr="00D241D9">
        <w:rPr>
          <w:rFonts w:ascii="仿宋_GB2312" w:eastAsia="仿宋_GB2312" w:hint="eastAsia"/>
          <w:sz w:val="28"/>
          <w:szCs w:val="28"/>
        </w:rPr>
        <w:lastRenderedPageBreak/>
        <w:t>论文</w:t>
      </w:r>
      <w:r w:rsidR="0097656B">
        <w:rPr>
          <w:rFonts w:ascii="仿宋_GB2312" w:eastAsia="仿宋_GB2312" w:hint="eastAsia"/>
          <w:sz w:val="28"/>
          <w:szCs w:val="28"/>
        </w:rPr>
        <w:t>还</w:t>
      </w:r>
      <w:r w:rsidRPr="00D241D9">
        <w:rPr>
          <w:rFonts w:ascii="仿宋_GB2312" w:eastAsia="仿宋_GB2312" w:hint="eastAsia"/>
          <w:sz w:val="28"/>
          <w:szCs w:val="28"/>
        </w:rPr>
        <w:t>须提供校图书馆的检索证明），</w:t>
      </w:r>
      <w:r w:rsidR="00D173F8">
        <w:rPr>
          <w:rFonts w:ascii="仿宋_GB2312" w:eastAsia="仿宋_GB2312" w:hint="eastAsia"/>
          <w:sz w:val="28"/>
          <w:szCs w:val="28"/>
        </w:rPr>
        <w:t>提交到各博士研究生培养单位</w:t>
      </w:r>
      <w:r w:rsidR="007A70D4" w:rsidRPr="007A70D4">
        <w:rPr>
          <w:rFonts w:ascii="仿宋_GB2312" w:eastAsia="仿宋_GB2312" w:hint="eastAsia"/>
          <w:sz w:val="28"/>
          <w:szCs w:val="28"/>
        </w:rPr>
        <w:t>管理部门</w:t>
      </w:r>
      <w:r w:rsidR="00D173F8">
        <w:rPr>
          <w:rFonts w:ascii="仿宋_GB2312" w:eastAsia="仿宋_GB2312" w:hint="eastAsia"/>
          <w:sz w:val="28"/>
          <w:szCs w:val="28"/>
        </w:rPr>
        <w:t>。</w:t>
      </w:r>
    </w:p>
    <w:p w:rsidR="00D173F8" w:rsidRDefault="00D173F8"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5.评审程序</w:t>
      </w:r>
    </w:p>
    <w:p w:rsidR="008A7C6B" w:rsidRPr="008A7C6B" w:rsidRDefault="00FB2B47" w:rsidP="008A7C6B">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w:t>
      </w:r>
      <w:r w:rsidR="00667CEB" w:rsidRPr="00B34AD4">
        <w:rPr>
          <w:rFonts w:ascii="仿宋_GB2312" w:eastAsia="仿宋_GB2312" w:hint="eastAsia"/>
          <w:sz w:val="28"/>
          <w:szCs w:val="28"/>
        </w:rPr>
        <w:t>各</w:t>
      </w:r>
      <w:r w:rsidR="00C736F4">
        <w:rPr>
          <w:rFonts w:ascii="仿宋_GB2312" w:eastAsia="仿宋_GB2312" w:hint="eastAsia"/>
          <w:sz w:val="28"/>
          <w:szCs w:val="28"/>
        </w:rPr>
        <w:t>有关单位应明确本单位博士新生奖学金的</w:t>
      </w:r>
      <w:r w:rsidR="009D642E">
        <w:rPr>
          <w:rFonts w:ascii="仿宋_GB2312" w:eastAsia="仿宋_GB2312" w:hint="eastAsia"/>
          <w:sz w:val="28"/>
          <w:szCs w:val="28"/>
        </w:rPr>
        <w:t>《</w:t>
      </w:r>
      <w:r w:rsidR="00C736F4">
        <w:rPr>
          <w:rFonts w:ascii="仿宋_GB2312" w:eastAsia="仿宋_GB2312" w:hint="eastAsia"/>
          <w:sz w:val="28"/>
          <w:szCs w:val="28"/>
        </w:rPr>
        <w:t>评定</w:t>
      </w:r>
      <w:r w:rsidR="009D642E">
        <w:rPr>
          <w:rFonts w:ascii="仿宋_GB2312" w:eastAsia="仿宋_GB2312" w:hint="eastAsia"/>
          <w:sz w:val="28"/>
          <w:szCs w:val="28"/>
        </w:rPr>
        <w:t>细则》</w:t>
      </w:r>
      <w:r w:rsidR="008A7C6B">
        <w:rPr>
          <w:rFonts w:ascii="仿宋_GB2312" w:eastAsia="仿宋_GB2312" w:hint="eastAsia"/>
          <w:sz w:val="28"/>
          <w:szCs w:val="28"/>
        </w:rPr>
        <w:t>，并与本通知同时下发</w:t>
      </w:r>
      <w:r w:rsidR="00C736F4">
        <w:rPr>
          <w:rFonts w:ascii="仿宋_GB2312" w:eastAsia="仿宋_GB2312" w:hint="eastAsia"/>
          <w:sz w:val="28"/>
          <w:szCs w:val="28"/>
        </w:rPr>
        <w:t>。</w:t>
      </w:r>
      <w:r w:rsidR="008A7C6B">
        <w:rPr>
          <w:rFonts w:ascii="仿宋_GB2312" w:eastAsia="仿宋_GB2312" w:hint="eastAsia"/>
          <w:sz w:val="28"/>
          <w:szCs w:val="28"/>
        </w:rPr>
        <w:t>若要修订</w:t>
      </w:r>
      <w:r w:rsidR="006578E1">
        <w:rPr>
          <w:rFonts w:ascii="仿宋_GB2312" w:eastAsia="仿宋_GB2312" w:hint="eastAsia"/>
          <w:sz w:val="28"/>
          <w:szCs w:val="28"/>
        </w:rPr>
        <w:t>评定标准</w:t>
      </w:r>
      <w:r w:rsidR="008A7C6B">
        <w:rPr>
          <w:rFonts w:ascii="仿宋_GB2312" w:eastAsia="仿宋_GB2312" w:hint="eastAsia"/>
          <w:sz w:val="28"/>
          <w:szCs w:val="28"/>
        </w:rPr>
        <w:t>，必须在201</w:t>
      </w:r>
      <w:r w:rsidR="00FE5C63">
        <w:rPr>
          <w:rFonts w:ascii="仿宋_GB2312" w:eastAsia="仿宋_GB2312" w:hint="eastAsia"/>
          <w:sz w:val="28"/>
          <w:szCs w:val="28"/>
        </w:rPr>
        <w:t>5</w:t>
      </w:r>
      <w:r w:rsidR="008A7C6B">
        <w:rPr>
          <w:rFonts w:ascii="仿宋_GB2312" w:eastAsia="仿宋_GB2312" w:hint="eastAsia"/>
          <w:sz w:val="28"/>
          <w:szCs w:val="28"/>
        </w:rPr>
        <w:t>年</w:t>
      </w:r>
      <w:r w:rsidR="00732363">
        <w:rPr>
          <w:rFonts w:ascii="仿宋_GB2312" w:eastAsia="仿宋_GB2312" w:hint="eastAsia"/>
          <w:sz w:val="28"/>
          <w:szCs w:val="28"/>
        </w:rPr>
        <w:t>4</w:t>
      </w:r>
      <w:r w:rsidR="008A7C6B">
        <w:rPr>
          <w:rFonts w:ascii="仿宋_GB2312" w:eastAsia="仿宋_GB2312" w:hint="eastAsia"/>
          <w:sz w:val="28"/>
          <w:szCs w:val="28"/>
        </w:rPr>
        <w:t>月</w:t>
      </w:r>
      <w:r w:rsidR="002E14B4">
        <w:rPr>
          <w:rFonts w:ascii="仿宋_GB2312" w:eastAsia="仿宋_GB2312" w:hint="eastAsia"/>
          <w:sz w:val="28"/>
          <w:szCs w:val="28"/>
        </w:rPr>
        <w:t>2</w:t>
      </w:r>
      <w:r w:rsidR="00F93F04">
        <w:rPr>
          <w:rFonts w:ascii="仿宋_GB2312" w:eastAsia="仿宋_GB2312" w:hint="eastAsia"/>
          <w:sz w:val="28"/>
          <w:szCs w:val="28"/>
        </w:rPr>
        <w:t>0</w:t>
      </w:r>
      <w:r w:rsidR="008A7C6B">
        <w:rPr>
          <w:rFonts w:ascii="仿宋_GB2312" w:eastAsia="仿宋_GB2312" w:hint="eastAsia"/>
          <w:sz w:val="28"/>
          <w:szCs w:val="28"/>
        </w:rPr>
        <w:t>日前将修订后的</w:t>
      </w:r>
      <w:r w:rsidR="000C08E5">
        <w:rPr>
          <w:rFonts w:ascii="仿宋_GB2312" w:eastAsia="仿宋_GB2312" w:hint="eastAsia"/>
          <w:sz w:val="28"/>
          <w:szCs w:val="28"/>
        </w:rPr>
        <w:t>《评定</w:t>
      </w:r>
      <w:r w:rsidR="006578E1">
        <w:rPr>
          <w:rFonts w:ascii="仿宋_GB2312" w:eastAsia="仿宋_GB2312" w:hint="eastAsia"/>
          <w:sz w:val="28"/>
          <w:szCs w:val="28"/>
        </w:rPr>
        <w:t>细则</w:t>
      </w:r>
      <w:r w:rsidR="000C08E5">
        <w:rPr>
          <w:rFonts w:ascii="仿宋_GB2312" w:eastAsia="仿宋_GB2312" w:hint="eastAsia"/>
          <w:sz w:val="28"/>
          <w:szCs w:val="28"/>
        </w:rPr>
        <w:t>》</w:t>
      </w:r>
      <w:r w:rsidR="008A7C6B">
        <w:rPr>
          <w:rFonts w:ascii="仿宋_GB2312" w:eastAsia="仿宋_GB2312" w:hint="eastAsia"/>
          <w:sz w:val="28"/>
          <w:szCs w:val="28"/>
        </w:rPr>
        <w:t>报研究生院基金办备案，且新标准不得低于</w:t>
      </w:r>
      <w:r w:rsidR="00026C10">
        <w:rPr>
          <w:rFonts w:ascii="仿宋_GB2312" w:eastAsia="仿宋_GB2312" w:hint="eastAsia"/>
          <w:sz w:val="28"/>
          <w:szCs w:val="28"/>
        </w:rPr>
        <w:t>学校相应一级学科</w:t>
      </w:r>
      <w:r w:rsidR="008A7C6B" w:rsidRPr="008A7C6B">
        <w:rPr>
          <w:rFonts w:ascii="仿宋_GB2312" w:eastAsia="仿宋_GB2312" w:hint="eastAsia"/>
          <w:sz w:val="28"/>
          <w:szCs w:val="28"/>
        </w:rPr>
        <w:t>博士毕业标准所要求成果的一半。</w:t>
      </w:r>
    </w:p>
    <w:p w:rsidR="00D173F8" w:rsidRDefault="00FB2B47" w:rsidP="008A7C6B">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D173F8" w:rsidRPr="00B34AD4">
        <w:rPr>
          <w:rFonts w:ascii="仿宋_GB2312" w:eastAsia="仿宋_GB2312" w:hint="eastAsia"/>
          <w:sz w:val="28"/>
          <w:szCs w:val="28"/>
        </w:rPr>
        <w:t>各</w:t>
      </w:r>
      <w:r w:rsidR="00D173F8">
        <w:rPr>
          <w:rFonts w:ascii="仿宋_GB2312" w:eastAsia="仿宋_GB2312" w:hint="eastAsia"/>
          <w:sz w:val="28"/>
          <w:szCs w:val="28"/>
        </w:rPr>
        <w:t>有关单位将</w:t>
      </w:r>
      <w:r w:rsidR="00D173F8" w:rsidRPr="00B34AD4">
        <w:rPr>
          <w:rFonts w:ascii="仿宋_GB2312" w:eastAsia="仿宋_GB2312" w:hint="eastAsia"/>
          <w:sz w:val="28"/>
          <w:szCs w:val="28"/>
        </w:rPr>
        <w:t>组织相关学科的教授组成专家组，审核申请人的上报材料，依据申请材料对申请人进行评选排序，并将</w:t>
      </w:r>
      <w:r w:rsidR="000B38DC">
        <w:rPr>
          <w:rFonts w:ascii="仿宋_GB2312" w:eastAsia="仿宋_GB2312" w:hint="eastAsia"/>
          <w:sz w:val="28"/>
          <w:szCs w:val="28"/>
        </w:rPr>
        <w:t>申请表</w:t>
      </w:r>
      <w:r w:rsidR="006578E1">
        <w:rPr>
          <w:rFonts w:ascii="仿宋_GB2312" w:eastAsia="仿宋_GB2312" w:hint="eastAsia"/>
          <w:sz w:val="28"/>
          <w:szCs w:val="28"/>
        </w:rPr>
        <w:t>（附件二和附件三）</w:t>
      </w:r>
      <w:r w:rsidR="000B38DC">
        <w:rPr>
          <w:rFonts w:ascii="仿宋_GB2312" w:eastAsia="仿宋_GB2312" w:hint="eastAsia"/>
          <w:sz w:val="28"/>
          <w:szCs w:val="28"/>
        </w:rPr>
        <w:t>、证明材料及</w:t>
      </w:r>
      <w:r w:rsidR="00EF0179">
        <w:rPr>
          <w:rFonts w:ascii="仿宋_GB2312" w:eastAsia="仿宋_GB2312" w:hint="eastAsia"/>
          <w:sz w:val="28"/>
          <w:szCs w:val="28"/>
        </w:rPr>
        <w:t>申报</w:t>
      </w:r>
      <w:r w:rsidR="0097656B">
        <w:rPr>
          <w:rFonts w:ascii="仿宋_GB2312" w:eastAsia="仿宋_GB2312" w:hint="eastAsia"/>
          <w:sz w:val="28"/>
          <w:szCs w:val="28"/>
        </w:rPr>
        <w:t>汇总表</w:t>
      </w:r>
      <w:r w:rsidR="000B38DC">
        <w:rPr>
          <w:rFonts w:ascii="仿宋_GB2312" w:eastAsia="仿宋_GB2312" w:hint="eastAsia"/>
          <w:sz w:val="28"/>
          <w:szCs w:val="28"/>
        </w:rPr>
        <w:t>（附件四和附件五）</w:t>
      </w:r>
      <w:r w:rsidR="00D173F8" w:rsidRPr="00B34AD4">
        <w:rPr>
          <w:rFonts w:ascii="仿宋_GB2312" w:eastAsia="仿宋_GB2312" w:hint="eastAsia"/>
          <w:sz w:val="28"/>
          <w:szCs w:val="28"/>
        </w:rPr>
        <w:t>上报</w:t>
      </w:r>
      <w:r w:rsidR="00D173F8">
        <w:rPr>
          <w:rFonts w:ascii="仿宋_GB2312" w:eastAsia="仿宋_GB2312" w:hint="eastAsia"/>
          <w:sz w:val="28"/>
          <w:szCs w:val="28"/>
        </w:rPr>
        <w:t>研究生院</w:t>
      </w:r>
      <w:r w:rsidR="00D173F8" w:rsidRPr="00B34AD4">
        <w:rPr>
          <w:rFonts w:ascii="仿宋_GB2312" w:eastAsia="仿宋_GB2312" w:hint="eastAsia"/>
          <w:sz w:val="28"/>
          <w:szCs w:val="28"/>
        </w:rPr>
        <w:t>研究生教育创新基金管理办公室审核；经审核后的名单，由研究生教育创新基金管理委员会讨论并审批后予以公布。</w:t>
      </w:r>
    </w:p>
    <w:p w:rsidR="00DF420F" w:rsidRDefault="00D173F8"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6.</w:t>
      </w:r>
      <w:r w:rsidR="00DF420F">
        <w:rPr>
          <w:rFonts w:ascii="仿宋_GB2312" w:eastAsia="仿宋_GB2312" w:hint="eastAsia"/>
          <w:sz w:val="28"/>
          <w:szCs w:val="28"/>
        </w:rPr>
        <w:t>时间</w:t>
      </w:r>
      <w:r w:rsidR="00A645D9">
        <w:rPr>
          <w:rFonts w:ascii="仿宋_GB2312" w:eastAsia="仿宋_GB2312" w:hint="eastAsia"/>
          <w:sz w:val="28"/>
          <w:szCs w:val="28"/>
        </w:rPr>
        <w:t>安排</w:t>
      </w:r>
    </w:p>
    <w:p w:rsidR="00DF420F" w:rsidRDefault="00A645D9" w:rsidP="00A645D9">
      <w:pPr>
        <w:spacing w:line="360" w:lineRule="auto"/>
        <w:ind w:firstLineChars="200" w:firstLine="560"/>
        <w:rPr>
          <w:rFonts w:ascii="仿宋_GB2312" w:eastAsia="仿宋_GB2312"/>
          <w:sz w:val="28"/>
          <w:szCs w:val="28"/>
        </w:rPr>
      </w:pPr>
      <w:r>
        <w:rPr>
          <w:rFonts w:ascii="仿宋_GB2312" w:eastAsia="仿宋_GB2312" w:hint="eastAsia"/>
          <w:sz w:val="28"/>
          <w:szCs w:val="28"/>
        </w:rPr>
        <w:t>申请人须在</w:t>
      </w:r>
      <w:r w:rsidR="00202F04">
        <w:rPr>
          <w:rFonts w:ascii="仿宋_GB2312" w:eastAsia="仿宋_GB2312" w:hint="eastAsia"/>
          <w:sz w:val="28"/>
          <w:szCs w:val="28"/>
        </w:rPr>
        <w:t>复试期间</w:t>
      </w:r>
      <w:r w:rsidR="0097656B">
        <w:rPr>
          <w:rFonts w:ascii="仿宋_GB2312" w:eastAsia="仿宋_GB2312" w:hint="eastAsia"/>
          <w:sz w:val="28"/>
          <w:szCs w:val="28"/>
        </w:rPr>
        <w:t>将材料</w:t>
      </w:r>
      <w:r w:rsidR="00DF420F">
        <w:rPr>
          <w:rFonts w:ascii="仿宋_GB2312" w:eastAsia="仿宋_GB2312" w:hint="eastAsia"/>
          <w:sz w:val="28"/>
          <w:szCs w:val="28"/>
        </w:rPr>
        <w:t>提交至院系</w:t>
      </w:r>
      <w:r w:rsidR="007A70D4">
        <w:rPr>
          <w:rFonts w:ascii="仿宋_GB2312" w:eastAsia="仿宋_GB2312" w:hint="eastAsia"/>
          <w:sz w:val="28"/>
          <w:szCs w:val="28"/>
        </w:rPr>
        <w:t>管理</w:t>
      </w:r>
      <w:r w:rsidR="00034461">
        <w:rPr>
          <w:rFonts w:ascii="仿宋_GB2312" w:eastAsia="仿宋_GB2312" w:hint="eastAsia"/>
          <w:sz w:val="28"/>
          <w:szCs w:val="28"/>
        </w:rPr>
        <w:t>部门</w:t>
      </w:r>
      <w:r w:rsidR="00DF420F">
        <w:rPr>
          <w:rFonts w:ascii="仿宋_GB2312" w:eastAsia="仿宋_GB2312" w:hint="eastAsia"/>
          <w:sz w:val="28"/>
          <w:szCs w:val="28"/>
        </w:rPr>
        <w:t>。各单位</w:t>
      </w:r>
      <w:r w:rsidR="00D362F2">
        <w:rPr>
          <w:rFonts w:ascii="仿宋_GB2312" w:eastAsia="仿宋_GB2312" w:hint="eastAsia"/>
          <w:sz w:val="28"/>
          <w:szCs w:val="28"/>
        </w:rPr>
        <w:t>评审后，</w:t>
      </w:r>
      <w:r w:rsidR="00202F04">
        <w:rPr>
          <w:rFonts w:ascii="仿宋_GB2312" w:eastAsia="仿宋_GB2312" w:hint="eastAsia"/>
          <w:sz w:val="28"/>
          <w:szCs w:val="28"/>
        </w:rPr>
        <w:t>分别将申请表、证明材料及汇总表</w:t>
      </w:r>
      <w:r w:rsidR="00D362F2">
        <w:rPr>
          <w:rFonts w:ascii="仿宋_GB2312" w:eastAsia="仿宋_GB2312" w:hint="eastAsia"/>
          <w:sz w:val="28"/>
          <w:szCs w:val="28"/>
        </w:rPr>
        <w:t>于</w:t>
      </w:r>
      <w:r w:rsidR="00202F04">
        <w:rPr>
          <w:rFonts w:ascii="仿宋_GB2312" w:eastAsia="仿宋_GB2312" w:hint="eastAsia"/>
          <w:sz w:val="28"/>
          <w:szCs w:val="28"/>
        </w:rPr>
        <w:t>5</w:t>
      </w:r>
      <w:r w:rsidR="00D362F2">
        <w:rPr>
          <w:rFonts w:ascii="仿宋_GB2312" w:eastAsia="仿宋_GB2312" w:hint="eastAsia"/>
          <w:sz w:val="28"/>
          <w:szCs w:val="28"/>
        </w:rPr>
        <w:t>月</w:t>
      </w:r>
      <w:r w:rsidR="00202F04">
        <w:rPr>
          <w:rFonts w:ascii="仿宋_GB2312" w:eastAsia="仿宋_GB2312" w:hint="eastAsia"/>
          <w:sz w:val="28"/>
          <w:szCs w:val="28"/>
        </w:rPr>
        <w:t>15</w:t>
      </w:r>
      <w:r w:rsidR="00D362F2">
        <w:rPr>
          <w:rFonts w:ascii="仿宋_GB2312" w:eastAsia="仿宋_GB2312" w:hint="eastAsia"/>
          <w:sz w:val="28"/>
          <w:szCs w:val="28"/>
        </w:rPr>
        <w:t>日之前交至基金办，</w:t>
      </w:r>
      <w:r w:rsidR="00DD454A">
        <w:rPr>
          <w:rFonts w:ascii="仿宋_GB2312" w:eastAsia="仿宋_GB2312" w:hint="eastAsia"/>
          <w:sz w:val="28"/>
          <w:szCs w:val="28"/>
        </w:rPr>
        <w:t>同时将</w:t>
      </w:r>
      <w:r w:rsidR="00EF0179">
        <w:rPr>
          <w:rFonts w:ascii="仿宋_GB2312" w:eastAsia="仿宋_GB2312" w:hint="eastAsia"/>
          <w:sz w:val="28"/>
          <w:szCs w:val="28"/>
        </w:rPr>
        <w:t>汇总表</w:t>
      </w:r>
      <w:hyperlink r:id="rId7" w:history="1">
        <w:r w:rsidR="00A762B8" w:rsidRPr="00A762B8">
          <w:rPr>
            <w:rStyle w:val="a4"/>
            <w:rFonts w:ascii="仿宋_GB2312" w:eastAsia="仿宋_GB2312" w:hint="eastAsia"/>
            <w:color w:val="000000" w:themeColor="text1"/>
            <w:sz w:val="28"/>
            <w:szCs w:val="28"/>
            <w:u w:val="none"/>
          </w:rPr>
          <w:t>电子版发送至jjgl@tongji.edu.cn</w:t>
        </w:r>
      </w:hyperlink>
      <w:r w:rsidR="00D362F2">
        <w:rPr>
          <w:rFonts w:ascii="仿宋_GB2312" w:eastAsia="仿宋_GB2312" w:hint="eastAsia"/>
          <w:sz w:val="28"/>
          <w:szCs w:val="28"/>
        </w:rPr>
        <w:t>。</w:t>
      </w:r>
    </w:p>
    <w:p w:rsidR="00D173F8" w:rsidRPr="005D6BDA" w:rsidRDefault="00D173F8" w:rsidP="00A645D9">
      <w:pPr>
        <w:spacing w:line="360" w:lineRule="auto"/>
        <w:ind w:firstLineChars="200" w:firstLine="560"/>
        <w:jc w:val="right"/>
        <w:rPr>
          <w:rFonts w:ascii="仿宋_GB2312" w:eastAsia="仿宋_GB2312"/>
          <w:sz w:val="28"/>
          <w:szCs w:val="28"/>
        </w:rPr>
      </w:pPr>
    </w:p>
    <w:p w:rsidR="00B00085" w:rsidRPr="00D241D9" w:rsidRDefault="00B00085" w:rsidP="00A645D9">
      <w:pPr>
        <w:spacing w:line="360" w:lineRule="auto"/>
        <w:ind w:firstLineChars="200" w:firstLine="560"/>
        <w:jc w:val="right"/>
        <w:rPr>
          <w:rFonts w:ascii="仿宋_GB2312" w:eastAsia="仿宋_GB2312"/>
          <w:sz w:val="28"/>
          <w:szCs w:val="28"/>
        </w:rPr>
      </w:pPr>
      <w:r w:rsidRPr="00D241D9">
        <w:rPr>
          <w:rFonts w:ascii="仿宋_GB2312" w:eastAsia="仿宋_GB2312" w:hint="eastAsia"/>
          <w:sz w:val="28"/>
          <w:szCs w:val="28"/>
        </w:rPr>
        <w:t>同济大学研究生院研究生教育创新基金管理办公室</w:t>
      </w:r>
    </w:p>
    <w:p w:rsidR="00B00085" w:rsidRDefault="00B00085" w:rsidP="00A645D9">
      <w:pPr>
        <w:spacing w:line="360" w:lineRule="auto"/>
        <w:ind w:firstLineChars="200" w:firstLine="560"/>
        <w:jc w:val="right"/>
        <w:rPr>
          <w:rFonts w:ascii="仿宋_GB2312" w:eastAsia="仿宋_GB2312"/>
          <w:sz w:val="28"/>
          <w:szCs w:val="28"/>
        </w:rPr>
      </w:pPr>
      <w:r w:rsidRPr="00D241D9">
        <w:rPr>
          <w:rFonts w:ascii="仿宋_GB2312" w:eastAsia="仿宋_GB2312"/>
          <w:sz w:val="28"/>
          <w:szCs w:val="28"/>
        </w:rPr>
        <w:t>201</w:t>
      </w:r>
      <w:r w:rsidR="00FE5C63">
        <w:rPr>
          <w:rFonts w:ascii="仿宋_GB2312" w:eastAsia="仿宋_GB2312" w:hint="eastAsia"/>
          <w:sz w:val="28"/>
          <w:szCs w:val="28"/>
        </w:rPr>
        <w:t>5</w:t>
      </w:r>
      <w:r w:rsidRPr="00D241D9">
        <w:rPr>
          <w:rFonts w:ascii="仿宋_GB2312" w:eastAsia="仿宋_GB2312" w:hint="eastAsia"/>
          <w:sz w:val="28"/>
          <w:szCs w:val="28"/>
        </w:rPr>
        <w:t>年</w:t>
      </w:r>
      <w:r w:rsidR="004428FF">
        <w:rPr>
          <w:rFonts w:ascii="仿宋_GB2312" w:eastAsia="仿宋_GB2312" w:hint="eastAsia"/>
          <w:sz w:val="28"/>
          <w:szCs w:val="28"/>
        </w:rPr>
        <w:t>3</w:t>
      </w:r>
      <w:r w:rsidRPr="00D241D9">
        <w:rPr>
          <w:rFonts w:ascii="仿宋_GB2312" w:eastAsia="仿宋_GB2312" w:hint="eastAsia"/>
          <w:sz w:val="28"/>
          <w:szCs w:val="28"/>
        </w:rPr>
        <w:t>月</w:t>
      </w:r>
      <w:r w:rsidR="002E14B4">
        <w:rPr>
          <w:rFonts w:ascii="仿宋_GB2312" w:eastAsia="仿宋_GB2312" w:hint="eastAsia"/>
          <w:sz w:val="28"/>
          <w:szCs w:val="28"/>
        </w:rPr>
        <w:t>31</w:t>
      </w:r>
      <w:r w:rsidRPr="00D241D9">
        <w:rPr>
          <w:rFonts w:ascii="仿宋_GB2312" w:eastAsia="仿宋_GB2312" w:hint="eastAsia"/>
          <w:sz w:val="28"/>
          <w:szCs w:val="28"/>
        </w:rPr>
        <w:t>日</w:t>
      </w:r>
    </w:p>
    <w:p w:rsidR="00A645D9" w:rsidRDefault="00A645D9" w:rsidP="00A645D9">
      <w:pPr>
        <w:spacing w:line="360" w:lineRule="auto"/>
        <w:ind w:firstLineChars="200" w:firstLine="560"/>
        <w:jc w:val="right"/>
        <w:rPr>
          <w:rFonts w:ascii="仿宋_GB2312" w:eastAsia="仿宋_GB2312"/>
          <w:sz w:val="28"/>
          <w:szCs w:val="28"/>
        </w:rPr>
      </w:pPr>
    </w:p>
    <w:p w:rsidR="000F5FEF" w:rsidRPr="00D241D9" w:rsidRDefault="000F5FEF" w:rsidP="00A645D9">
      <w:pPr>
        <w:spacing w:line="360" w:lineRule="auto"/>
        <w:rPr>
          <w:rFonts w:ascii="仿宋_GB2312" w:eastAsia="仿宋_GB2312"/>
          <w:sz w:val="28"/>
          <w:szCs w:val="28"/>
        </w:rPr>
      </w:pPr>
      <w:r w:rsidRPr="00D241D9">
        <w:rPr>
          <w:rFonts w:ascii="仿宋_GB2312" w:eastAsia="仿宋_GB2312" w:hint="eastAsia"/>
          <w:sz w:val="28"/>
          <w:szCs w:val="28"/>
        </w:rPr>
        <w:t>附件一</w:t>
      </w:r>
      <w:r w:rsidR="00A645D9" w:rsidRPr="00D241D9">
        <w:rPr>
          <w:rFonts w:ascii="仿宋_GB2312" w:eastAsia="仿宋_GB2312" w:hint="eastAsia"/>
          <w:sz w:val="28"/>
          <w:szCs w:val="28"/>
        </w:rPr>
        <w:t>：</w:t>
      </w:r>
      <w:r w:rsidR="00F11275">
        <w:rPr>
          <w:rFonts w:ascii="仿宋_GB2312" w:eastAsia="仿宋_GB2312" w:hint="eastAsia"/>
          <w:sz w:val="28"/>
          <w:szCs w:val="28"/>
        </w:rPr>
        <w:t>关于公布同济大学2014级研究生收费和奖助方案的通知</w:t>
      </w:r>
    </w:p>
    <w:p w:rsidR="000F5FEF" w:rsidRDefault="000F5FEF" w:rsidP="00A645D9">
      <w:pPr>
        <w:spacing w:line="360" w:lineRule="auto"/>
        <w:rPr>
          <w:rFonts w:ascii="仿宋_GB2312" w:eastAsia="仿宋_GB2312"/>
          <w:sz w:val="28"/>
          <w:szCs w:val="28"/>
        </w:rPr>
      </w:pPr>
      <w:r w:rsidRPr="00D241D9">
        <w:rPr>
          <w:rFonts w:ascii="仿宋_GB2312" w:eastAsia="仿宋_GB2312" w:hint="eastAsia"/>
          <w:sz w:val="28"/>
          <w:szCs w:val="28"/>
        </w:rPr>
        <w:t>附件二：</w:t>
      </w:r>
      <w:r w:rsidRPr="00D241D9">
        <w:rPr>
          <w:rFonts w:ascii="仿宋_GB2312" w:eastAsia="仿宋_GB2312"/>
          <w:sz w:val="28"/>
          <w:szCs w:val="28"/>
        </w:rPr>
        <w:t>201</w:t>
      </w:r>
      <w:r w:rsidR="00B06347">
        <w:rPr>
          <w:rFonts w:ascii="仿宋_GB2312" w:eastAsia="仿宋_GB2312" w:hint="eastAsia"/>
          <w:sz w:val="28"/>
          <w:szCs w:val="28"/>
        </w:rPr>
        <w:t>5</w:t>
      </w:r>
      <w:r w:rsidRPr="00D241D9">
        <w:rPr>
          <w:rFonts w:ascii="仿宋_GB2312" w:eastAsia="仿宋_GB2312" w:hint="eastAsia"/>
          <w:sz w:val="28"/>
          <w:szCs w:val="28"/>
        </w:rPr>
        <w:t>级博士新生奖学金申请表（</w:t>
      </w:r>
      <w:r>
        <w:rPr>
          <w:rFonts w:ascii="仿宋_GB2312" w:eastAsia="仿宋_GB2312" w:hint="eastAsia"/>
          <w:sz w:val="28"/>
          <w:szCs w:val="28"/>
        </w:rPr>
        <w:t>硕博连读生</w:t>
      </w:r>
      <w:r w:rsidRPr="00D241D9">
        <w:rPr>
          <w:rFonts w:ascii="仿宋_GB2312" w:eastAsia="仿宋_GB2312" w:hint="eastAsia"/>
          <w:sz w:val="28"/>
          <w:szCs w:val="28"/>
        </w:rPr>
        <w:t>）</w:t>
      </w:r>
    </w:p>
    <w:p w:rsidR="000F5FEF" w:rsidRDefault="000F5FEF" w:rsidP="00A645D9">
      <w:pPr>
        <w:spacing w:line="360" w:lineRule="auto"/>
        <w:rPr>
          <w:rFonts w:ascii="仿宋_GB2312" w:eastAsia="仿宋_GB2312"/>
          <w:sz w:val="28"/>
          <w:szCs w:val="28"/>
        </w:rPr>
      </w:pPr>
      <w:r>
        <w:rPr>
          <w:rFonts w:ascii="仿宋_GB2312" w:eastAsia="仿宋_GB2312" w:hint="eastAsia"/>
          <w:sz w:val="28"/>
          <w:szCs w:val="28"/>
        </w:rPr>
        <w:t>附件</w:t>
      </w:r>
      <w:r w:rsidR="005D6BDA">
        <w:rPr>
          <w:rFonts w:ascii="仿宋_GB2312" w:eastAsia="仿宋_GB2312" w:hint="eastAsia"/>
          <w:sz w:val="28"/>
          <w:szCs w:val="28"/>
        </w:rPr>
        <w:t>三</w:t>
      </w:r>
      <w:r w:rsidR="00A645D9" w:rsidRPr="00D241D9">
        <w:rPr>
          <w:rFonts w:ascii="仿宋_GB2312" w:eastAsia="仿宋_GB2312" w:hint="eastAsia"/>
          <w:sz w:val="28"/>
          <w:szCs w:val="28"/>
        </w:rPr>
        <w:t>：</w:t>
      </w:r>
      <w:r w:rsidRPr="00D241D9">
        <w:rPr>
          <w:rFonts w:ascii="仿宋_GB2312" w:eastAsia="仿宋_GB2312"/>
          <w:sz w:val="28"/>
          <w:szCs w:val="28"/>
        </w:rPr>
        <w:t>201</w:t>
      </w:r>
      <w:r w:rsidR="00B06347">
        <w:rPr>
          <w:rFonts w:ascii="仿宋_GB2312" w:eastAsia="仿宋_GB2312" w:hint="eastAsia"/>
          <w:sz w:val="28"/>
          <w:szCs w:val="28"/>
        </w:rPr>
        <w:t>5</w:t>
      </w:r>
      <w:r w:rsidRPr="00D241D9">
        <w:rPr>
          <w:rFonts w:ascii="仿宋_GB2312" w:eastAsia="仿宋_GB2312" w:hint="eastAsia"/>
          <w:sz w:val="28"/>
          <w:szCs w:val="28"/>
        </w:rPr>
        <w:t>级博士新生奖学金申请表（普通招考全日制博士生）</w:t>
      </w:r>
      <w:r w:rsidRPr="00D241D9">
        <w:rPr>
          <w:rFonts w:ascii="仿宋_GB2312" w:eastAsia="仿宋_GB2312"/>
          <w:sz w:val="28"/>
          <w:szCs w:val="28"/>
        </w:rPr>
        <w:t xml:space="preserve"> </w:t>
      </w:r>
    </w:p>
    <w:p w:rsidR="00126D4D" w:rsidRPr="00A645D9" w:rsidRDefault="005D6BDA" w:rsidP="00A645D9">
      <w:pPr>
        <w:spacing w:line="360" w:lineRule="auto"/>
        <w:rPr>
          <w:rFonts w:ascii="仿宋_GB2312" w:eastAsia="仿宋_GB2312"/>
          <w:sz w:val="28"/>
          <w:szCs w:val="28"/>
        </w:rPr>
      </w:pPr>
      <w:r>
        <w:rPr>
          <w:rFonts w:ascii="仿宋_GB2312" w:eastAsia="仿宋_GB2312" w:hint="eastAsia"/>
          <w:sz w:val="28"/>
          <w:szCs w:val="28"/>
        </w:rPr>
        <w:t>附件四</w:t>
      </w:r>
      <w:r w:rsidR="00A645D9" w:rsidRPr="00D241D9">
        <w:rPr>
          <w:rFonts w:ascii="仿宋_GB2312" w:eastAsia="仿宋_GB2312" w:hint="eastAsia"/>
          <w:sz w:val="28"/>
          <w:szCs w:val="28"/>
        </w:rPr>
        <w:t>：</w:t>
      </w:r>
      <w:r w:rsidR="00A645D9" w:rsidRPr="00A645D9">
        <w:rPr>
          <w:rFonts w:ascii="仿宋_GB2312" w:eastAsia="仿宋_GB2312"/>
          <w:sz w:val="28"/>
          <w:szCs w:val="28"/>
        </w:rPr>
        <w:t>201</w:t>
      </w:r>
      <w:r w:rsidR="00B06347">
        <w:rPr>
          <w:rFonts w:ascii="仿宋_GB2312" w:eastAsia="仿宋_GB2312" w:hint="eastAsia"/>
          <w:sz w:val="28"/>
          <w:szCs w:val="28"/>
        </w:rPr>
        <w:t>5</w:t>
      </w:r>
      <w:r w:rsidR="00A645D9" w:rsidRPr="00A645D9">
        <w:rPr>
          <w:rFonts w:ascii="仿宋_GB2312" w:eastAsia="仿宋_GB2312" w:hint="eastAsia"/>
          <w:sz w:val="28"/>
          <w:szCs w:val="28"/>
        </w:rPr>
        <w:t>级博士新生奖学金申请汇总表（硕博连读生）</w:t>
      </w:r>
    </w:p>
    <w:p w:rsidR="00A645D9" w:rsidRPr="00A645D9" w:rsidRDefault="005D6BDA" w:rsidP="00A645D9">
      <w:pPr>
        <w:spacing w:line="360" w:lineRule="auto"/>
        <w:rPr>
          <w:rFonts w:ascii="仿宋_GB2312" w:eastAsia="仿宋_GB2312"/>
          <w:sz w:val="28"/>
          <w:szCs w:val="28"/>
        </w:rPr>
      </w:pPr>
      <w:r>
        <w:rPr>
          <w:rFonts w:ascii="仿宋_GB2312" w:eastAsia="仿宋_GB2312" w:hint="eastAsia"/>
          <w:sz w:val="28"/>
          <w:szCs w:val="28"/>
        </w:rPr>
        <w:t>附件五</w:t>
      </w:r>
      <w:r w:rsidR="00A645D9" w:rsidRPr="00D241D9">
        <w:rPr>
          <w:rFonts w:ascii="仿宋_GB2312" w:eastAsia="仿宋_GB2312" w:hint="eastAsia"/>
          <w:sz w:val="28"/>
          <w:szCs w:val="28"/>
        </w:rPr>
        <w:t>：</w:t>
      </w:r>
      <w:r w:rsidR="00A645D9">
        <w:rPr>
          <w:rFonts w:ascii="仿宋_GB2312" w:eastAsia="仿宋_GB2312" w:hint="eastAsia"/>
          <w:sz w:val="28"/>
          <w:szCs w:val="28"/>
        </w:rPr>
        <w:t xml:space="preserve"> </w:t>
      </w:r>
      <w:r w:rsidR="00A645D9" w:rsidRPr="00A645D9">
        <w:rPr>
          <w:rFonts w:ascii="仿宋_GB2312" w:eastAsia="仿宋_GB2312"/>
          <w:sz w:val="28"/>
          <w:szCs w:val="28"/>
        </w:rPr>
        <w:t>201</w:t>
      </w:r>
      <w:r w:rsidR="00B06347">
        <w:rPr>
          <w:rFonts w:ascii="仿宋_GB2312" w:eastAsia="仿宋_GB2312" w:hint="eastAsia"/>
          <w:sz w:val="28"/>
          <w:szCs w:val="28"/>
        </w:rPr>
        <w:t>5</w:t>
      </w:r>
      <w:r w:rsidR="00A645D9" w:rsidRPr="00A645D9">
        <w:rPr>
          <w:rFonts w:ascii="仿宋_GB2312" w:eastAsia="仿宋_GB2312" w:hint="eastAsia"/>
          <w:sz w:val="28"/>
          <w:szCs w:val="28"/>
        </w:rPr>
        <w:t>级博士新生奖学金申请汇总表（普通招考全日制博士生）</w:t>
      </w:r>
    </w:p>
    <w:p w:rsidR="004256B2" w:rsidRDefault="004256B2" w:rsidP="004256B2">
      <w:pPr>
        <w:widowControl/>
        <w:jc w:val="left"/>
        <w:rPr>
          <w:rFonts w:ascii="仿宋_GB2312" w:eastAsia="仿宋_GB2312"/>
          <w:sz w:val="28"/>
          <w:szCs w:val="28"/>
        </w:rPr>
        <w:sectPr w:rsidR="004256B2" w:rsidSect="004256B2">
          <w:pgSz w:w="11904" w:h="17340"/>
          <w:pgMar w:top="1928" w:right="1616" w:bottom="1474" w:left="1758" w:header="720" w:footer="720" w:gutter="0"/>
          <w:cols w:space="720"/>
          <w:noEndnote/>
        </w:sectPr>
      </w:pPr>
    </w:p>
    <w:p w:rsidR="005D6BDA" w:rsidRPr="00482FC0" w:rsidRDefault="005D6BDA" w:rsidP="004256B2">
      <w:pPr>
        <w:widowControl/>
        <w:jc w:val="left"/>
        <w:rPr>
          <w:rFonts w:ascii="仿宋_GB2312" w:eastAsia="仿宋_GB2312" w:cs="仿宋_GB2312"/>
          <w:sz w:val="28"/>
          <w:szCs w:val="28"/>
        </w:rPr>
      </w:pPr>
      <w:r w:rsidRPr="00482FC0">
        <w:rPr>
          <w:rFonts w:ascii="仿宋_GB2312" w:eastAsia="仿宋_GB2312" w:cs="仿宋_GB2312" w:hint="eastAsia"/>
          <w:sz w:val="28"/>
          <w:szCs w:val="28"/>
        </w:rPr>
        <w:lastRenderedPageBreak/>
        <w:t>附件一</w:t>
      </w:r>
      <w:r w:rsidR="00502AD2">
        <w:rPr>
          <w:rFonts w:ascii="仿宋_GB2312" w:eastAsia="仿宋_GB2312" w:cs="仿宋_GB2312" w:hint="eastAsia"/>
          <w:sz w:val="28"/>
          <w:szCs w:val="28"/>
        </w:rPr>
        <w:t>：</w:t>
      </w:r>
    </w:p>
    <w:p w:rsidR="00165768" w:rsidRPr="00165768" w:rsidRDefault="00165768" w:rsidP="00165768">
      <w:pPr>
        <w:spacing w:line="0" w:lineRule="atLeast"/>
        <w:jc w:val="center"/>
        <w:rPr>
          <w:rFonts w:ascii="方正小标宋简体" w:eastAsia="方正小标宋简体" w:hAnsi="宋体"/>
          <w:spacing w:val="100"/>
          <w:w w:val="90"/>
          <w:sz w:val="72"/>
          <w:szCs w:val="88"/>
        </w:rPr>
      </w:pPr>
      <w:r w:rsidRPr="00165768">
        <w:rPr>
          <w:rFonts w:ascii="方正小标宋简体" w:eastAsia="方正小标宋简体" w:hAnsi="宋体" w:hint="eastAsia"/>
          <w:color w:val="FF0000"/>
          <w:spacing w:val="100"/>
          <w:w w:val="90"/>
          <w:sz w:val="72"/>
          <w:szCs w:val="88"/>
        </w:rPr>
        <w:t>同济大学文件</w:t>
      </w:r>
    </w:p>
    <w:p w:rsidR="00165768" w:rsidRPr="00165768" w:rsidRDefault="00165768" w:rsidP="00165768">
      <w:pPr>
        <w:jc w:val="center"/>
        <w:rPr>
          <w:rFonts w:ascii="仿宋_GB2312" w:eastAsia="仿宋_GB2312" w:hAnsi="宋体"/>
          <w:sz w:val="28"/>
          <w:szCs w:val="32"/>
        </w:rPr>
      </w:pPr>
    </w:p>
    <w:p w:rsidR="00165768" w:rsidRPr="00165768" w:rsidRDefault="00165768" w:rsidP="00165768">
      <w:pPr>
        <w:jc w:val="center"/>
        <w:rPr>
          <w:rFonts w:ascii="仿宋_GB2312" w:eastAsia="仿宋_GB2312" w:hAnsi="宋体"/>
          <w:sz w:val="28"/>
          <w:szCs w:val="32"/>
        </w:rPr>
      </w:pPr>
      <w:bookmarkStart w:id="0" w:name="文号"/>
      <w:r w:rsidRPr="00165768">
        <w:rPr>
          <w:rFonts w:ascii="仿宋_GB2312" w:eastAsia="仿宋_GB2312" w:hAnsi="宋体" w:hint="eastAsia"/>
          <w:sz w:val="28"/>
          <w:szCs w:val="32"/>
        </w:rPr>
        <w:t>同研〔</w:t>
      </w:r>
      <w:r w:rsidRPr="00165768">
        <w:rPr>
          <w:rFonts w:ascii="仿宋_GB2312" w:eastAsia="仿宋_GB2312" w:hAnsi="宋体"/>
          <w:sz w:val="28"/>
          <w:szCs w:val="32"/>
        </w:rPr>
        <w:t>2013〕68号</w:t>
      </w:r>
      <w:bookmarkEnd w:id="0"/>
    </w:p>
    <w:p w:rsidR="00165768" w:rsidRPr="00165768" w:rsidRDefault="000A19C2" w:rsidP="00165768">
      <w:pPr>
        <w:spacing w:line="584" w:lineRule="exact"/>
        <w:jc w:val="center"/>
        <w:rPr>
          <w:rFonts w:hAnsi="宋体"/>
          <w:b/>
          <w:sz w:val="32"/>
          <w:szCs w:val="36"/>
        </w:rPr>
      </w:pPr>
      <w:r w:rsidRPr="000A19C2">
        <w:rPr>
          <w:rFonts w:ascii="仿宋_GB2312" w:eastAsia="仿宋_GB2312" w:hAnsi="宋体"/>
          <w:bCs/>
          <w:noProof/>
          <w:color w:val="FF0000"/>
          <w:sz w:val="28"/>
          <w:szCs w:val="32"/>
        </w:rPr>
        <w:pict>
          <v:line id="_x0000_s1030" style="position:absolute;left:0;text-align:left;z-index:251665408" from=".25pt,2.95pt" to="441.25pt,2.95pt" strokecolor="red" strokeweight="1.5pt"/>
        </w:pict>
      </w:r>
    </w:p>
    <w:p w:rsidR="00165768" w:rsidRPr="00165768" w:rsidRDefault="00165768" w:rsidP="00165768">
      <w:pPr>
        <w:pStyle w:val="a5"/>
        <w:spacing w:line="580" w:lineRule="exact"/>
        <w:jc w:val="center"/>
        <w:rPr>
          <w:rFonts w:ascii="方正小标宋简体" w:eastAsia="方正小标宋简体" w:hAnsi="宋体"/>
          <w:sz w:val="40"/>
          <w:szCs w:val="44"/>
        </w:rPr>
      </w:pPr>
      <w:bookmarkStart w:id="1" w:name="文件标题"/>
      <w:r w:rsidRPr="00165768">
        <w:rPr>
          <w:rFonts w:ascii="方正小标宋简体" w:eastAsia="方正小标宋简体" w:hAnsi="宋体" w:hint="eastAsia"/>
          <w:sz w:val="40"/>
          <w:szCs w:val="44"/>
        </w:rPr>
        <w:t>关于公布同济大学</w:t>
      </w:r>
      <w:r w:rsidRPr="00165768">
        <w:rPr>
          <w:rFonts w:ascii="方正小标宋简体" w:eastAsia="方正小标宋简体" w:hAnsi="宋体"/>
          <w:sz w:val="40"/>
          <w:szCs w:val="44"/>
        </w:rPr>
        <w:t>2014级</w:t>
      </w:r>
    </w:p>
    <w:p w:rsidR="00165768" w:rsidRPr="00165768" w:rsidRDefault="00165768" w:rsidP="00165768">
      <w:pPr>
        <w:pStyle w:val="a5"/>
        <w:spacing w:line="580" w:lineRule="exact"/>
        <w:jc w:val="center"/>
        <w:rPr>
          <w:rFonts w:ascii="方正小标宋简体" w:eastAsia="方正小标宋简体" w:hAnsi="宋体"/>
          <w:sz w:val="40"/>
          <w:szCs w:val="44"/>
        </w:rPr>
      </w:pPr>
      <w:r w:rsidRPr="00165768">
        <w:rPr>
          <w:rFonts w:ascii="方正小标宋简体" w:eastAsia="方正小标宋简体" w:hAnsi="宋体"/>
          <w:sz w:val="40"/>
          <w:szCs w:val="44"/>
        </w:rPr>
        <w:t>研究生收费和奖助方案的通知</w:t>
      </w:r>
      <w:bookmarkEnd w:id="1"/>
    </w:p>
    <w:p w:rsidR="00165768" w:rsidRPr="00165768" w:rsidRDefault="00165768" w:rsidP="00165768">
      <w:pPr>
        <w:spacing w:line="584" w:lineRule="exact"/>
        <w:jc w:val="left"/>
        <w:rPr>
          <w:rFonts w:ascii="仿宋_GB2312" w:eastAsia="仿宋_GB2312" w:hAnsi="仿宋"/>
          <w:sz w:val="28"/>
          <w:szCs w:val="32"/>
        </w:rPr>
      </w:pPr>
      <w:bookmarkStart w:id="2" w:name="Content"/>
      <w:bookmarkEnd w:id="2"/>
    </w:p>
    <w:p w:rsidR="00165768" w:rsidRPr="00165768" w:rsidRDefault="00165768" w:rsidP="00165768">
      <w:pPr>
        <w:spacing w:line="584" w:lineRule="exact"/>
        <w:jc w:val="left"/>
        <w:rPr>
          <w:rFonts w:ascii="仿宋_GB2312" w:eastAsia="仿宋_GB2312" w:hAnsi="仿宋"/>
          <w:sz w:val="28"/>
          <w:szCs w:val="32"/>
        </w:rPr>
      </w:pPr>
      <w:r w:rsidRPr="00165768">
        <w:rPr>
          <w:rFonts w:ascii="仿宋_GB2312" w:eastAsia="仿宋_GB2312" w:hAnsi="仿宋" w:hint="eastAsia"/>
          <w:sz w:val="28"/>
          <w:szCs w:val="32"/>
        </w:rPr>
        <w:t>各单位：</w:t>
      </w:r>
    </w:p>
    <w:p w:rsidR="00165768" w:rsidRPr="00165768" w:rsidRDefault="00165768" w:rsidP="00165768">
      <w:pPr>
        <w:spacing w:line="584" w:lineRule="exact"/>
        <w:ind w:firstLineChars="200" w:firstLine="560"/>
        <w:jc w:val="left"/>
        <w:rPr>
          <w:rFonts w:ascii="仿宋_GB2312" w:eastAsia="仿宋_GB2312" w:hAnsi="仿宋"/>
          <w:sz w:val="28"/>
          <w:szCs w:val="32"/>
        </w:rPr>
      </w:pPr>
      <w:r w:rsidRPr="00165768">
        <w:rPr>
          <w:rFonts w:ascii="仿宋_GB2312" w:eastAsia="仿宋_GB2312" w:hAnsi="仿宋" w:hint="eastAsia"/>
          <w:sz w:val="28"/>
          <w:szCs w:val="32"/>
        </w:rPr>
        <w:t>按照</w:t>
      </w:r>
      <w:smartTag w:uri="urn:schemas-microsoft-com:office:smarttags" w:element="chsdate">
        <w:smartTagPr>
          <w:attr w:name="IsROCDate" w:val="False"/>
          <w:attr w:name="IsLunarDate" w:val="False"/>
          <w:attr w:name="Day" w:val="6"/>
          <w:attr w:name="Month" w:val="2"/>
          <w:attr w:name="Year" w:val="2013"/>
        </w:smartTagPr>
        <w:r w:rsidRPr="00165768">
          <w:rPr>
            <w:rFonts w:ascii="仿宋_GB2312" w:eastAsia="仿宋_GB2312" w:hAnsi="仿宋" w:hint="eastAsia"/>
            <w:sz w:val="28"/>
            <w:szCs w:val="32"/>
          </w:rPr>
          <w:t>2013年2月6日</w:t>
        </w:r>
      </w:smartTag>
      <w:r w:rsidRPr="00165768">
        <w:rPr>
          <w:rFonts w:ascii="仿宋_GB2312" w:eastAsia="仿宋_GB2312" w:hAnsi="仿宋" w:hint="eastAsia"/>
          <w:sz w:val="28"/>
          <w:szCs w:val="32"/>
        </w:rPr>
        <w:t>国务院常务会议部署完善研究生教育投入机制的精神，自2014年秋季入学的研究生全面收取学费，同时进一步完善研究生的奖助体系。根据国家发展改革委员会、财政部和教育部联合发文《关于加强研究生教育学费标准管理及有关问题的通知》 （发改价格[2013]887号）、财政部和教育部关于印发《研究生学业奖学金管理暂行办法》的通知（财教</w:t>
      </w:r>
      <w:r w:rsidRPr="00165768" w:rsidDel="002906FA">
        <w:rPr>
          <w:rFonts w:ascii="仿宋_GB2312" w:eastAsia="仿宋_GB2312" w:hAnsi="仿宋" w:hint="eastAsia"/>
          <w:sz w:val="28"/>
          <w:szCs w:val="32"/>
        </w:rPr>
        <w:t xml:space="preserve"> </w:t>
      </w:r>
      <w:r w:rsidRPr="00165768">
        <w:rPr>
          <w:rFonts w:ascii="仿宋_GB2312" w:eastAsia="仿宋_GB2312" w:hAnsi="仿宋" w:hint="eastAsia"/>
          <w:sz w:val="28"/>
          <w:szCs w:val="32"/>
        </w:rPr>
        <w:t>[2013]219号）和《财政部 教育部关于做好研究生奖助工作的通知》（财教</w:t>
      </w:r>
      <w:r w:rsidRPr="00165768" w:rsidDel="002906FA">
        <w:rPr>
          <w:rFonts w:ascii="仿宋_GB2312" w:eastAsia="仿宋_GB2312" w:hAnsi="仿宋" w:hint="eastAsia"/>
          <w:sz w:val="28"/>
          <w:szCs w:val="32"/>
        </w:rPr>
        <w:t xml:space="preserve"> </w:t>
      </w:r>
      <w:r w:rsidRPr="00165768">
        <w:rPr>
          <w:rFonts w:ascii="仿宋_GB2312" w:eastAsia="仿宋_GB2312" w:hAnsi="仿宋" w:hint="eastAsia"/>
          <w:sz w:val="28"/>
          <w:szCs w:val="32"/>
        </w:rPr>
        <w:t>[2013]221号）等文件精神，在广泛征求各学科和学院意见的基础上，研究生院制定了初步方案，并经校长办公会讨论形成了2014级研究生奖助方案的决议。</w:t>
      </w:r>
    </w:p>
    <w:p w:rsidR="00165768" w:rsidRPr="00165768" w:rsidRDefault="00165768" w:rsidP="00165768">
      <w:pPr>
        <w:spacing w:line="584" w:lineRule="exact"/>
        <w:ind w:firstLineChars="200" w:firstLine="560"/>
        <w:jc w:val="left"/>
        <w:rPr>
          <w:rFonts w:ascii="仿宋_GB2312" w:eastAsia="仿宋_GB2312" w:hAnsi="仿宋"/>
          <w:sz w:val="28"/>
          <w:szCs w:val="32"/>
        </w:rPr>
      </w:pPr>
      <w:r w:rsidRPr="00165768">
        <w:rPr>
          <w:rFonts w:ascii="仿宋_GB2312" w:eastAsia="仿宋_GB2312" w:hAnsi="仿宋" w:hint="eastAsia"/>
          <w:sz w:val="28"/>
          <w:szCs w:val="32"/>
        </w:rPr>
        <w:t>方案稿发给各研究生招生单位后，各单位、各学科专业委员会制定了</w:t>
      </w:r>
      <w:smartTag w:uri="urn:schemas-microsoft-com:office:smarttags" w:element="PersonName">
        <w:smartTagPr>
          <w:attr w:name="ProductID" w:val="明确的"/>
        </w:smartTagPr>
        <w:r w:rsidRPr="00165768">
          <w:rPr>
            <w:rFonts w:ascii="仿宋_GB2312" w:eastAsia="仿宋_GB2312" w:hAnsi="仿宋" w:hint="eastAsia"/>
            <w:sz w:val="28"/>
            <w:szCs w:val="32"/>
          </w:rPr>
          <w:t>明确的</w:t>
        </w:r>
      </w:smartTag>
      <w:r w:rsidRPr="00165768">
        <w:rPr>
          <w:rFonts w:ascii="仿宋_GB2312" w:eastAsia="仿宋_GB2312" w:hAnsi="仿宋" w:hint="eastAsia"/>
          <w:sz w:val="28"/>
          <w:szCs w:val="32"/>
        </w:rPr>
        <w:t>博士生助学金中导师出资金额方案。</w:t>
      </w:r>
    </w:p>
    <w:p w:rsidR="00165768" w:rsidRPr="00165768" w:rsidRDefault="00165768" w:rsidP="00165768">
      <w:pPr>
        <w:spacing w:line="584" w:lineRule="exact"/>
        <w:ind w:firstLineChars="200" w:firstLine="560"/>
        <w:jc w:val="left"/>
        <w:rPr>
          <w:rFonts w:ascii="仿宋_GB2312" w:eastAsia="仿宋_GB2312" w:hAnsi="仿宋"/>
          <w:sz w:val="28"/>
          <w:szCs w:val="32"/>
        </w:rPr>
      </w:pPr>
      <w:r w:rsidRPr="00165768">
        <w:rPr>
          <w:rFonts w:ascii="仿宋_GB2312" w:eastAsia="仿宋_GB2312" w:hAnsi="仿宋" w:hint="eastAsia"/>
          <w:sz w:val="28"/>
          <w:szCs w:val="32"/>
        </w:rPr>
        <w:t>现公布我校各类研究生收费和奖助方案，学校将在此基础上制定实施细则，积极推进校、院两级奖助体系建设，鼓励学院自设院级奖助学金。</w:t>
      </w:r>
    </w:p>
    <w:p w:rsidR="00165768" w:rsidRPr="00165768" w:rsidRDefault="00165768" w:rsidP="00165768">
      <w:pPr>
        <w:spacing w:line="584" w:lineRule="exact"/>
        <w:ind w:firstLineChars="200" w:firstLine="560"/>
        <w:jc w:val="left"/>
        <w:rPr>
          <w:rFonts w:ascii="仿宋_GB2312" w:eastAsia="仿宋_GB2312" w:hAnsi="仿宋"/>
          <w:sz w:val="28"/>
          <w:szCs w:val="32"/>
        </w:rPr>
      </w:pPr>
    </w:p>
    <w:p w:rsidR="00165768" w:rsidRPr="00165768" w:rsidRDefault="00165768" w:rsidP="00165768">
      <w:pPr>
        <w:spacing w:line="584" w:lineRule="exact"/>
        <w:ind w:firstLineChars="200" w:firstLine="560"/>
        <w:jc w:val="left"/>
        <w:rPr>
          <w:rFonts w:ascii="仿宋_GB2312" w:eastAsia="仿宋_GB2312" w:hAnsi="仿宋"/>
          <w:sz w:val="28"/>
          <w:szCs w:val="32"/>
        </w:rPr>
      </w:pPr>
      <w:r w:rsidRPr="00165768">
        <w:rPr>
          <w:rFonts w:ascii="仿宋_GB2312" w:eastAsia="仿宋_GB2312" w:hAnsi="仿宋" w:hint="eastAsia"/>
          <w:sz w:val="28"/>
          <w:szCs w:val="32"/>
        </w:rPr>
        <w:t>附件：2014级研究生收费和奖助方案</w:t>
      </w:r>
    </w:p>
    <w:p w:rsidR="00165768" w:rsidRPr="00165768" w:rsidRDefault="000A19C2" w:rsidP="00165768">
      <w:pPr>
        <w:spacing w:line="584" w:lineRule="exact"/>
        <w:jc w:val="left"/>
        <w:rPr>
          <w:rFonts w:ascii="仿宋_GB2312" w:eastAsia="仿宋_GB2312" w:hAnsi="仿宋"/>
          <w:sz w:val="28"/>
          <w:szCs w:val="32"/>
        </w:rPr>
      </w:pPr>
      <w:r w:rsidRPr="000A19C2">
        <w:rPr>
          <w:rFonts w:ascii="仿宋_GB2312" w:eastAsia="仿宋_GB2312"/>
          <w:noProof/>
          <w:sz w:val="28"/>
          <w:szCs w:val="32"/>
        </w:rPr>
        <w:pict>
          <v:shapetype id="_x0000_t201" coordsize="21600,21600" o:spt="201" path="m,l,21600r21600,l21600,xe">
            <v:stroke joinstyle="miter"/>
            <v:path shadowok="f" o:extrusionok="f" strokeok="f" fillok="f" o:connecttype="rect"/>
            <o:lock v:ext="edit" shapetype="t"/>
          </v:shapetype>
          <v:shape id="_x0000_s1031" type="#_x0000_t201" style="position:absolute;margin-left:314.45pt;margin-top:179.25pt;width:120pt;height:120pt;z-index:-251650048;mso-position-horizontal-relative:page;mso-position-vertical-relative:page" stroked="f">
            <v:imagedata r:id="rId8" o:title=""/>
            <w10:wrap anchorx="page" anchory="page"/>
          </v:shape>
        </w:pict>
      </w:r>
    </w:p>
    <w:p w:rsidR="00165768" w:rsidRPr="00165768" w:rsidRDefault="00165768" w:rsidP="00165768">
      <w:pPr>
        <w:rPr>
          <w:rFonts w:ascii="仿宋_GB2312" w:eastAsia="仿宋_GB2312" w:hAnsi="宋体"/>
          <w:sz w:val="28"/>
          <w:szCs w:val="32"/>
          <w:shd w:val="pct15" w:color="auto" w:fill="FFFFFF"/>
        </w:rPr>
      </w:pPr>
    </w:p>
    <w:p w:rsidR="00165768" w:rsidRPr="00165768" w:rsidRDefault="00165768" w:rsidP="00165768">
      <w:pPr>
        <w:tabs>
          <w:tab w:val="left" w:pos="7200"/>
        </w:tabs>
        <w:ind w:firstLineChars="1700" w:firstLine="4760"/>
        <w:rPr>
          <w:rFonts w:ascii="仿宋_GB2312" w:eastAsia="仿宋_GB2312"/>
          <w:sz w:val="28"/>
          <w:szCs w:val="32"/>
        </w:rPr>
      </w:pPr>
      <w:r w:rsidRPr="00165768">
        <w:rPr>
          <w:rFonts w:ascii="仿宋_GB2312" w:eastAsia="仿宋_GB2312" w:hint="eastAsia"/>
          <w:sz w:val="28"/>
          <w:szCs w:val="32"/>
        </w:rPr>
        <w:t>同 济 大 学</w:t>
      </w:r>
    </w:p>
    <w:p w:rsidR="00165768" w:rsidRPr="00165768" w:rsidRDefault="00165768" w:rsidP="00165768">
      <w:pPr>
        <w:ind w:firstLineChars="1600" w:firstLine="4480"/>
        <w:rPr>
          <w:rFonts w:ascii="仿宋_GB2312" w:eastAsia="仿宋_GB2312"/>
          <w:sz w:val="28"/>
          <w:szCs w:val="32"/>
        </w:rPr>
      </w:pPr>
      <w:smartTag w:uri="urn:schemas-microsoft-com:office:smarttags" w:element="chsdate">
        <w:smartTagPr>
          <w:attr w:name="IsROCDate" w:val="False"/>
          <w:attr w:name="IsLunarDate" w:val="False"/>
          <w:attr w:name="Day" w:val="29"/>
          <w:attr w:name="Month" w:val="9"/>
          <w:attr w:name="Year" w:val="2013"/>
        </w:smartTagPr>
        <w:r w:rsidRPr="00165768">
          <w:rPr>
            <w:rFonts w:ascii="仿宋_GB2312" w:eastAsia="仿宋_GB2312" w:hint="eastAsia"/>
            <w:sz w:val="28"/>
            <w:szCs w:val="32"/>
          </w:rPr>
          <w:t>2013年9月29日</w:t>
        </w:r>
      </w:smartTag>
    </w:p>
    <w:p w:rsidR="00165768" w:rsidRPr="00165768" w:rsidRDefault="00165768" w:rsidP="00165768">
      <w:pPr>
        <w:spacing w:line="584" w:lineRule="exact"/>
        <w:ind w:firstLine="640"/>
        <w:jc w:val="left"/>
        <w:rPr>
          <w:rFonts w:ascii="仿宋_GB2312" w:eastAsia="仿宋_GB2312" w:hAnsi="仿宋"/>
          <w:sz w:val="28"/>
          <w:szCs w:val="32"/>
        </w:rPr>
      </w:pPr>
    </w:p>
    <w:p w:rsidR="00165768" w:rsidRPr="00165768" w:rsidRDefault="00165768" w:rsidP="00165768">
      <w:pPr>
        <w:pStyle w:val="ae"/>
        <w:spacing w:line="584" w:lineRule="exact"/>
        <w:ind w:firstLineChars="0" w:firstLine="0"/>
        <w:rPr>
          <w:rFonts w:ascii="黑体" w:eastAsia="黑体"/>
          <w:sz w:val="28"/>
          <w:szCs w:val="32"/>
        </w:rPr>
      </w:pPr>
      <w:r w:rsidRPr="00165768">
        <w:rPr>
          <w:rFonts w:ascii="宋体" w:hAnsi="宋体"/>
          <w:sz w:val="24"/>
          <w:szCs w:val="28"/>
        </w:rPr>
        <w:br w:type="page"/>
      </w:r>
      <w:r w:rsidRPr="00165768">
        <w:rPr>
          <w:rFonts w:ascii="黑体" w:eastAsia="黑体" w:hint="eastAsia"/>
          <w:sz w:val="28"/>
          <w:szCs w:val="32"/>
        </w:rPr>
        <w:lastRenderedPageBreak/>
        <w:t>附件</w:t>
      </w:r>
    </w:p>
    <w:p w:rsidR="00165768" w:rsidRPr="00165768" w:rsidRDefault="00165768" w:rsidP="00165768">
      <w:pPr>
        <w:pStyle w:val="ae"/>
        <w:spacing w:line="584" w:lineRule="exact"/>
        <w:ind w:firstLineChars="0" w:firstLine="0"/>
        <w:rPr>
          <w:rFonts w:ascii="黑体" w:eastAsia="黑体"/>
          <w:sz w:val="28"/>
          <w:szCs w:val="32"/>
        </w:rPr>
      </w:pPr>
    </w:p>
    <w:p w:rsidR="00165768" w:rsidRPr="00165768" w:rsidRDefault="00165768" w:rsidP="00165768">
      <w:pPr>
        <w:spacing w:line="584" w:lineRule="exact"/>
        <w:jc w:val="center"/>
        <w:rPr>
          <w:rFonts w:ascii="方正小标宋简体" w:eastAsia="方正小标宋简体" w:hAnsi="宋体"/>
          <w:sz w:val="40"/>
          <w:szCs w:val="44"/>
        </w:rPr>
      </w:pPr>
      <w:r w:rsidRPr="00165768">
        <w:rPr>
          <w:rFonts w:ascii="方正小标宋简体" w:eastAsia="方正小标宋简体" w:hAnsi="宋体" w:hint="eastAsia"/>
          <w:sz w:val="40"/>
          <w:szCs w:val="44"/>
        </w:rPr>
        <w:t>2014级研究生收费和奖助方案</w:t>
      </w:r>
    </w:p>
    <w:p w:rsidR="00165768" w:rsidRPr="00165768" w:rsidRDefault="00165768" w:rsidP="00165768">
      <w:pPr>
        <w:pStyle w:val="ae"/>
        <w:spacing w:line="584" w:lineRule="exact"/>
        <w:ind w:firstLineChars="0" w:firstLine="0"/>
        <w:rPr>
          <w:b/>
          <w:sz w:val="24"/>
          <w:szCs w:val="28"/>
        </w:rPr>
      </w:pPr>
    </w:p>
    <w:p w:rsidR="00165768" w:rsidRPr="00165768" w:rsidRDefault="00165768" w:rsidP="00165768">
      <w:pPr>
        <w:pStyle w:val="ae"/>
        <w:spacing w:line="584" w:lineRule="exact"/>
        <w:ind w:firstLine="560"/>
        <w:rPr>
          <w:rFonts w:ascii="黑体" w:eastAsia="黑体"/>
          <w:sz w:val="28"/>
          <w:szCs w:val="32"/>
        </w:rPr>
      </w:pPr>
      <w:r w:rsidRPr="00165768">
        <w:rPr>
          <w:rFonts w:ascii="黑体" w:eastAsia="黑体" w:hint="eastAsia"/>
          <w:sz w:val="28"/>
          <w:szCs w:val="32"/>
        </w:rPr>
        <w:t>一、研究生分类</w:t>
      </w:r>
    </w:p>
    <w:p w:rsidR="00165768" w:rsidRPr="00165768" w:rsidRDefault="00165768" w:rsidP="00165768">
      <w:pPr>
        <w:pStyle w:val="ae"/>
        <w:spacing w:after="100" w:afterAutospacing="1"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根据学位类型、学历层次和录取类别，研究生可分为8种类型（不含港澳台研究生和外国来华留学研究生），具体见下表：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4"/>
        <w:gridCol w:w="1738"/>
        <w:gridCol w:w="1673"/>
        <w:gridCol w:w="1475"/>
        <w:gridCol w:w="1520"/>
      </w:tblGrid>
      <w:tr w:rsidR="00165768" w:rsidRPr="00165768" w:rsidTr="00B06347">
        <w:trPr>
          <w:jc w:val="center"/>
        </w:trPr>
        <w:tc>
          <w:tcPr>
            <w:tcW w:w="2256" w:type="dxa"/>
            <w:tcBorders>
              <w:bottom w:val="nil"/>
              <w:tl2br w:val="single" w:sz="4" w:space="0" w:color="auto"/>
            </w:tcBorders>
          </w:tcPr>
          <w:p w:rsidR="00165768" w:rsidRPr="00165768" w:rsidRDefault="00165768" w:rsidP="00165768">
            <w:pPr>
              <w:pStyle w:val="ae"/>
              <w:spacing w:line="0" w:lineRule="atLeast"/>
              <w:ind w:firstLineChars="450" w:firstLine="994"/>
              <w:rPr>
                <w:rFonts w:ascii="仿宋_GB2312" w:eastAsia="仿宋_GB2312" w:hAnsi="宋体"/>
                <w:b/>
                <w:sz w:val="22"/>
                <w:szCs w:val="24"/>
              </w:rPr>
            </w:pPr>
            <w:r w:rsidRPr="00165768">
              <w:rPr>
                <w:rFonts w:ascii="仿宋_GB2312" w:eastAsia="仿宋_GB2312" w:hAnsi="宋体" w:hint="eastAsia"/>
                <w:b/>
                <w:sz w:val="22"/>
                <w:szCs w:val="24"/>
              </w:rPr>
              <w:t>学历层次</w:t>
            </w:r>
          </w:p>
          <w:p w:rsidR="00165768" w:rsidRPr="00165768" w:rsidRDefault="00165768" w:rsidP="003F4839">
            <w:pPr>
              <w:pStyle w:val="ae"/>
              <w:spacing w:beforeLines="50" w:line="0" w:lineRule="atLeast"/>
              <w:ind w:firstLineChars="100" w:firstLine="221"/>
              <w:rPr>
                <w:rFonts w:ascii="仿宋_GB2312" w:eastAsia="仿宋_GB2312" w:hAnsi="宋体"/>
                <w:b/>
                <w:sz w:val="22"/>
                <w:szCs w:val="24"/>
              </w:rPr>
            </w:pPr>
            <w:r w:rsidRPr="00165768">
              <w:rPr>
                <w:rFonts w:ascii="仿宋_GB2312" w:eastAsia="仿宋_GB2312" w:hAnsi="宋体" w:hint="eastAsia"/>
                <w:b/>
                <w:sz w:val="22"/>
                <w:szCs w:val="24"/>
              </w:rPr>
              <w:t>学位类型</w:t>
            </w:r>
          </w:p>
        </w:tc>
        <w:tc>
          <w:tcPr>
            <w:tcW w:w="3612" w:type="dxa"/>
            <w:gridSpan w:val="2"/>
            <w:vAlign w:val="center"/>
          </w:tcPr>
          <w:p w:rsidR="00165768" w:rsidRPr="00165768" w:rsidRDefault="00165768" w:rsidP="00B06347">
            <w:pPr>
              <w:pStyle w:val="ae"/>
              <w:ind w:firstLineChars="0" w:firstLine="0"/>
              <w:jc w:val="center"/>
              <w:rPr>
                <w:rFonts w:ascii="仿宋_GB2312" w:eastAsia="仿宋_GB2312" w:hAnsi="宋体"/>
                <w:b/>
                <w:sz w:val="22"/>
                <w:szCs w:val="24"/>
              </w:rPr>
            </w:pPr>
            <w:r w:rsidRPr="00165768">
              <w:rPr>
                <w:rFonts w:ascii="仿宋_GB2312" w:eastAsia="仿宋_GB2312" w:hAnsi="宋体" w:hint="eastAsia"/>
                <w:b/>
                <w:sz w:val="22"/>
                <w:szCs w:val="24"/>
              </w:rPr>
              <w:t>硕士研究生</w:t>
            </w:r>
          </w:p>
        </w:tc>
        <w:tc>
          <w:tcPr>
            <w:tcW w:w="3168" w:type="dxa"/>
            <w:gridSpan w:val="2"/>
            <w:vAlign w:val="center"/>
          </w:tcPr>
          <w:p w:rsidR="00165768" w:rsidRPr="00165768" w:rsidRDefault="00165768" w:rsidP="00B06347">
            <w:pPr>
              <w:pStyle w:val="ae"/>
              <w:ind w:firstLineChars="0" w:firstLine="0"/>
              <w:jc w:val="center"/>
              <w:rPr>
                <w:rFonts w:ascii="仿宋_GB2312" w:eastAsia="仿宋_GB2312" w:hAnsi="宋体"/>
                <w:b/>
                <w:sz w:val="22"/>
                <w:szCs w:val="24"/>
              </w:rPr>
            </w:pPr>
            <w:r w:rsidRPr="00165768">
              <w:rPr>
                <w:rFonts w:ascii="仿宋_GB2312" w:eastAsia="仿宋_GB2312" w:hAnsi="宋体" w:hint="eastAsia"/>
                <w:b/>
                <w:sz w:val="22"/>
                <w:szCs w:val="24"/>
              </w:rPr>
              <w:t>博士研究生</w:t>
            </w:r>
          </w:p>
        </w:tc>
      </w:tr>
      <w:tr w:rsidR="00165768" w:rsidRPr="00165768" w:rsidTr="00B06347">
        <w:trPr>
          <w:jc w:val="center"/>
        </w:trPr>
        <w:tc>
          <w:tcPr>
            <w:tcW w:w="2256" w:type="dxa"/>
            <w:tcBorders>
              <w:top w:val="nil"/>
              <w:tl2br w:val="single" w:sz="4" w:space="0" w:color="auto"/>
            </w:tcBorders>
          </w:tcPr>
          <w:p w:rsidR="00165768" w:rsidRPr="00165768" w:rsidRDefault="00165768" w:rsidP="00B06347">
            <w:pPr>
              <w:pStyle w:val="ae"/>
              <w:spacing w:line="0" w:lineRule="atLeast"/>
              <w:ind w:firstLineChars="0" w:firstLine="0"/>
              <w:rPr>
                <w:rFonts w:ascii="仿宋_GB2312" w:eastAsia="仿宋_GB2312" w:hAnsi="宋体"/>
                <w:b/>
                <w:sz w:val="16"/>
                <w:szCs w:val="18"/>
              </w:rPr>
            </w:pPr>
          </w:p>
          <w:p w:rsidR="00165768" w:rsidRPr="00165768" w:rsidRDefault="00165768" w:rsidP="00165768">
            <w:pPr>
              <w:pStyle w:val="ae"/>
              <w:spacing w:line="0" w:lineRule="atLeast"/>
              <w:ind w:firstLineChars="50" w:firstLine="110"/>
              <w:rPr>
                <w:rFonts w:ascii="仿宋_GB2312" w:eastAsia="仿宋_GB2312" w:hAnsi="宋体"/>
                <w:b/>
                <w:sz w:val="22"/>
                <w:szCs w:val="24"/>
              </w:rPr>
            </w:pPr>
            <w:r w:rsidRPr="00165768">
              <w:rPr>
                <w:rFonts w:ascii="仿宋_GB2312" w:eastAsia="仿宋_GB2312" w:hAnsi="宋体" w:hint="eastAsia"/>
                <w:b/>
                <w:sz w:val="22"/>
                <w:szCs w:val="24"/>
              </w:rPr>
              <w:t>录取类别</w:t>
            </w:r>
          </w:p>
        </w:tc>
        <w:tc>
          <w:tcPr>
            <w:tcW w:w="1841" w:type="dxa"/>
            <w:vAlign w:val="center"/>
          </w:tcPr>
          <w:p w:rsidR="00165768" w:rsidRPr="00165768" w:rsidRDefault="00165768" w:rsidP="00B06347">
            <w:pPr>
              <w:pStyle w:val="ae"/>
              <w:ind w:firstLineChars="0" w:firstLine="0"/>
              <w:jc w:val="center"/>
              <w:rPr>
                <w:rFonts w:ascii="仿宋_GB2312" w:eastAsia="仿宋_GB2312" w:hAnsi="宋体"/>
                <w:b/>
                <w:sz w:val="22"/>
                <w:szCs w:val="24"/>
              </w:rPr>
            </w:pPr>
            <w:r w:rsidRPr="00165768">
              <w:rPr>
                <w:rFonts w:ascii="仿宋_GB2312" w:eastAsia="仿宋_GB2312" w:hAnsi="宋体" w:hint="eastAsia"/>
                <w:b/>
                <w:sz w:val="22"/>
                <w:szCs w:val="24"/>
              </w:rPr>
              <w:t>学术型</w:t>
            </w:r>
          </w:p>
        </w:tc>
        <w:tc>
          <w:tcPr>
            <w:tcW w:w="1771" w:type="dxa"/>
            <w:vAlign w:val="center"/>
          </w:tcPr>
          <w:p w:rsidR="00165768" w:rsidRPr="00165768" w:rsidRDefault="00165768" w:rsidP="00B06347">
            <w:pPr>
              <w:pStyle w:val="ae"/>
              <w:ind w:firstLineChars="0" w:firstLine="0"/>
              <w:jc w:val="center"/>
              <w:rPr>
                <w:rFonts w:ascii="仿宋_GB2312" w:eastAsia="仿宋_GB2312" w:hAnsi="宋体"/>
                <w:b/>
                <w:sz w:val="22"/>
                <w:szCs w:val="24"/>
              </w:rPr>
            </w:pPr>
            <w:r w:rsidRPr="00165768">
              <w:rPr>
                <w:rFonts w:ascii="仿宋_GB2312" w:eastAsia="仿宋_GB2312" w:hAnsi="宋体" w:hint="eastAsia"/>
                <w:b/>
                <w:sz w:val="22"/>
                <w:szCs w:val="24"/>
              </w:rPr>
              <w:t>专业学位</w:t>
            </w:r>
          </w:p>
        </w:tc>
        <w:tc>
          <w:tcPr>
            <w:tcW w:w="1560" w:type="dxa"/>
            <w:vAlign w:val="center"/>
          </w:tcPr>
          <w:p w:rsidR="00165768" w:rsidRPr="00165768" w:rsidRDefault="00165768" w:rsidP="00B06347">
            <w:pPr>
              <w:pStyle w:val="ae"/>
              <w:ind w:firstLineChars="0" w:firstLine="0"/>
              <w:jc w:val="center"/>
              <w:rPr>
                <w:rFonts w:ascii="仿宋_GB2312" w:eastAsia="仿宋_GB2312" w:hAnsi="宋体"/>
                <w:b/>
                <w:sz w:val="22"/>
                <w:szCs w:val="24"/>
              </w:rPr>
            </w:pPr>
            <w:r w:rsidRPr="00165768">
              <w:rPr>
                <w:rFonts w:ascii="仿宋_GB2312" w:eastAsia="仿宋_GB2312" w:hAnsi="宋体" w:hint="eastAsia"/>
                <w:b/>
                <w:sz w:val="22"/>
                <w:szCs w:val="24"/>
              </w:rPr>
              <w:t>学术型</w:t>
            </w:r>
          </w:p>
        </w:tc>
        <w:tc>
          <w:tcPr>
            <w:tcW w:w="1608" w:type="dxa"/>
            <w:vAlign w:val="center"/>
          </w:tcPr>
          <w:p w:rsidR="00165768" w:rsidRPr="00165768" w:rsidRDefault="00165768" w:rsidP="00B06347">
            <w:pPr>
              <w:pStyle w:val="ae"/>
              <w:ind w:firstLineChars="0" w:firstLine="0"/>
              <w:jc w:val="center"/>
              <w:rPr>
                <w:rFonts w:ascii="仿宋_GB2312" w:eastAsia="仿宋_GB2312" w:hAnsi="宋体"/>
                <w:b/>
                <w:sz w:val="22"/>
                <w:szCs w:val="24"/>
              </w:rPr>
            </w:pPr>
            <w:r w:rsidRPr="00165768">
              <w:rPr>
                <w:rFonts w:ascii="仿宋_GB2312" w:eastAsia="仿宋_GB2312" w:hAnsi="宋体" w:hint="eastAsia"/>
                <w:b/>
                <w:sz w:val="22"/>
                <w:szCs w:val="24"/>
              </w:rPr>
              <w:t>专业学位</w:t>
            </w:r>
          </w:p>
        </w:tc>
      </w:tr>
      <w:tr w:rsidR="00165768" w:rsidRPr="00165768" w:rsidTr="00B06347">
        <w:trPr>
          <w:trHeight w:val="907"/>
          <w:jc w:val="center"/>
        </w:trPr>
        <w:tc>
          <w:tcPr>
            <w:tcW w:w="2256" w:type="dxa"/>
            <w:vAlign w:val="center"/>
          </w:tcPr>
          <w:p w:rsidR="00165768" w:rsidRPr="00165768" w:rsidRDefault="00165768" w:rsidP="00B06347">
            <w:pPr>
              <w:pStyle w:val="ae"/>
              <w:adjustRightInd w:val="0"/>
              <w:snapToGrid w:val="0"/>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非定向就业</w:t>
            </w:r>
          </w:p>
          <w:p w:rsidR="00165768" w:rsidRPr="00165768" w:rsidRDefault="00165768" w:rsidP="00B06347">
            <w:pPr>
              <w:pStyle w:val="ae"/>
              <w:adjustRightInd w:val="0"/>
              <w:snapToGrid w:val="0"/>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(以下简称为非定向)</w:t>
            </w:r>
          </w:p>
        </w:tc>
        <w:tc>
          <w:tcPr>
            <w:tcW w:w="1841"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非定向学术型</w:t>
            </w:r>
          </w:p>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硕士研究生</w:t>
            </w:r>
          </w:p>
        </w:tc>
        <w:tc>
          <w:tcPr>
            <w:tcW w:w="1771"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非定向专业学位硕士研究生</w:t>
            </w:r>
          </w:p>
        </w:tc>
        <w:tc>
          <w:tcPr>
            <w:tcW w:w="1560"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非定向学术型</w:t>
            </w:r>
          </w:p>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博士研究生</w:t>
            </w:r>
          </w:p>
        </w:tc>
        <w:tc>
          <w:tcPr>
            <w:tcW w:w="1608"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非定向专业学位博士研究生</w:t>
            </w:r>
          </w:p>
        </w:tc>
      </w:tr>
      <w:tr w:rsidR="00165768" w:rsidRPr="00165768" w:rsidTr="00B06347">
        <w:trPr>
          <w:trHeight w:val="907"/>
          <w:jc w:val="center"/>
        </w:trPr>
        <w:tc>
          <w:tcPr>
            <w:tcW w:w="2256" w:type="dxa"/>
            <w:vAlign w:val="center"/>
          </w:tcPr>
          <w:p w:rsidR="00165768" w:rsidRPr="00165768" w:rsidRDefault="00165768" w:rsidP="00B06347">
            <w:pPr>
              <w:pStyle w:val="ae"/>
              <w:adjustRightInd w:val="0"/>
              <w:snapToGrid w:val="0"/>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定向就业</w:t>
            </w:r>
          </w:p>
          <w:p w:rsidR="00165768" w:rsidRPr="00165768" w:rsidRDefault="00165768" w:rsidP="00B06347">
            <w:pPr>
              <w:pStyle w:val="ae"/>
              <w:adjustRightInd w:val="0"/>
              <w:snapToGrid w:val="0"/>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(以下简称为定向)</w:t>
            </w:r>
          </w:p>
        </w:tc>
        <w:tc>
          <w:tcPr>
            <w:tcW w:w="1841"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定向学术型</w:t>
            </w:r>
          </w:p>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硕士研究生</w:t>
            </w:r>
          </w:p>
        </w:tc>
        <w:tc>
          <w:tcPr>
            <w:tcW w:w="1771"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定向专业学位</w:t>
            </w:r>
          </w:p>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硕士研究生</w:t>
            </w:r>
          </w:p>
        </w:tc>
        <w:tc>
          <w:tcPr>
            <w:tcW w:w="1560"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定向学术型</w:t>
            </w:r>
          </w:p>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博士研究生</w:t>
            </w:r>
          </w:p>
        </w:tc>
        <w:tc>
          <w:tcPr>
            <w:tcW w:w="1608" w:type="dxa"/>
            <w:vAlign w:val="center"/>
          </w:tcPr>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定向专业学位</w:t>
            </w:r>
          </w:p>
          <w:p w:rsidR="00165768" w:rsidRPr="00165768" w:rsidRDefault="00165768" w:rsidP="00B06347">
            <w:pPr>
              <w:pStyle w:val="ae"/>
              <w:ind w:firstLineChars="0" w:firstLine="0"/>
              <w:jc w:val="center"/>
              <w:rPr>
                <w:rFonts w:ascii="仿宋_GB2312" w:eastAsia="仿宋_GB2312" w:hAnsi="宋体"/>
                <w:sz w:val="22"/>
                <w:szCs w:val="24"/>
              </w:rPr>
            </w:pPr>
            <w:r w:rsidRPr="00165768">
              <w:rPr>
                <w:rFonts w:ascii="仿宋_GB2312" w:eastAsia="仿宋_GB2312" w:hAnsi="宋体" w:hint="eastAsia"/>
                <w:sz w:val="22"/>
                <w:szCs w:val="24"/>
              </w:rPr>
              <w:t>博士研究生</w:t>
            </w:r>
          </w:p>
        </w:tc>
      </w:tr>
    </w:tbl>
    <w:p w:rsidR="00165768" w:rsidRPr="00165768" w:rsidRDefault="00165768" w:rsidP="00165768">
      <w:pPr>
        <w:pStyle w:val="ae"/>
        <w:spacing w:before="100" w:beforeAutospacing="1"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表中8类研究生具体含义如下：</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1）非定向学术型硕士研究生，即人事档案和人事关系转入同济大学的非定向就业的学术型硕士研究生。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2）非定向专业学位硕士研究生，即人事档案和人事关系转入同济大学的非定向就业的专业学位硕士研究生。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3）定向学术型硕士研究生，即人事档案和人事关系不转入同济大学的定向就业的学术型硕士研究生。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4）定向专业学位硕士研究生，即人事档案和人事关系不转入同济大学的定向就业的专业学位硕士研究生。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5）非定向学术型博士研究生，即人事档案和人事关系转入同济大</w:t>
      </w:r>
      <w:r w:rsidRPr="00165768">
        <w:rPr>
          <w:rFonts w:ascii="仿宋_GB2312" w:eastAsia="仿宋_GB2312" w:hAnsi="宋体" w:hint="eastAsia"/>
          <w:sz w:val="28"/>
          <w:szCs w:val="32"/>
        </w:rPr>
        <w:lastRenderedPageBreak/>
        <w:t>学的非定向就业的学术型博士研究生。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6）非定向专业学位博士研究生，即人事档案和人事关系转入同济大学的非定向就业的专业学位博士研究生。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7）定向学术型博士研究生，即人事档案和人事关系不转入同济大学的定向就业的学术型博士研究生。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8）定向专业学位博士研究生，即人事档案和人事关系不转入同济大学的定向就业的专业学位博士研究生。</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宋体" w:hint="eastAsia"/>
          <w:sz w:val="28"/>
          <w:szCs w:val="32"/>
        </w:rPr>
        <w:t>在上述分类基础上，结合收费备案情况、奖助情况和专项招生等情况，将研究生进一步归为以下三大类：</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宋体" w:hint="eastAsia"/>
          <w:sz w:val="28"/>
          <w:szCs w:val="32"/>
        </w:rPr>
        <w:t>1.单独备案收费专业学位研究生，</w:t>
      </w:r>
      <w:r w:rsidRPr="00165768">
        <w:rPr>
          <w:rFonts w:ascii="仿宋_GB2312" w:eastAsia="仿宋_GB2312" w:hAnsi="仿宋" w:hint="eastAsia"/>
          <w:sz w:val="28"/>
          <w:szCs w:val="32"/>
        </w:rPr>
        <w:t>范围有软件工程领域工程硕士、法律硕士(非法学)、金融硕士、会计硕士、MBA、MPA、工程管理硕士、翻译硕士和工程博士研究生等。根据录取类别可分为非定向和定向</w:t>
      </w:r>
      <w:r w:rsidRPr="00165768">
        <w:rPr>
          <w:rFonts w:ascii="仿宋_GB2312" w:eastAsia="仿宋_GB2312" w:hAnsi="宋体" w:hint="eastAsia"/>
          <w:sz w:val="28"/>
          <w:szCs w:val="32"/>
        </w:rPr>
        <w:t>单独备案收费专业学位研究生两类。</w:t>
      </w:r>
    </w:p>
    <w:p w:rsidR="00165768" w:rsidRPr="00165768" w:rsidRDefault="00165768" w:rsidP="00165768">
      <w:pPr>
        <w:pStyle w:val="ae"/>
        <w:spacing w:line="584" w:lineRule="exact"/>
        <w:ind w:firstLine="560"/>
        <w:rPr>
          <w:rFonts w:ascii="仿宋_GB2312" w:eastAsia="仿宋_GB2312" w:hAnsi="宋体"/>
          <w:sz w:val="28"/>
          <w:szCs w:val="32"/>
        </w:rPr>
      </w:pPr>
      <w:r w:rsidRPr="00165768">
        <w:rPr>
          <w:rFonts w:ascii="仿宋_GB2312" w:eastAsia="仿宋_GB2312" w:hAnsi="仿宋" w:hint="eastAsia"/>
          <w:sz w:val="28"/>
          <w:szCs w:val="32"/>
        </w:rPr>
        <w:t>2.</w:t>
      </w:r>
      <w:r w:rsidRPr="00165768">
        <w:rPr>
          <w:rFonts w:ascii="仿宋_GB2312" w:eastAsia="仿宋_GB2312" w:hAnsi="宋体" w:hint="eastAsia"/>
          <w:sz w:val="28"/>
          <w:szCs w:val="32"/>
        </w:rPr>
        <w:t>专项研究生，即对口支援、少数民族高层次骨干人才计划、辅导员、国防生和专项项目研究生等，不含专项计划中单独备案收费专业学位研究生。</w:t>
      </w:r>
    </w:p>
    <w:p w:rsidR="00165768" w:rsidRPr="00165768" w:rsidRDefault="00165768" w:rsidP="00165768">
      <w:pPr>
        <w:pStyle w:val="ae"/>
        <w:spacing w:line="584" w:lineRule="exact"/>
        <w:ind w:firstLine="560"/>
        <w:rPr>
          <w:rFonts w:ascii="仿宋_GB2312" w:eastAsia="仿宋_GB2312"/>
          <w:b/>
          <w:sz w:val="28"/>
          <w:szCs w:val="32"/>
        </w:rPr>
      </w:pPr>
      <w:r w:rsidRPr="00165768">
        <w:rPr>
          <w:rFonts w:ascii="仿宋_GB2312" w:eastAsia="仿宋_GB2312" w:hAnsi="宋体" w:hint="eastAsia"/>
          <w:sz w:val="28"/>
          <w:szCs w:val="32"/>
        </w:rPr>
        <w:t>3.普通研究生，即除单独备案收费专业学位研究生和专项研究生外的研究生。</w:t>
      </w:r>
    </w:p>
    <w:p w:rsidR="00165768" w:rsidRPr="00165768" w:rsidRDefault="00165768" w:rsidP="00165768">
      <w:pPr>
        <w:pStyle w:val="ae"/>
        <w:spacing w:line="584" w:lineRule="exact"/>
        <w:ind w:firstLine="560"/>
        <w:rPr>
          <w:rFonts w:ascii="黑体" w:eastAsia="黑体"/>
          <w:sz w:val="28"/>
          <w:szCs w:val="32"/>
        </w:rPr>
      </w:pPr>
      <w:r w:rsidRPr="00165768">
        <w:rPr>
          <w:rFonts w:ascii="黑体" w:eastAsia="黑体" w:hint="eastAsia"/>
          <w:sz w:val="28"/>
          <w:szCs w:val="32"/>
        </w:rPr>
        <w:t>二、研究生收费制度</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1.单独备案收费专业学位研究生</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1）范围：软件工程领域工程硕士、法律硕士(非法学)、金融硕士、会计硕士、MBA、MPA、工程管理硕士、翻译硕士和工程博士等。</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2）收费标准：按照备案标准收费。</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lastRenderedPageBreak/>
        <w:t>2.专项研究生按照教育部统一政策执行。</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3.普通研究生</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1）范围：非定向学术型硕士、定向学术型硕士、非定向专业学位硕士、定向专业学位硕士、非定向博士和定向博士研究生。</w:t>
      </w:r>
    </w:p>
    <w:p w:rsidR="00165768" w:rsidRPr="00165768" w:rsidRDefault="00165768" w:rsidP="00165768">
      <w:pPr>
        <w:pStyle w:val="ae"/>
        <w:spacing w:line="584" w:lineRule="exact"/>
        <w:ind w:firstLine="560"/>
        <w:rPr>
          <w:rFonts w:ascii="仿宋_GB2312" w:eastAsia="仿宋_GB2312"/>
          <w:b/>
          <w:sz w:val="28"/>
          <w:szCs w:val="32"/>
        </w:rPr>
      </w:pPr>
      <w:r w:rsidRPr="00165768">
        <w:rPr>
          <w:rFonts w:ascii="仿宋_GB2312" w:eastAsia="仿宋_GB2312" w:hAnsi="仿宋" w:hint="eastAsia"/>
          <w:sz w:val="28"/>
          <w:szCs w:val="32"/>
        </w:rPr>
        <w:t>2）收费标准：按照学制收费，硕士0.8万/学年，博士1万/学年。</w:t>
      </w:r>
    </w:p>
    <w:p w:rsidR="00165768" w:rsidRPr="00165768" w:rsidRDefault="00165768" w:rsidP="00165768">
      <w:pPr>
        <w:pStyle w:val="ae"/>
        <w:spacing w:line="584" w:lineRule="exact"/>
        <w:ind w:firstLine="560"/>
        <w:rPr>
          <w:rFonts w:ascii="黑体" w:eastAsia="黑体" w:hAnsi="仿宋"/>
          <w:sz w:val="28"/>
          <w:szCs w:val="32"/>
        </w:rPr>
      </w:pPr>
      <w:r w:rsidRPr="00165768">
        <w:rPr>
          <w:rFonts w:ascii="黑体" w:eastAsia="黑体" w:hint="eastAsia"/>
          <w:sz w:val="28"/>
          <w:szCs w:val="32"/>
        </w:rPr>
        <w:t>三、研究生奖助体系</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1.研究生国家奖学金</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1）范围：普通研究生中的非定向学术型硕士、非定向专业学位硕士、非定向学术型博士、非定向专业学位博士研究生、人事档案和人事关系转入同济大学的</w:t>
      </w:r>
      <w:r w:rsidRPr="00165768">
        <w:rPr>
          <w:rFonts w:ascii="仿宋_GB2312" w:eastAsia="仿宋_GB2312" w:hAnsi="宋体" w:hint="eastAsia"/>
          <w:sz w:val="28"/>
          <w:szCs w:val="32"/>
        </w:rPr>
        <w:t>少数民族高层次骨干人才计划研究生</w:t>
      </w:r>
      <w:r w:rsidRPr="00165768">
        <w:rPr>
          <w:rFonts w:ascii="仿宋_GB2312" w:eastAsia="仿宋_GB2312" w:hAnsi="仿宋" w:hint="eastAsia"/>
          <w:sz w:val="28"/>
          <w:szCs w:val="32"/>
        </w:rPr>
        <w:t>。</w:t>
      </w:r>
    </w:p>
    <w:p w:rsidR="00165768" w:rsidRPr="00165768" w:rsidRDefault="00165768" w:rsidP="00165768">
      <w:pPr>
        <w:pStyle w:val="ae"/>
        <w:spacing w:line="584" w:lineRule="exact"/>
        <w:ind w:firstLine="560"/>
        <w:rPr>
          <w:rFonts w:ascii="仿宋_GB2312" w:eastAsia="仿宋_GB2312" w:hAnsi="仿宋"/>
          <w:b/>
          <w:sz w:val="28"/>
          <w:szCs w:val="32"/>
        </w:rPr>
      </w:pPr>
      <w:r w:rsidRPr="00165768">
        <w:rPr>
          <w:rFonts w:ascii="仿宋_GB2312" w:eastAsia="仿宋_GB2312" w:hAnsi="仿宋" w:hint="eastAsia"/>
          <w:sz w:val="28"/>
          <w:szCs w:val="32"/>
        </w:rPr>
        <w:t>2）金额：硕士研究生2万/人，博士研究生3万/人。</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 xml:space="preserve">2.国家助学金 </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1）范围：普通研究生中的非定向学术型硕士、非定向专业学位硕士、非定向学术型博士、非定向专业学位博士研究生等。</w:t>
      </w:r>
    </w:p>
    <w:p w:rsidR="00165768" w:rsidRPr="00165768" w:rsidRDefault="00165768" w:rsidP="00165768">
      <w:pPr>
        <w:pStyle w:val="ae"/>
        <w:spacing w:line="584" w:lineRule="exact"/>
        <w:ind w:firstLine="560"/>
        <w:rPr>
          <w:rFonts w:ascii="仿宋_GB2312" w:eastAsia="仿宋_GB2312" w:hAnsi="仿宋"/>
          <w:b/>
          <w:sz w:val="28"/>
          <w:szCs w:val="32"/>
        </w:rPr>
      </w:pPr>
      <w:r w:rsidRPr="00165768">
        <w:rPr>
          <w:rFonts w:ascii="仿宋_GB2312" w:eastAsia="仿宋_GB2312" w:hAnsi="仿宋" w:hint="eastAsia"/>
          <w:sz w:val="28"/>
          <w:szCs w:val="32"/>
        </w:rPr>
        <w:t>2）金额：硕士研究生0.6万/年，博士研究生1.8～2.2万/年。详见奖助方案简表。</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3.学业奖学金</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1）范围：普通研究生中的非定向学术型硕士、非定向专业学位硕士、非定向学术型博士、非定向专业学位博士研究生等。</w:t>
      </w:r>
    </w:p>
    <w:p w:rsidR="00165768" w:rsidRPr="00165768" w:rsidRDefault="00165768" w:rsidP="00165768">
      <w:pPr>
        <w:pStyle w:val="ae"/>
        <w:spacing w:line="584" w:lineRule="exact"/>
        <w:ind w:firstLine="560"/>
        <w:rPr>
          <w:rFonts w:ascii="仿宋_GB2312" w:eastAsia="仿宋_GB2312" w:hAnsi="仿宋"/>
          <w:b/>
          <w:sz w:val="28"/>
          <w:szCs w:val="32"/>
        </w:rPr>
      </w:pPr>
      <w:r w:rsidRPr="00165768">
        <w:rPr>
          <w:rFonts w:ascii="仿宋_GB2312" w:eastAsia="仿宋_GB2312" w:hAnsi="仿宋" w:hint="eastAsia"/>
          <w:sz w:val="28"/>
          <w:szCs w:val="32"/>
        </w:rPr>
        <w:t>2）金额：硕士研究生0.8万/学年，博士研究生1.0万/学年。详见奖助方案简表。</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4.其它奖学金</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1）范围：普通研究生中的非定向学术型硕士、非定向专业学位硕</w:t>
      </w:r>
      <w:r w:rsidRPr="00165768">
        <w:rPr>
          <w:rFonts w:ascii="仿宋_GB2312" w:eastAsia="仿宋_GB2312" w:hAnsi="仿宋" w:hint="eastAsia"/>
          <w:sz w:val="28"/>
          <w:szCs w:val="32"/>
        </w:rPr>
        <w:lastRenderedPageBreak/>
        <w:t>士、非定向学术型博士、非定向专业学位博士研究生、人事档案和人事关系转入同济大学的</w:t>
      </w:r>
      <w:r w:rsidRPr="00165768">
        <w:rPr>
          <w:rFonts w:ascii="仿宋_GB2312" w:eastAsia="仿宋_GB2312" w:hAnsi="宋体" w:hint="eastAsia"/>
          <w:sz w:val="28"/>
          <w:szCs w:val="32"/>
        </w:rPr>
        <w:t>少数民族高层次骨干人才计划研究生</w:t>
      </w:r>
      <w:r w:rsidRPr="00165768">
        <w:rPr>
          <w:rFonts w:ascii="仿宋_GB2312" w:eastAsia="仿宋_GB2312" w:hAnsi="仿宋" w:hint="eastAsia"/>
          <w:sz w:val="28"/>
          <w:szCs w:val="32"/>
        </w:rPr>
        <w:t>。</w:t>
      </w:r>
    </w:p>
    <w:p w:rsidR="00165768" w:rsidRPr="00165768" w:rsidRDefault="00165768" w:rsidP="00165768">
      <w:pPr>
        <w:pStyle w:val="ae"/>
        <w:spacing w:line="584" w:lineRule="exact"/>
        <w:ind w:firstLine="560"/>
        <w:rPr>
          <w:rFonts w:ascii="仿宋_GB2312" w:eastAsia="仿宋_GB2312" w:hAnsi="仿宋"/>
          <w:b/>
          <w:sz w:val="28"/>
          <w:szCs w:val="32"/>
        </w:rPr>
      </w:pPr>
      <w:r w:rsidRPr="00165768">
        <w:rPr>
          <w:rFonts w:ascii="仿宋_GB2312" w:eastAsia="仿宋_GB2312" w:hAnsi="仿宋" w:hint="eastAsia"/>
          <w:sz w:val="28"/>
          <w:szCs w:val="32"/>
        </w:rPr>
        <w:t>2）金额：详见奖助方案简表。</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5.助研、助教和助管</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1）助研范围：普通研究生中的非定向学术型硕士。</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2）助教、助管范围：普通研究生中的非定向学术型硕士、非定向专业学位硕士。</w:t>
      </w:r>
    </w:p>
    <w:p w:rsidR="00165768" w:rsidRPr="00165768" w:rsidRDefault="00165768" w:rsidP="00165768">
      <w:pPr>
        <w:pStyle w:val="ae"/>
        <w:spacing w:line="584" w:lineRule="exact"/>
        <w:ind w:firstLine="560"/>
        <w:rPr>
          <w:rFonts w:ascii="仿宋_GB2312" w:eastAsia="仿宋_GB2312" w:hAnsi="仿宋"/>
          <w:b/>
          <w:sz w:val="28"/>
          <w:szCs w:val="32"/>
        </w:rPr>
      </w:pPr>
      <w:r w:rsidRPr="00165768">
        <w:rPr>
          <w:rFonts w:ascii="仿宋_GB2312" w:eastAsia="仿宋_GB2312" w:hAnsi="仿宋" w:hint="eastAsia"/>
          <w:sz w:val="28"/>
          <w:szCs w:val="32"/>
        </w:rPr>
        <w:t>3）金额：200～400元/月，详见奖助方案简表。</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6.国家助学贷款</w:t>
      </w:r>
    </w:p>
    <w:p w:rsidR="00165768" w:rsidRPr="00165768" w:rsidRDefault="00165768" w:rsidP="00165768">
      <w:pPr>
        <w:pStyle w:val="ae"/>
        <w:spacing w:line="584" w:lineRule="exact"/>
        <w:ind w:firstLine="560"/>
        <w:rPr>
          <w:rFonts w:ascii="仿宋_GB2312" w:eastAsia="仿宋_GB2312" w:hAnsi="仿宋"/>
          <w:sz w:val="28"/>
          <w:szCs w:val="32"/>
        </w:rPr>
      </w:pPr>
      <w:r w:rsidRPr="00165768">
        <w:rPr>
          <w:rFonts w:ascii="仿宋_GB2312" w:eastAsia="仿宋_GB2312" w:hAnsi="仿宋" w:hint="eastAsia"/>
          <w:sz w:val="28"/>
          <w:szCs w:val="32"/>
        </w:rPr>
        <w:t>1）范围：非定向单独备案收费研究生、普通研究生中的非定向学术型硕士、非定向专业学位硕士、非定向学术型博士、非定向专业学位博士研究生等。</w:t>
      </w:r>
    </w:p>
    <w:p w:rsidR="00165768" w:rsidRPr="00165768" w:rsidRDefault="00165768" w:rsidP="00165768">
      <w:pPr>
        <w:pStyle w:val="ae"/>
        <w:spacing w:line="584" w:lineRule="exact"/>
        <w:ind w:firstLine="560"/>
        <w:rPr>
          <w:rFonts w:ascii="仿宋_GB2312" w:eastAsia="仿宋_GB2312" w:hAnsi="宋体"/>
          <w:b/>
          <w:sz w:val="28"/>
          <w:szCs w:val="32"/>
        </w:rPr>
      </w:pPr>
      <w:r w:rsidRPr="00165768">
        <w:rPr>
          <w:rFonts w:ascii="仿宋_GB2312" w:eastAsia="仿宋_GB2312" w:hAnsi="仿宋" w:hint="eastAsia"/>
          <w:sz w:val="28"/>
          <w:szCs w:val="32"/>
        </w:rPr>
        <w:t>2）金额：按国家规定执行。</w:t>
      </w:r>
    </w:p>
    <w:p w:rsidR="00165768" w:rsidRDefault="00165768" w:rsidP="00165768">
      <w:pPr>
        <w:pStyle w:val="ae"/>
        <w:ind w:firstLine="640"/>
        <w:rPr>
          <w:rFonts w:ascii="黑体" w:eastAsia="黑体" w:hAnsi="宋体"/>
          <w:sz w:val="32"/>
          <w:szCs w:val="32"/>
        </w:rPr>
      </w:pPr>
    </w:p>
    <w:p w:rsidR="00165768" w:rsidRDefault="00165768">
      <w:pPr>
        <w:widowControl/>
        <w:jc w:val="left"/>
        <w:rPr>
          <w:rFonts w:ascii="黑体" w:eastAsia="黑体" w:hAnsi="宋体"/>
          <w:sz w:val="32"/>
          <w:szCs w:val="32"/>
        </w:rPr>
      </w:pPr>
      <w:r>
        <w:rPr>
          <w:rFonts w:ascii="黑体" w:eastAsia="黑体" w:hAnsi="宋体"/>
          <w:sz w:val="32"/>
          <w:szCs w:val="32"/>
        </w:rPr>
        <w:br w:type="page"/>
      </w:r>
    </w:p>
    <w:p w:rsidR="00165768" w:rsidRPr="003E2F3A" w:rsidRDefault="00165768" w:rsidP="00165768">
      <w:pPr>
        <w:pStyle w:val="ae"/>
        <w:ind w:firstLine="640"/>
        <w:rPr>
          <w:rFonts w:ascii="黑体" w:eastAsia="黑体" w:hAnsi="宋体"/>
          <w:sz w:val="32"/>
          <w:szCs w:val="32"/>
        </w:rPr>
      </w:pPr>
      <w:r w:rsidRPr="003E2F3A">
        <w:rPr>
          <w:rFonts w:ascii="黑体" w:eastAsia="黑体" w:hAnsi="宋体" w:hint="eastAsia"/>
          <w:sz w:val="32"/>
          <w:szCs w:val="32"/>
        </w:rPr>
        <w:lastRenderedPageBreak/>
        <w:t>四、奖助方案简表</w:t>
      </w:r>
    </w:p>
    <w:p w:rsidR="00165768" w:rsidRPr="003E2F3A" w:rsidRDefault="00165768" w:rsidP="00165768">
      <w:pPr>
        <w:pStyle w:val="ae"/>
        <w:ind w:firstLineChars="0" w:firstLine="0"/>
        <w:jc w:val="center"/>
        <w:rPr>
          <w:rFonts w:ascii="黑体" w:eastAsia="黑体"/>
          <w:sz w:val="28"/>
          <w:szCs w:val="28"/>
        </w:rPr>
      </w:pPr>
      <w:r w:rsidRPr="003E2F3A">
        <w:rPr>
          <w:rFonts w:ascii="黑体" w:eastAsia="黑体" w:hint="eastAsia"/>
          <w:sz w:val="28"/>
          <w:szCs w:val="28"/>
        </w:rPr>
        <w:t>2014级硕士研究生奖助方案（学制内）</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5"/>
        <w:gridCol w:w="560"/>
        <w:gridCol w:w="3489"/>
        <w:gridCol w:w="3818"/>
      </w:tblGrid>
      <w:tr w:rsidR="00165768" w:rsidRPr="0032252F" w:rsidTr="00B06347">
        <w:trPr>
          <w:trHeight w:val="567"/>
          <w:jc w:val="center"/>
        </w:trPr>
        <w:tc>
          <w:tcPr>
            <w:tcW w:w="1005" w:type="dxa"/>
          </w:tcPr>
          <w:p w:rsidR="00165768" w:rsidRPr="003E2F3A" w:rsidRDefault="00165768" w:rsidP="00B06347">
            <w:pPr>
              <w:pStyle w:val="ae"/>
              <w:ind w:firstLineChars="0" w:firstLine="0"/>
              <w:rPr>
                <w:rFonts w:ascii="仿宋_GB2312" w:eastAsia="仿宋_GB2312"/>
                <w:sz w:val="24"/>
                <w:szCs w:val="24"/>
              </w:rPr>
            </w:pPr>
          </w:p>
        </w:tc>
        <w:tc>
          <w:tcPr>
            <w:tcW w:w="560" w:type="dxa"/>
          </w:tcPr>
          <w:p w:rsidR="00165768" w:rsidRPr="003E2F3A" w:rsidRDefault="00165768" w:rsidP="00B06347">
            <w:pPr>
              <w:pStyle w:val="ae"/>
              <w:ind w:firstLineChars="0" w:firstLine="0"/>
              <w:jc w:val="center"/>
              <w:rPr>
                <w:rFonts w:ascii="仿宋_GB2312" w:eastAsia="仿宋_GB2312"/>
                <w:sz w:val="24"/>
                <w:szCs w:val="24"/>
              </w:rPr>
            </w:pPr>
          </w:p>
        </w:tc>
        <w:tc>
          <w:tcPr>
            <w:tcW w:w="3489" w:type="dxa"/>
            <w:vAlign w:val="center"/>
          </w:tcPr>
          <w:p w:rsidR="00165768" w:rsidRPr="003E2F3A" w:rsidRDefault="00165768" w:rsidP="00B06347">
            <w:pPr>
              <w:pStyle w:val="ae"/>
              <w:ind w:firstLineChars="0" w:firstLine="0"/>
              <w:jc w:val="center"/>
              <w:rPr>
                <w:rFonts w:ascii="仿宋_GB2312" w:eastAsia="仿宋_GB2312"/>
                <w:b/>
                <w:kern w:val="0"/>
                <w:sz w:val="24"/>
                <w:szCs w:val="24"/>
              </w:rPr>
            </w:pPr>
            <w:r w:rsidRPr="003E2F3A">
              <w:rPr>
                <w:rFonts w:ascii="仿宋_GB2312" w:eastAsia="仿宋_GB2312" w:hint="eastAsia"/>
                <w:b/>
                <w:kern w:val="0"/>
                <w:sz w:val="24"/>
                <w:szCs w:val="24"/>
              </w:rPr>
              <w:t>硕士</w:t>
            </w:r>
          </w:p>
        </w:tc>
        <w:tc>
          <w:tcPr>
            <w:tcW w:w="3818" w:type="dxa"/>
            <w:vAlign w:val="center"/>
          </w:tcPr>
          <w:p w:rsidR="00165768" w:rsidRPr="003E2F3A" w:rsidRDefault="00165768" w:rsidP="00B06347">
            <w:pPr>
              <w:pStyle w:val="ae"/>
              <w:ind w:firstLineChars="0" w:firstLine="0"/>
              <w:jc w:val="center"/>
              <w:rPr>
                <w:rFonts w:ascii="仿宋_GB2312" w:eastAsia="仿宋_GB2312"/>
                <w:b/>
                <w:kern w:val="0"/>
                <w:sz w:val="24"/>
                <w:szCs w:val="24"/>
              </w:rPr>
            </w:pPr>
            <w:r w:rsidRPr="003E2F3A">
              <w:rPr>
                <w:rFonts w:ascii="仿宋_GB2312" w:eastAsia="仿宋_GB2312" w:hint="eastAsia"/>
                <w:b/>
                <w:kern w:val="0"/>
                <w:sz w:val="24"/>
                <w:szCs w:val="24"/>
              </w:rPr>
              <w:t>备注</w:t>
            </w:r>
          </w:p>
        </w:tc>
      </w:tr>
      <w:tr w:rsidR="00165768" w:rsidRPr="0032252F" w:rsidTr="00B06347">
        <w:trPr>
          <w:jc w:val="center"/>
        </w:trPr>
        <w:tc>
          <w:tcPr>
            <w:tcW w:w="1005" w:type="dxa"/>
            <w:vMerge w:val="restart"/>
            <w:vAlign w:val="center"/>
          </w:tcPr>
          <w:p w:rsidR="00165768" w:rsidRDefault="00165768" w:rsidP="00B06347">
            <w:pPr>
              <w:pStyle w:val="ae"/>
              <w:adjustRightInd w:val="0"/>
              <w:snapToGrid w:val="0"/>
              <w:ind w:firstLineChars="0" w:firstLine="0"/>
              <w:jc w:val="center"/>
              <w:rPr>
                <w:rFonts w:ascii="仿宋_GB2312" w:eastAsia="仿宋_GB2312"/>
                <w:kern w:val="0"/>
                <w:sz w:val="24"/>
                <w:szCs w:val="24"/>
              </w:rPr>
            </w:pPr>
            <w:r w:rsidRPr="003E2F3A">
              <w:rPr>
                <w:rFonts w:ascii="仿宋_GB2312" w:eastAsia="仿宋_GB2312" w:hint="eastAsia"/>
                <w:kern w:val="0"/>
                <w:sz w:val="24"/>
                <w:szCs w:val="24"/>
              </w:rPr>
              <w:t>学业</w:t>
            </w:r>
          </w:p>
          <w:p w:rsidR="00165768" w:rsidRPr="003E2F3A" w:rsidRDefault="00165768" w:rsidP="00B06347">
            <w:pPr>
              <w:pStyle w:val="ae"/>
              <w:adjustRightInd w:val="0"/>
              <w:snapToGrid w:val="0"/>
              <w:ind w:firstLineChars="0" w:firstLine="0"/>
              <w:jc w:val="center"/>
              <w:rPr>
                <w:rFonts w:ascii="仿宋_GB2312" w:eastAsia="仿宋_GB2312"/>
                <w:sz w:val="24"/>
                <w:szCs w:val="24"/>
              </w:rPr>
            </w:pPr>
            <w:r w:rsidRPr="003E2F3A">
              <w:rPr>
                <w:rFonts w:ascii="仿宋_GB2312" w:eastAsia="仿宋_GB2312" w:hint="eastAsia"/>
                <w:kern w:val="0"/>
                <w:sz w:val="24"/>
                <w:szCs w:val="24"/>
              </w:rPr>
              <w:t>奖学金</w:t>
            </w:r>
          </w:p>
        </w:tc>
        <w:tc>
          <w:tcPr>
            <w:tcW w:w="560" w:type="dxa"/>
            <w:vAlign w:val="center"/>
          </w:tcPr>
          <w:p w:rsidR="00165768" w:rsidRPr="003E2F3A" w:rsidRDefault="00165768" w:rsidP="00B06347">
            <w:pPr>
              <w:pStyle w:val="ae"/>
              <w:adjustRightInd w:val="0"/>
              <w:snapToGrid w:val="0"/>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范围</w:t>
            </w:r>
          </w:p>
        </w:tc>
        <w:tc>
          <w:tcPr>
            <w:tcW w:w="3489" w:type="dxa"/>
            <w:vAlign w:val="center"/>
          </w:tcPr>
          <w:p w:rsidR="00165768" w:rsidRPr="003E2F3A" w:rsidRDefault="00165768" w:rsidP="00B06347">
            <w:pPr>
              <w:pStyle w:val="ae"/>
              <w:adjustRightInd w:val="0"/>
              <w:snapToGrid w:val="0"/>
              <w:spacing w:line="0" w:lineRule="atLeast"/>
              <w:ind w:leftChars="20" w:left="42" w:rightChars="20" w:right="42" w:firstLineChars="0" w:firstLine="0"/>
              <w:jc w:val="left"/>
              <w:rPr>
                <w:rFonts w:ascii="仿宋_GB2312" w:eastAsia="仿宋_GB2312" w:hAnsi="宋体"/>
                <w:sz w:val="24"/>
                <w:szCs w:val="24"/>
              </w:rPr>
            </w:pPr>
            <w:r w:rsidRPr="003E2F3A">
              <w:rPr>
                <w:rFonts w:ascii="仿宋_GB2312" w:eastAsia="仿宋_GB2312" w:hAnsi="宋体" w:hint="eastAsia"/>
                <w:sz w:val="24"/>
                <w:szCs w:val="24"/>
              </w:rPr>
              <w:t>普通研究生中的非定向学术型和非定向专业学位硕士研究生</w:t>
            </w:r>
          </w:p>
        </w:tc>
        <w:tc>
          <w:tcPr>
            <w:tcW w:w="3818" w:type="dxa"/>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jc w:val="center"/>
        </w:trPr>
        <w:tc>
          <w:tcPr>
            <w:tcW w:w="1005" w:type="dxa"/>
            <w:vMerge/>
            <w:vAlign w:val="center"/>
          </w:tcPr>
          <w:p w:rsidR="00165768" w:rsidRPr="003E2F3A" w:rsidRDefault="00165768" w:rsidP="00B06347">
            <w:pPr>
              <w:widowControl/>
              <w:jc w:val="center"/>
              <w:rPr>
                <w:rFonts w:ascii="仿宋_GB2312" w:eastAsia="仿宋_GB2312"/>
                <w:sz w:val="24"/>
              </w:rPr>
            </w:pPr>
          </w:p>
        </w:tc>
        <w:tc>
          <w:tcPr>
            <w:tcW w:w="560" w:type="dxa"/>
            <w:vAlign w:val="center"/>
          </w:tcPr>
          <w:p w:rsidR="00165768" w:rsidRPr="003E2F3A" w:rsidRDefault="00165768" w:rsidP="00B06347">
            <w:pPr>
              <w:pStyle w:val="ae"/>
              <w:adjustRightInd w:val="0"/>
              <w:snapToGrid w:val="0"/>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金额</w:t>
            </w:r>
          </w:p>
        </w:tc>
        <w:tc>
          <w:tcPr>
            <w:tcW w:w="3489" w:type="dxa"/>
            <w:vAlign w:val="center"/>
          </w:tcPr>
          <w:p w:rsidR="00165768" w:rsidRPr="003E2F3A" w:rsidRDefault="00165768" w:rsidP="00B06347">
            <w:pPr>
              <w:pStyle w:val="ae"/>
              <w:adjustRightInd w:val="0"/>
              <w:snapToGrid w:val="0"/>
              <w:spacing w:line="0" w:lineRule="atLeast"/>
              <w:ind w:leftChars="20" w:left="42" w:rightChars="20" w:right="42" w:firstLineChars="0" w:firstLine="0"/>
              <w:jc w:val="center"/>
              <w:rPr>
                <w:rFonts w:ascii="仿宋_GB2312" w:eastAsia="仿宋_GB2312"/>
                <w:sz w:val="24"/>
                <w:szCs w:val="24"/>
              </w:rPr>
            </w:pPr>
            <w:r w:rsidRPr="003E2F3A">
              <w:rPr>
                <w:rFonts w:ascii="仿宋_GB2312" w:eastAsia="仿宋_GB2312" w:hint="eastAsia"/>
                <w:kern w:val="0"/>
                <w:sz w:val="24"/>
                <w:szCs w:val="24"/>
              </w:rPr>
              <w:t>全额（0.8万/学年）</w:t>
            </w:r>
          </w:p>
        </w:tc>
        <w:tc>
          <w:tcPr>
            <w:tcW w:w="3818" w:type="dxa"/>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jc w:val="center"/>
        </w:trPr>
        <w:tc>
          <w:tcPr>
            <w:tcW w:w="1005" w:type="dxa"/>
            <w:vMerge/>
            <w:vAlign w:val="center"/>
          </w:tcPr>
          <w:p w:rsidR="00165768" w:rsidRPr="003E2F3A" w:rsidRDefault="00165768" w:rsidP="00B06347">
            <w:pPr>
              <w:widowControl/>
              <w:jc w:val="center"/>
              <w:rPr>
                <w:rFonts w:ascii="仿宋_GB2312" w:eastAsia="仿宋_GB2312"/>
                <w:sz w:val="24"/>
              </w:rPr>
            </w:pPr>
          </w:p>
        </w:tc>
        <w:tc>
          <w:tcPr>
            <w:tcW w:w="560" w:type="dxa"/>
            <w:vAlign w:val="center"/>
          </w:tcPr>
          <w:p w:rsidR="00165768" w:rsidRPr="003E2F3A" w:rsidRDefault="00165768" w:rsidP="00B06347">
            <w:pPr>
              <w:pStyle w:val="ae"/>
              <w:adjustRightInd w:val="0"/>
              <w:snapToGrid w:val="0"/>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调整</w:t>
            </w:r>
          </w:p>
        </w:tc>
        <w:tc>
          <w:tcPr>
            <w:tcW w:w="3489" w:type="dxa"/>
            <w:vAlign w:val="center"/>
          </w:tcPr>
          <w:p w:rsidR="00165768" w:rsidRPr="003E2F3A" w:rsidRDefault="00165768" w:rsidP="00B06347">
            <w:pPr>
              <w:pStyle w:val="ae"/>
              <w:adjustRightInd w:val="0"/>
              <w:snapToGrid w:val="0"/>
              <w:spacing w:line="0" w:lineRule="atLeast"/>
              <w:ind w:leftChars="20" w:left="42" w:rightChars="20" w:right="42" w:firstLineChars="0" w:firstLine="0"/>
              <w:jc w:val="center"/>
              <w:rPr>
                <w:rFonts w:ascii="仿宋_GB2312" w:eastAsia="仿宋_GB2312"/>
                <w:sz w:val="24"/>
                <w:szCs w:val="24"/>
              </w:rPr>
            </w:pPr>
            <w:r w:rsidRPr="003E2F3A">
              <w:rPr>
                <w:rFonts w:ascii="仿宋_GB2312" w:eastAsia="仿宋_GB2312" w:hint="eastAsia"/>
                <w:kern w:val="0"/>
                <w:sz w:val="24"/>
                <w:szCs w:val="24"/>
              </w:rPr>
              <w:t>每年进行调整，不合格淘汰制</w:t>
            </w:r>
          </w:p>
        </w:tc>
        <w:tc>
          <w:tcPr>
            <w:tcW w:w="3818" w:type="dxa"/>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trHeight w:val="807"/>
          <w:jc w:val="center"/>
        </w:trPr>
        <w:tc>
          <w:tcPr>
            <w:tcW w:w="1005" w:type="dxa"/>
            <w:vMerge w:val="restart"/>
            <w:vAlign w:val="center"/>
          </w:tcPr>
          <w:p w:rsidR="00165768" w:rsidRDefault="00165768" w:rsidP="00B06347">
            <w:pPr>
              <w:pStyle w:val="ae"/>
              <w:adjustRightInd w:val="0"/>
              <w:snapToGrid w:val="0"/>
              <w:ind w:firstLineChars="0" w:firstLine="0"/>
              <w:jc w:val="center"/>
              <w:rPr>
                <w:rFonts w:ascii="仿宋_GB2312" w:eastAsia="仿宋_GB2312"/>
                <w:kern w:val="0"/>
                <w:sz w:val="24"/>
                <w:szCs w:val="24"/>
              </w:rPr>
            </w:pPr>
            <w:r w:rsidRPr="003E2F3A">
              <w:rPr>
                <w:rFonts w:ascii="仿宋_GB2312" w:eastAsia="仿宋_GB2312" w:hint="eastAsia"/>
                <w:kern w:val="0"/>
                <w:sz w:val="24"/>
                <w:szCs w:val="24"/>
              </w:rPr>
              <w:t>国家</w:t>
            </w:r>
          </w:p>
          <w:p w:rsidR="00165768" w:rsidRPr="003E2F3A" w:rsidRDefault="00165768" w:rsidP="00B06347">
            <w:pPr>
              <w:pStyle w:val="ae"/>
              <w:adjustRightInd w:val="0"/>
              <w:snapToGrid w:val="0"/>
              <w:ind w:firstLineChars="0" w:firstLine="0"/>
              <w:jc w:val="center"/>
              <w:rPr>
                <w:rFonts w:ascii="仿宋_GB2312" w:eastAsia="仿宋_GB2312"/>
                <w:sz w:val="24"/>
                <w:szCs w:val="24"/>
              </w:rPr>
            </w:pPr>
            <w:r w:rsidRPr="003E2F3A">
              <w:rPr>
                <w:rFonts w:ascii="仿宋_GB2312" w:eastAsia="仿宋_GB2312" w:hint="eastAsia"/>
                <w:kern w:val="0"/>
                <w:sz w:val="24"/>
                <w:szCs w:val="24"/>
              </w:rPr>
              <w:t>助学金</w:t>
            </w:r>
          </w:p>
        </w:tc>
        <w:tc>
          <w:tcPr>
            <w:tcW w:w="560" w:type="dxa"/>
            <w:vAlign w:val="center"/>
          </w:tcPr>
          <w:p w:rsidR="00165768" w:rsidRPr="003E2F3A" w:rsidRDefault="00165768" w:rsidP="00B06347">
            <w:pPr>
              <w:pStyle w:val="ae"/>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范围</w:t>
            </w:r>
          </w:p>
        </w:tc>
        <w:tc>
          <w:tcPr>
            <w:tcW w:w="3489" w:type="dxa"/>
            <w:vAlign w:val="center"/>
          </w:tcPr>
          <w:p w:rsidR="00165768" w:rsidRPr="003E2F3A" w:rsidRDefault="00165768" w:rsidP="00B06347">
            <w:pPr>
              <w:pStyle w:val="ae"/>
              <w:adjustRightInd w:val="0"/>
              <w:snapToGrid w:val="0"/>
              <w:spacing w:line="0" w:lineRule="atLeast"/>
              <w:ind w:leftChars="20" w:left="42" w:rightChars="20" w:right="42" w:firstLineChars="0" w:firstLine="0"/>
              <w:jc w:val="left"/>
              <w:rPr>
                <w:rFonts w:ascii="仿宋_GB2312" w:eastAsia="仿宋_GB2312"/>
                <w:sz w:val="24"/>
                <w:szCs w:val="24"/>
              </w:rPr>
            </w:pPr>
            <w:r w:rsidRPr="003E2F3A">
              <w:rPr>
                <w:rFonts w:ascii="仿宋_GB2312" w:eastAsia="仿宋_GB2312" w:hAnsi="宋体" w:hint="eastAsia"/>
                <w:sz w:val="24"/>
                <w:szCs w:val="24"/>
              </w:rPr>
              <w:t>普通研究生中的非定向学术型和非定向专业学位硕士研究生</w:t>
            </w:r>
          </w:p>
        </w:tc>
        <w:tc>
          <w:tcPr>
            <w:tcW w:w="3818" w:type="dxa"/>
          </w:tcPr>
          <w:p w:rsidR="00165768" w:rsidRPr="003E2F3A" w:rsidRDefault="00165768" w:rsidP="00B06347">
            <w:pPr>
              <w:pStyle w:val="ae"/>
              <w:spacing w:line="0" w:lineRule="atLeast"/>
              <w:ind w:leftChars="20" w:left="42" w:rightChars="20" w:right="42" w:firstLineChars="0" w:firstLine="0"/>
              <w:jc w:val="left"/>
              <w:rPr>
                <w:rFonts w:ascii="仿宋_GB2312" w:eastAsia="仿宋_GB2312" w:hAnsi="宋体"/>
                <w:kern w:val="0"/>
                <w:sz w:val="24"/>
                <w:szCs w:val="24"/>
              </w:rPr>
            </w:pPr>
            <w:r w:rsidRPr="003E2F3A">
              <w:rPr>
                <w:rFonts w:ascii="仿宋_GB2312" w:eastAsia="仿宋_GB2312" w:hAnsi="宋体" w:hint="eastAsia"/>
                <w:sz w:val="24"/>
                <w:szCs w:val="24"/>
              </w:rPr>
              <w:t>专项研究生中人事档案和人事关系转入同济大学的少数民族高层次骨干人才计划硕士研究生按入学当年教育部政策执行</w:t>
            </w:r>
          </w:p>
        </w:tc>
      </w:tr>
      <w:tr w:rsidR="00165768" w:rsidRPr="0032252F" w:rsidTr="00B06347">
        <w:trPr>
          <w:trHeight w:val="705"/>
          <w:jc w:val="center"/>
        </w:trPr>
        <w:tc>
          <w:tcPr>
            <w:tcW w:w="1005" w:type="dxa"/>
            <w:vMerge/>
            <w:vAlign w:val="center"/>
          </w:tcPr>
          <w:p w:rsidR="00165768" w:rsidRPr="003E2F3A" w:rsidRDefault="00165768" w:rsidP="00B06347">
            <w:pPr>
              <w:widowControl/>
              <w:jc w:val="center"/>
              <w:rPr>
                <w:rFonts w:ascii="仿宋_GB2312" w:eastAsia="仿宋_GB2312"/>
                <w:sz w:val="24"/>
              </w:rPr>
            </w:pPr>
          </w:p>
        </w:tc>
        <w:tc>
          <w:tcPr>
            <w:tcW w:w="560" w:type="dxa"/>
            <w:vAlign w:val="center"/>
          </w:tcPr>
          <w:p w:rsidR="00165768" w:rsidRPr="003E2F3A" w:rsidRDefault="00165768" w:rsidP="00B06347">
            <w:pPr>
              <w:pStyle w:val="ae"/>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金额</w:t>
            </w:r>
          </w:p>
        </w:tc>
        <w:tc>
          <w:tcPr>
            <w:tcW w:w="3489"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sz w:val="24"/>
                <w:szCs w:val="24"/>
              </w:rPr>
            </w:pPr>
            <w:r w:rsidRPr="003E2F3A">
              <w:rPr>
                <w:rFonts w:ascii="仿宋_GB2312" w:eastAsia="仿宋_GB2312" w:hint="eastAsia"/>
                <w:kern w:val="0"/>
                <w:sz w:val="24"/>
                <w:szCs w:val="24"/>
              </w:rPr>
              <w:t>0.6万/年</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以十个月计</w:t>
            </w:r>
          </w:p>
        </w:tc>
      </w:tr>
      <w:tr w:rsidR="00165768" w:rsidRPr="0032252F" w:rsidTr="00B06347">
        <w:trPr>
          <w:trHeight w:val="956"/>
          <w:jc w:val="center"/>
        </w:trPr>
        <w:tc>
          <w:tcPr>
            <w:tcW w:w="1005" w:type="dxa"/>
            <w:vMerge w:val="restart"/>
            <w:vAlign w:val="center"/>
          </w:tcPr>
          <w:p w:rsidR="00165768" w:rsidRDefault="00165768" w:rsidP="00B06347">
            <w:pPr>
              <w:pStyle w:val="ae"/>
              <w:ind w:firstLineChars="0" w:firstLine="0"/>
              <w:jc w:val="center"/>
              <w:rPr>
                <w:rFonts w:ascii="仿宋_GB2312" w:eastAsia="仿宋_GB2312"/>
                <w:kern w:val="0"/>
                <w:sz w:val="24"/>
                <w:szCs w:val="24"/>
              </w:rPr>
            </w:pPr>
            <w:r w:rsidRPr="003E2F3A">
              <w:rPr>
                <w:rFonts w:ascii="仿宋_GB2312" w:eastAsia="仿宋_GB2312" w:hint="eastAsia"/>
                <w:kern w:val="0"/>
                <w:sz w:val="24"/>
                <w:szCs w:val="24"/>
              </w:rPr>
              <w:t>其它</w:t>
            </w:r>
          </w:p>
          <w:p w:rsidR="00165768" w:rsidRDefault="00165768" w:rsidP="00B06347">
            <w:pPr>
              <w:pStyle w:val="ae"/>
              <w:ind w:firstLineChars="0" w:firstLine="0"/>
              <w:jc w:val="center"/>
              <w:rPr>
                <w:rFonts w:ascii="仿宋_GB2312" w:eastAsia="仿宋_GB2312"/>
                <w:kern w:val="0"/>
                <w:sz w:val="24"/>
                <w:szCs w:val="24"/>
              </w:rPr>
            </w:pPr>
            <w:r w:rsidRPr="003E2F3A">
              <w:rPr>
                <w:rFonts w:ascii="仿宋_GB2312" w:eastAsia="仿宋_GB2312" w:hint="eastAsia"/>
                <w:kern w:val="0"/>
                <w:sz w:val="24"/>
                <w:szCs w:val="24"/>
              </w:rPr>
              <w:t>各类</w:t>
            </w:r>
          </w:p>
          <w:p w:rsidR="00165768" w:rsidRPr="003E2F3A" w:rsidRDefault="00165768" w:rsidP="00B06347">
            <w:pPr>
              <w:pStyle w:val="ae"/>
              <w:ind w:firstLineChars="0" w:firstLine="0"/>
              <w:jc w:val="center"/>
              <w:rPr>
                <w:rFonts w:ascii="仿宋_GB2312" w:eastAsia="仿宋_GB2312"/>
                <w:sz w:val="24"/>
                <w:szCs w:val="24"/>
              </w:rPr>
            </w:pPr>
            <w:r w:rsidRPr="003E2F3A">
              <w:rPr>
                <w:rFonts w:ascii="仿宋_GB2312" w:eastAsia="仿宋_GB2312" w:hint="eastAsia"/>
                <w:kern w:val="0"/>
                <w:sz w:val="24"/>
                <w:szCs w:val="24"/>
              </w:rPr>
              <w:t>奖学金</w:t>
            </w:r>
          </w:p>
        </w:tc>
        <w:tc>
          <w:tcPr>
            <w:tcW w:w="560" w:type="dxa"/>
            <w:vAlign w:val="center"/>
          </w:tcPr>
          <w:p w:rsidR="00165768" w:rsidRPr="003E2F3A" w:rsidRDefault="00165768" w:rsidP="00B06347">
            <w:pPr>
              <w:pStyle w:val="ae"/>
              <w:spacing w:line="0" w:lineRule="atLeast"/>
              <w:ind w:firstLineChars="0" w:firstLine="0"/>
              <w:jc w:val="center"/>
              <w:rPr>
                <w:rFonts w:ascii="仿宋_GB2312" w:eastAsia="仿宋_GB2312"/>
                <w:kern w:val="0"/>
                <w:sz w:val="24"/>
                <w:szCs w:val="24"/>
              </w:rPr>
            </w:pPr>
            <w:r w:rsidRPr="003E2F3A">
              <w:rPr>
                <w:rFonts w:ascii="仿宋_GB2312" w:eastAsia="仿宋_GB2312" w:hint="eastAsia"/>
                <w:kern w:val="0"/>
                <w:sz w:val="24"/>
                <w:szCs w:val="24"/>
              </w:rPr>
              <w:t>范围</w:t>
            </w:r>
          </w:p>
        </w:tc>
        <w:tc>
          <w:tcPr>
            <w:tcW w:w="3489" w:type="dxa"/>
            <w:vAlign w:val="center"/>
          </w:tcPr>
          <w:p w:rsidR="00165768" w:rsidRPr="003E2F3A" w:rsidRDefault="00165768" w:rsidP="00B06347">
            <w:pPr>
              <w:pStyle w:val="ae"/>
              <w:spacing w:line="0" w:lineRule="atLeast"/>
              <w:ind w:leftChars="20" w:left="42" w:rightChars="20" w:right="42" w:firstLineChars="0" w:firstLine="0"/>
              <w:rPr>
                <w:rFonts w:ascii="仿宋_GB2312" w:eastAsia="仿宋_GB2312"/>
                <w:kern w:val="0"/>
                <w:sz w:val="24"/>
                <w:szCs w:val="24"/>
              </w:rPr>
            </w:pPr>
            <w:r w:rsidRPr="003E2F3A">
              <w:rPr>
                <w:rFonts w:ascii="仿宋_GB2312" w:eastAsia="仿宋_GB2312" w:hAnsi="宋体" w:hint="eastAsia"/>
                <w:sz w:val="24"/>
                <w:szCs w:val="24"/>
              </w:rPr>
              <w:t>普通研究生中的非定向学术型和非定向专业学位硕士研究生，人事档案和人事关系转入同济大学的少数民族高层次骨干人才计划硕士研究生</w:t>
            </w:r>
          </w:p>
        </w:tc>
        <w:tc>
          <w:tcPr>
            <w:tcW w:w="3818" w:type="dxa"/>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trHeight w:val="510"/>
          <w:jc w:val="center"/>
        </w:trPr>
        <w:tc>
          <w:tcPr>
            <w:tcW w:w="1005" w:type="dxa"/>
            <w:vMerge/>
            <w:vAlign w:val="center"/>
          </w:tcPr>
          <w:p w:rsidR="00165768" w:rsidRPr="003E2F3A" w:rsidRDefault="00165768" w:rsidP="00B06347">
            <w:pPr>
              <w:pStyle w:val="ae"/>
              <w:ind w:firstLineChars="0" w:firstLine="0"/>
              <w:jc w:val="center"/>
              <w:rPr>
                <w:rFonts w:ascii="仿宋_GB2312" w:eastAsia="仿宋_GB2312"/>
                <w:sz w:val="24"/>
                <w:szCs w:val="24"/>
              </w:rPr>
            </w:pPr>
          </w:p>
        </w:tc>
        <w:tc>
          <w:tcPr>
            <w:tcW w:w="560" w:type="dxa"/>
            <w:vMerge w:val="restart"/>
            <w:vAlign w:val="center"/>
          </w:tcPr>
          <w:p w:rsidR="00165768" w:rsidRPr="003E2F3A" w:rsidRDefault="00165768" w:rsidP="00B06347">
            <w:pPr>
              <w:pStyle w:val="ae"/>
              <w:spacing w:line="0" w:lineRule="atLeast"/>
              <w:ind w:firstLineChars="0" w:firstLine="0"/>
              <w:jc w:val="center"/>
              <w:rPr>
                <w:rFonts w:ascii="仿宋_GB2312" w:eastAsia="仿宋_GB2312"/>
                <w:sz w:val="24"/>
                <w:szCs w:val="24"/>
              </w:rPr>
            </w:pPr>
            <w:r w:rsidRPr="003E2F3A">
              <w:rPr>
                <w:rFonts w:ascii="仿宋_GB2312" w:eastAsia="仿宋_GB2312" w:hint="eastAsia"/>
                <w:sz w:val="24"/>
                <w:szCs w:val="24"/>
              </w:rPr>
              <w:t>金额</w:t>
            </w:r>
          </w:p>
        </w:tc>
        <w:tc>
          <w:tcPr>
            <w:tcW w:w="3489" w:type="dxa"/>
            <w:vAlign w:val="center"/>
          </w:tcPr>
          <w:p w:rsidR="00165768" w:rsidRPr="003E2F3A" w:rsidRDefault="00165768" w:rsidP="00B06347">
            <w:pPr>
              <w:pStyle w:val="ae"/>
              <w:spacing w:line="0" w:lineRule="atLeast"/>
              <w:ind w:leftChars="20" w:left="42" w:rightChars="20" w:right="42" w:firstLineChars="0" w:firstLine="0"/>
              <w:rPr>
                <w:rFonts w:ascii="仿宋_GB2312" w:eastAsia="仿宋_GB2312"/>
                <w:sz w:val="24"/>
                <w:szCs w:val="24"/>
              </w:rPr>
            </w:pPr>
            <w:r w:rsidRPr="003E2F3A">
              <w:rPr>
                <w:rFonts w:ascii="仿宋_GB2312" w:eastAsia="仿宋_GB2312" w:hint="eastAsia"/>
                <w:kern w:val="0"/>
                <w:sz w:val="24"/>
                <w:szCs w:val="24"/>
              </w:rPr>
              <w:t>国家奖学金（2万/人）</w:t>
            </w:r>
          </w:p>
        </w:tc>
        <w:tc>
          <w:tcPr>
            <w:tcW w:w="3818" w:type="dxa"/>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trHeight w:val="623"/>
          <w:jc w:val="center"/>
        </w:trPr>
        <w:tc>
          <w:tcPr>
            <w:tcW w:w="1005" w:type="dxa"/>
            <w:vMerge/>
            <w:vAlign w:val="center"/>
          </w:tcPr>
          <w:p w:rsidR="00165768" w:rsidRPr="003E2F3A" w:rsidRDefault="00165768" w:rsidP="00B06347">
            <w:pPr>
              <w:widowControl/>
              <w:jc w:val="left"/>
              <w:rPr>
                <w:rFonts w:ascii="仿宋_GB2312" w:eastAsia="仿宋_GB2312"/>
                <w:sz w:val="24"/>
              </w:rPr>
            </w:pPr>
          </w:p>
        </w:tc>
        <w:tc>
          <w:tcPr>
            <w:tcW w:w="560" w:type="dxa"/>
            <w:vMerge/>
            <w:vAlign w:val="center"/>
          </w:tcPr>
          <w:p w:rsidR="00165768" w:rsidRPr="003E2F3A" w:rsidRDefault="00165768" w:rsidP="00B06347">
            <w:pPr>
              <w:widowControl/>
              <w:spacing w:line="0" w:lineRule="atLeast"/>
              <w:jc w:val="left"/>
              <w:rPr>
                <w:rFonts w:ascii="仿宋_GB2312" w:eastAsia="仿宋_GB2312"/>
                <w:sz w:val="24"/>
              </w:rPr>
            </w:pPr>
          </w:p>
        </w:tc>
        <w:tc>
          <w:tcPr>
            <w:tcW w:w="3489" w:type="dxa"/>
          </w:tcPr>
          <w:p w:rsidR="00165768" w:rsidRPr="003E2F3A" w:rsidRDefault="00165768" w:rsidP="00B06347">
            <w:pPr>
              <w:pStyle w:val="ae"/>
              <w:spacing w:line="0" w:lineRule="atLeast"/>
              <w:ind w:leftChars="20" w:left="42" w:rightChars="20" w:right="42" w:firstLineChars="0" w:firstLine="0"/>
              <w:jc w:val="left"/>
              <w:rPr>
                <w:rFonts w:ascii="仿宋_GB2312" w:eastAsia="仿宋_GB2312" w:hAnsi="宋体"/>
                <w:sz w:val="24"/>
                <w:szCs w:val="24"/>
              </w:rPr>
            </w:pPr>
            <w:r w:rsidRPr="003E2F3A">
              <w:rPr>
                <w:rFonts w:ascii="仿宋_GB2312" w:eastAsia="仿宋_GB2312" w:hint="eastAsia"/>
                <w:kern w:val="0"/>
                <w:sz w:val="24"/>
                <w:szCs w:val="24"/>
              </w:rPr>
              <w:t>学校优秀硕士生奖</w:t>
            </w:r>
            <w:r w:rsidRPr="003E2F3A">
              <w:rPr>
                <w:rFonts w:ascii="仿宋_GB2312" w:eastAsia="仿宋_GB2312" w:hAnsi="宋体" w:hint="eastAsia"/>
                <w:kern w:val="0"/>
                <w:sz w:val="24"/>
                <w:szCs w:val="24"/>
              </w:rPr>
              <w:t>学金（0.5万/人，2.5%）</w:t>
            </w:r>
          </w:p>
          <w:p w:rsidR="00165768" w:rsidRPr="003E2F3A" w:rsidRDefault="00165768" w:rsidP="00B06347">
            <w:pPr>
              <w:pStyle w:val="ae"/>
              <w:spacing w:line="0" w:lineRule="atLeast"/>
              <w:ind w:leftChars="20" w:left="42" w:rightChars="20" w:right="42" w:firstLineChars="0" w:firstLine="0"/>
              <w:jc w:val="left"/>
              <w:rPr>
                <w:rFonts w:ascii="仿宋_GB2312" w:eastAsia="仿宋_GB2312"/>
                <w:sz w:val="24"/>
                <w:szCs w:val="24"/>
              </w:rPr>
            </w:pPr>
            <w:r w:rsidRPr="003E2F3A">
              <w:rPr>
                <w:rFonts w:ascii="仿宋_GB2312" w:eastAsia="仿宋_GB2312" w:hAnsi="宋体" w:hint="eastAsia"/>
                <w:kern w:val="0"/>
                <w:sz w:val="24"/>
                <w:szCs w:val="24"/>
              </w:rPr>
              <w:t>学校研究生社会活动奖学金（0.5万/人，2.5%）</w:t>
            </w:r>
          </w:p>
        </w:tc>
        <w:tc>
          <w:tcPr>
            <w:tcW w:w="3818" w:type="dxa"/>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trHeight w:val="510"/>
          <w:jc w:val="center"/>
        </w:trPr>
        <w:tc>
          <w:tcPr>
            <w:tcW w:w="1005" w:type="dxa"/>
            <w:vMerge/>
            <w:vAlign w:val="center"/>
          </w:tcPr>
          <w:p w:rsidR="00165768" w:rsidRPr="003E2F3A" w:rsidRDefault="00165768" w:rsidP="00B06347">
            <w:pPr>
              <w:widowControl/>
              <w:jc w:val="left"/>
              <w:rPr>
                <w:rFonts w:ascii="仿宋_GB2312" w:eastAsia="仿宋_GB2312"/>
                <w:sz w:val="24"/>
              </w:rPr>
            </w:pPr>
          </w:p>
        </w:tc>
        <w:tc>
          <w:tcPr>
            <w:tcW w:w="560" w:type="dxa"/>
            <w:vMerge/>
            <w:vAlign w:val="center"/>
          </w:tcPr>
          <w:p w:rsidR="00165768" w:rsidRPr="003E2F3A" w:rsidRDefault="00165768" w:rsidP="00B06347">
            <w:pPr>
              <w:widowControl/>
              <w:spacing w:line="0" w:lineRule="atLeast"/>
              <w:jc w:val="left"/>
              <w:rPr>
                <w:rFonts w:ascii="仿宋_GB2312" w:eastAsia="仿宋_GB2312"/>
                <w:sz w:val="24"/>
              </w:rPr>
            </w:pPr>
          </w:p>
        </w:tc>
        <w:tc>
          <w:tcPr>
            <w:tcW w:w="3489" w:type="dxa"/>
            <w:vAlign w:val="center"/>
          </w:tcPr>
          <w:p w:rsidR="00165768" w:rsidRPr="003E2F3A" w:rsidRDefault="00165768" w:rsidP="00B06347">
            <w:pPr>
              <w:pStyle w:val="ae"/>
              <w:spacing w:line="0" w:lineRule="atLeast"/>
              <w:ind w:leftChars="20" w:left="42" w:rightChars="20" w:right="42" w:firstLineChars="0" w:firstLine="0"/>
              <w:rPr>
                <w:rFonts w:ascii="仿宋_GB2312" w:eastAsia="仿宋_GB2312"/>
                <w:sz w:val="24"/>
                <w:szCs w:val="24"/>
              </w:rPr>
            </w:pPr>
            <w:r w:rsidRPr="003E2F3A">
              <w:rPr>
                <w:rFonts w:ascii="仿宋_GB2312" w:eastAsia="仿宋_GB2312" w:hint="eastAsia"/>
                <w:kern w:val="0"/>
                <w:sz w:val="24"/>
                <w:szCs w:val="24"/>
              </w:rPr>
              <w:t>社会捐赠奖学金</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按照捐赠协议</w:t>
            </w:r>
          </w:p>
        </w:tc>
      </w:tr>
      <w:tr w:rsidR="00165768" w:rsidRPr="0032252F" w:rsidTr="00B06347">
        <w:trPr>
          <w:trHeight w:val="315"/>
          <w:jc w:val="center"/>
        </w:trPr>
        <w:tc>
          <w:tcPr>
            <w:tcW w:w="1005" w:type="dxa"/>
            <w:vMerge w:val="restart"/>
            <w:vAlign w:val="center"/>
          </w:tcPr>
          <w:p w:rsidR="00165768" w:rsidRPr="003E2F3A" w:rsidRDefault="00165768" w:rsidP="00B06347">
            <w:pPr>
              <w:pStyle w:val="ae"/>
              <w:ind w:firstLineChars="0" w:firstLine="0"/>
              <w:jc w:val="center"/>
              <w:rPr>
                <w:rFonts w:ascii="仿宋_GB2312" w:eastAsia="仿宋_GB2312"/>
                <w:kern w:val="0"/>
                <w:sz w:val="24"/>
                <w:szCs w:val="24"/>
              </w:rPr>
            </w:pPr>
            <w:r w:rsidRPr="003E2F3A">
              <w:rPr>
                <w:rFonts w:ascii="仿宋_GB2312" w:eastAsia="仿宋_GB2312" w:hint="eastAsia"/>
                <w:kern w:val="0"/>
                <w:sz w:val="24"/>
                <w:szCs w:val="24"/>
              </w:rPr>
              <w:t>助研</w:t>
            </w:r>
          </w:p>
        </w:tc>
        <w:tc>
          <w:tcPr>
            <w:tcW w:w="560" w:type="dxa"/>
            <w:vAlign w:val="center"/>
          </w:tcPr>
          <w:p w:rsidR="00165768" w:rsidRPr="003E2F3A" w:rsidRDefault="00165768" w:rsidP="00B06347">
            <w:pPr>
              <w:spacing w:line="0" w:lineRule="atLeast"/>
              <w:jc w:val="center"/>
              <w:rPr>
                <w:rFonts w:ascii="仿宋_GB2312" w:eastAsia="仿宋_GB2312"/>
                <w:kern w:val="0"/>
                <w:sz w:val="24"/>
              </w:rPr>
            </w:pPr>
            <w:r w:rsidRPr="003E2F3A">
              <w:rPr>
                <w:rFonts w:ascii="仿宋_GB2312" w:eastAsia="仿宋_GB2312" w:hint="eastAsia"/>
                <w:kern w:val="0"/>
                <w:sz w:val="24"/>
              </w:rPr>
              <w:t>范围</w:t>
            </w:r>
          </w:p>
        </w:tc>
        <w:tc>
          <w:tcPr>
            <w:tcW w:w="3489" w:type="dxa"/>
            <w:vAlign w:val="center"/>
          </w:tcPr>
          <w:p w:rsidR="00165768" w:rsidRPr="003E2F3A" w:rsidRDefault="00165768" w:rsidP="00B06347">
            <w:pPr>
              <w:spacing w:line="0" w:lineRule="atLeast"/>
              <w:ind w:leftChars="20" w:left="42" w:rightChars="20" w:right="42"/>
              <w:rPr>
                <w:rFonts w:ascii="仿宋_GB2312" w:eastAsia="仿宋_GB2312"/>
                <w:kern w:val="0"/>
                <w:sz w:val="24"/>
              </w:rPr>
            </w:pPr>
            <w:r w:rsidRPr="003E2F3A">
              <w:rPr>
                <w:rFonts w:ascii="仿宋_GB2312" w:eastAsia="仿宋_GB2312" w:hAnsi="宋体" w:hint="eastAsia"/>
                <w:sz w:val="24"/>
              </w:rPr>
              <w:t>普通研究生中的非定向学术型硕士研究生</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left"/>
              <w:rPr>
                <w:rFonts w:ascii="仿宋_GB2312" w:eastAsia="仿宋_GB2312" w:hAnsi="宋体"/>
                <w:kern w:val="0"/>
                <w:sz w:val="24"/>
                <w:szCs w:val="24"/>
              </w:rPr>
            </w:pPr>
            <w:r w:rsidRPr="003E2F3A">
              <w:rPr>
                <w:rFonts w:ascii="仿宋_GB2312" w:eastAsia="仿宋_GB2312" w:hAnsi="宋体" w:hint="eastAsia"/>
                <w:kern w:val="0"/>
                <w:sz w:val="24"/>
                <w:szCs w:val="24"/>
              </w:rPr>
              <w:t>国家试点学院土木工程学院助研方案另行制定.</w:t>
            </w:r>
          </w:p>
        </w:tc>
      </w:tr>
      <w:tr w:rsidR="00165768" w:rsidRPr="0032252F" w:rsidTr="00B06347">
        <w:trPr>
          <w:trHeight w:val="315"/>
          <w:jc w:val="center"/>
        </w:trPr>
        <w:tc>
          <w:tcPr>
            <w:tcW w:w="1005" w:type="dxa"/>
            <w:vMerge/>
            <w:vAlign w:val="center"/>
          </w:tcPr>
          <w:p w:rsidR="00165768" w:rsidRPr="003E2F3A" w:rsidRDefault="00165768" w:rsidP="00B06347">
            <w:pPr>
              <w:pStyle w:val="ae"/>
              <w:ind w:firstLineChars="0" w:firstLine="0"/>
              <w:jc w:val="center"/>
              <w:rPr>
                <w:rFonts w:ascii="仿宋_GB2312" w:eastAsia="仿宋_GB2312"/>
                <w:kern w:val="0"/>
                <w:sz w:val="24"/>
                <w:szCs w:val="24"/>
              </w:rPr>
            </w:pPr>
          </w:p>
        </w:tc>
        <w:tc>
          <w:tcPr>
            <w:tcW w:w="560" w:type="dxa"/>
            <w:vAlign w:val="center"/>
          </w:tcPr>
          <w:p w:rsidR="00165768" w:rsidRPr="003E2F3A" w:rsidRDefault="00165768" w:rsidP="00B06347">
            <w:pPr>
              <w:spacing w:line="0" w:lineRule="atLeast"/>
              <w:jc w:val="center"/>
              <w:rPr>
                <w:rFonts w:ascii="仿宋_GB2312" w:eastAsia="仿宋_GB2312"/>
                <w:kern w:val="0"/>
                <w:sz w:val="24"/>
              </w:rPr>
            </w:pPr>
            <w:r w:rsidRPr="003E2F3A">
              <w:rPr>
                <w:rFonts w:ascii="仿宋_GB2312" w:eastAsia="仿宋_GB2312" w:hint="eastAsia"/>
                <w:kern w:val="0"/>
                <w:sz w:val="24"/>
              </w:rPr>
              <w:t>金额</w:t>
            </w:r>
          </w:p>
        </w:tc>
        <w:tc>
          <w:tcPr>
            <w:tcW w:w="3489" w:type="dxa"/>
          </w:tcPr>
          <w:p w:rsidR="00165768" w:rsidRPr="003E2F3A" w:rsidRDefault="00165768" w:rsidP="00B06347">
            <w:pPr>
              <w:spacing w:line="0" w:lineRule="atLeast"/>
              <w:ind w:leftChars="20" w:left="42" w:rightChars="20" w:right="42"/>
              <w:rPr>
                <w:rFonts w:ascii="仿宋_GB2312" w:eastAsia="仿宋_GB2312"/>
                <w:kern w:val="0"/>
                <w:sz w:val="24"/>
              </w:rPr>
            </w:pPr>
            <w:r w:rsidRPr="003E2F3A">
              <w:rPr>
                <w:rFonts w:ascii="仿宋_GB2312" w:eastAsia="仿宋_GB2312" w:hint="eastAsia"/>
                <w:kern w:val="0"/>
                <w:sz w:val="24"/>
              </w:rPr>
              <w:t>1）第一年200元/月（学校配套）</w:t>
            </w:r>
          </w:p>
          <w:p w:rsidR="00165768" w:rsidRPr="003E2F3A" w:rsidRDefault="00165768" w:rsidP="00B06347">
            <w:pPr>
              <w:spacing w:line="0" w:lineRule="atLeast"/>
              <w:ind w:leftChars="20" w:left="42" w:rightChars="20" w:right="42"/>
              <w:rPr>
                <w:rFonts w:ascii="仿宋_GB2312" w:eastAsia="仿宋_GB2312"/>
                <w:kern w:val="0"/>
                <w:sz w:val="24"/>
              </w:rPr>
            </w:pPr>
            <w:r w:rsidRPr="003E2F3A">
              <w:rPr>
                <w:rFonts w:ascii="仿宋_GB2312" w:eastAsia="仿宋_GB2312" w:hint="eastAsia"/>
                <w:kern w:val="0"/>
                <w:sz w:val="24"/>
              </w:rPr>
              <w:t>2）第二、三年400元/月</w:t>
            </w:r>
          </w:p>
          <w:p w:rsidR="00165768" w:rsidRPr="003E2F3A" w:rsidRDefault="00165768" w:rsidP="00B06347">
            <w:pPr>
              <w:spacing w:line="0" w:lineRule="atLeast"/>
              <w:ind w:leftChars="20" w:left="42" w:rightChars="20" w:right="42"/>
              <w:rPr>
                <w:rFonts w:ascii="仿宋_GB2312" w:eastAsia="仿宋_GB2312"/>
                <w:kern w:val="0"/>
                <w:sz w:val="24"/>
              </w:rPr>
            </w:pPr>
            <w:r w:rsidRPr="003E2F3A">
              <w:rPr>
                <w:rFonts w:ascii="仿宋_GB2312" w:eastAsia="仿宋_GB2312" w:hint="eastAsia"/>
                <w:kern w:val="0"/>
                <w:sz w:val="24"/>
              </w:rPr>
              <w:t>（其中导师200元/月，学校配套200元/月）</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以十个月计</w:t>
            </w:r>
          </w:p>
        </w:tc>
      </w:tr>
      <w:tr w:rsidR="00165768" w:rsidRPr="0032252F" w:rsidTr="00B06347">
        <w:trPr>
          <w:jc w:val="center"/>
        </w:trPr>
        <w:tc>
          <w:tcPr>
            <w:tcW w:w="1005" w:type="dxa"/>
            <w:vMerge w:val="restart"/>
            <w:vAlign w:val="center"/>
          </w:tcPr>
          <w:p w:rsidR="00165768" w:rsidRPr="003E2F3A" w:rsidRDefault="00165768" w:rsidP="00B06347">
            <w:pPr>
              <w:pStyle w:val="ae"/>
              <w:ind w:firstLineChars="0" w:firstLine="0"/>
              <w:jc w:val="center"/>
              <w:rPr>
                <w:rFonts w:ascii="仿宋_GB2312" w:eastAsia="仿宋_GB2312"/>
                <w:sz w:val="24"/>
                <w:szCs w:val="24"/>
              </w:rPr>
            </w:pPr>
            <w:r w:rsidRPr="003E2F3A">
              <w:rPr>
                <w:rFonts w:ascii="仿宋_GB2312" w:eastAsia="仿宋_GB2312" w:hint="eastAsia"/>
                <w:kern w:val="0"/>
                <w:sz w:val="24"/>
                <w:szCs w:val="24"/>
              </w:rPr>
              <w:t>助教</w:t>
            </w:r>
          </w:p>
        </w:tc>
        <w:tc>
          <w:tcPr>
            <w:tcW w:w="560" w:type="dxa"/>
            <w:vAlign w:val="center"/>
          </w:tcPr>
          <w:p w:rsidR="00165768" w:rsidRPr="003E2F3A" w:rsidRDefault="00165768" w:rsidP="00B06347">
            <w:pPr>
              <w:pStyle w:val="ae"/>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范围</w:t>
            </w:r>
          </w:p>
        </w:tc>
        <w:tc>
          <w:tcPr>
            <w:tcW w:w="3489" w:type="dxa"/>
            <w:vAlign w:val="center"/>
          </w:tcPr>
          <w:p w:rsidR="00165768" w:rsidRPr="003E2F3A" w:rsidRDefault="00165768" w:rsidP="00B06347">
            <w:pPr>
              <w:pStyle w:val="ae"/>
              <w:spacing w:line="0" w:lineRule="atLeast"/>
              <w:ind w:leftChars="20" w:left="42" w:rightChars="20" w:right="42" w:firstLineChars="0" w:firstLine="0"/>
              <w:jc w:val="left"/>
              <w:rPr>
                <w:rFonts w:ascii="仿宋_GB2312" w:eastAsia="仿宋_GB2312"/>
                <w:sz w:val="24"/>
                <w:szCs w:val="24"/>
              </w:rPr>
            </w:pPr>
            <w:r w:rsidRPr="003E2F3A">
              <w:rPr>
                <w:rFonts w:ascii="仿宋_GB2312" w:eastAsia="仿宋_GB2312" w:hAnsi="宋体" w:hint="eastAsia"/>
                <w:sz w:val="24"/>
                <w:szCs w:val="24"/>
              </w:rPr>
              <w:t>普通研究生中的非定向学术型和非定向专业学位硕士研究生</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jc w:val="center"/>
        </w:trPr>
        <w:tc>
          <w:tcPr>
            <w:tcW w:w="1005" w:type="dxa"/>
            <w:vMerge/>
            <w:vAlign w:val="center"/>
          </w:tcPr>
          <w:p w:rsidR="00165768" w:rsidRPr="003E2F3A" w:rsidRDefault="00165768" w:rsidP="00B06347">
            <w:pPr>
              <w:widowControl/>
              <w:jc w:val="center"/>
              <w:rPr>
                <w:rFonts w:ascii="仿宋_GB2312" w:eastAsia="仿宋_GB2312"/>
                <w:sz w:val="24"/>
              </w:rPr>
            </w:pPr>
          </w:p>
        </w:tc>
        <w:tc>
          <w:tcPr>
            <w:tcW w:w="560" w:type="dxa"/>
            <w:vAlign w:val="center"/>
          </w:tcPr>
          <w:p w:rsidR="00165768" w:rsidRPr="003E2F3A" w:rsidRDefault="00165768" w:rsidP="00B06347">
            <w:pPr>
              <w:pStyle w:val="ae"/>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金额</w:t>
            </w:r>
          </w:p>
        </w:tc>
        <w:tc>
          <w:tcPr>
            <w:tcW w:w="3489"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sz w:val="24"/>
                <w:szCs w:val="24"/>
              </w:rPr>
            </w:pPr>
            <w:r w:rsidRPr="003E2F3A">
              <w:rPr>
                <w:rFonts w:ascii="仿宋_GB2312" w:eastAsia="仿宋_GB2312" w:hint="eastAsia"/>
                <w:kern w:val="0"/>
                <w:sz w:val="24"/>
                <w:szCs w:val="24"/>
              </w:rPr>
              <w:t>400元/月</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以十个月计</w:t>
            </w:r>
          </w:p>
        </w:tc>
      </w:tr>
      <w:tr w:rsidR="00165768" w:rsidRPr="0032252F" w:rsidTr="00B06347">
        <w:trPr>
          <w:jc w:val="center"/>
        </w:trPr>
        <w:tc>
          <w:tcPr>
            <w:tcW w:w="1005" w:type="dxa"/>
            <w:vMerge w:val="restart"/>
            <w:vAlign w:val="center"/>
          </w:tcPr>
          <w:p w:rsidR="00165768" w:rsidRPr="003E2F3A" w:rsidRDefault="00165768" w:rsidP="00B06347">
            <w:pPr>
              <w:pStyle w:val="ae"/>
              <w:ind w:firstLineChars="0" w:firstLine="0"/>
              <w:jc w:val="center"/>
              <w:rPr>
                <w:rFonts w:ascii="仿宋_GB2312" w:eastAsia="仿宋_GB2312"/>
                <w:sz w:val="24"/>
                <w:szCs w:val="24"/>
              </w:rPr>
            </w:pPr>
            <w:r w:rsidRPr="003E2F3A">
              <w:rPr>
                <w:rFonts w:ascii="仿宋_GB2312" w:eastAsia="仿宋_GB2312" w:hint="eastAsia"/>
                <w:kern w:val="0"/>
                <w:sz w:val="24"/>
                <w:szCs w:val="24"/>
              </w:rPr>
              <w:t>助管</w:t>
            </w:r>
          </w:p>
        </w:tc>
        <w:tc>
          <w:tcPr>
            <w:tcW w:w="560" w:type="dxa"/>
            <w:vAlign w:val="center"/>
          </w:tcPr>
          <w:p w:rsidR="00165768" w:rsidRPr="003E2F3A" w:rsidRDefault="00165768" w:rsidP="00B06347">
            <w:pPr>
              <w:pStyle w:val="ae"/>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范围</w:t>
            </w:r>
          </w:p>
        </w:tc>
        <w:tc>
          <w:tcPr>
            <w:tcW w:w="3489" w:type="dxa"/>
            <w:vAlign w:val="center"/>
          </w:tcPr>
          <w:p w:rsidR="00165768" w:rsidRPr="003E2F3A" w:rsidRDefault="00165768" w:rsidP="00B06347">
            <w:pPr>
              <w:pStyle w:val="ae"/>
              <w:spacing w:line="0" w:lineRule="atLeast"/>
              <w:ind w:leftChars="20" w:left="42" w:rightChars="20" w:right="42" w:firstLineChars="0" w:firstLine="0"/>
              <w:jc w:val="left"/>
              <w:rPr>
                <w:rFonts w:ascii="仿宋_GB2312" w:eastAsia="仿宋_GB2312"/>
                <w:sz w:val="24"/>
                <w:szCs w:val="24"/>
              </w:rPr>
            </w:pPr>
            <w:r w:rsidRPr="003E2F3A">
              <w:rPr>
                <w:rFonts w:ascii="仿宋_GB2312" w:eastAsia="仿宋_GB2312" w:hAnsi="宋体" w:hint="eastAsia"/>
                <w:sz w:val="24"/>
                <w:szCs w:val="24"/>
              </w:rPr>
              <w:t>普通研究生中的非定向学术型和非定向专业学位硕士研究生</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p>
        </w:tc>
      </w:tr>
      <w:tr w:rsidR="00165768" w:rsidRPr="0032252F" w:rsidTr="00B06347">
        <w:trPr>
          <w:jc w:val="center"/>
        </w:trPr>
        <w:tc>
          <w:tcPr>
            <w:tcW w:w="1005" w:type="dxa"/>
            <w:vMerge/>
            <w:vAlign w:val="center"/>
          </w:tcPr>
          <w:p w:rsidR="00165768" w:rsidRPr="003E2F3A" w:rsidRDefault="00165768" w:rsidP="00B06347">
            <w:pPr>
              <w:widowControl/>
              <w:jc w:val="center"/>
              <w:rPr>
                <w:rFonts w:ascii="仿宋_GB2312" w:eastAsia="仿宋_GB2312"/>
                <w:sz w:val="24"/>
              </w:rPr>
            </w:pPr>
          </w:p>
        </w:tc>
        <w:tc>
          <w:tcPr>
            <w:tcW w:w="560" w:type="dxa"/>
            <w:vAlign w:val="center"/>
          </w:tcPr>
          <w:p w:rsidR="00165768" w:rsidRPr="003E2F3A" w:rsidRDefault="00165768" w:rsidP="00B06347">
            <w:pPr>
              <w:pStyle w:val="ae"/>
              <w:spacing w:line="0" w:lineRule="atLeast"/>
              <w:ind w:firstLineChars="0" w:firstLine="0"/>
              <w:jc w:val="center"/>
              <w:rPr>
                <w:rFonts w:ascii="仿宋_GB2312" w:eastAsia="仿宋_GB2312"/>
                <w:sz w:val="24"/>
                <w:szCs w:val="24"/>
              </w:rPr>
            </w:pPr>
            <w:r w:rsidRPr="003E2F3A">
              <w:rPr>
                <w:rFonts w:ascii="仿宋_GB2312" w:eastAsia="仿宋_GB2312" w:hint="eastAsia"/>
                <w:kern w:val="0"/>
                <w:sz w:val="24"/>
                <w:szCs w:val="24"/>
              </w:rPr>
              <w:t>金额</w:t>
            </w:r>
          </w:p>
        </w:tc>
        <w:tc>
          <w:tcPr>
            <w:tcW w:w="3489"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sz w:val="24"/>
                <w:szCs w:val="24"/>
              </w:rPr>
            </w:pPr>
            <w:r w:rsidRPr="003E2F3A">
              <w:rPr>
                <w:rFonts w:ascii="仿宋_GB2312" w:eastAsia="仿宋_GB2312" w:hint="eastAsia"/>
                <w:kern w:val="0"/>
                <w:sz w:val="24"/>
                <w:szCs w:val="24"/>
              </w:rPr>
              <w:t>400元/月</w:t>
            </w:r>
          </w:p>
        </w:tc>
        <w:tc>
          <w:tcPr>
            <w:tcW w:w="3818" w:type="dxa"/>
            <w:vAlign w:val="center"/>
          </w:tcPr>
          <w:p w:rsidR="00165768" w:rsidRPr="003E2F3A" w:rsidRDefault="00165768" w:rsidP="00B06347">
            <w:pPr>
              <w:pStyle w:val="ae"/>
              <w:spacing w:line="0" w:lineRule="atLeast"/>
              <w:ind w:leftChars="20" w:left="42" w:rightChars="20" w:right="42"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以十个月计</w:t>
            </w:r>
          </w:p>
        </w:tc>
      </w:tr>
    </w:tbl>
    <w:p w:rsidR="00165768" w:rsidRPr="003E2F3A" w:rsidRDefault="00165768" w:rsidP="00165768">
      <w:pPr>
        <w:pStyle w:val="ae"/>
        <w:ind w:firstLineChars="0" w:firstLine="0"/>
        <w:jc w:val="center"/>
        <w:rPr>
          <w:rFonts w:ascii="黑体" w:eastAsia="黑体"/>
          <w:sz w:val="28"/>
          <w:szCs w:val="28"/>
        </w:rPr>
      </w:pPr>
      <w:r>
        <w:rPr>
          <w:szCs w:val="21"/>
        </w:rPr>
        <w:br w:type="page"/>
      </w:r>
      <w:r w:rsidRPr="003E2F3A">
        <w:rPr>
          <w:rFonts w:ascii="黑体" w:eastAsia="黑体" w:hint="eastAsia"/>
          <w:sz w:val="28"/>
          <w:szCs w:val="28"/>
        </w:rPr>
        <w:lastRenderedPageBreak/>
        <w:t>2014级博士研究生奖助方案（学制内）</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60"/>
        <w:gridCol w:w="4547"/>
        <w:gridCol w:w="2818"/>
      </w:tblGrid>
      <w:tr w:rsidR="00165768" w:rsidRPr="0032252F" w:rsidTr="00B06347">
        <w:trPr>
          <w:trHeight w:val="567"/>
          <w:jc w:val="center"/>
        </w:trPr>
        <w:tc>
          <w:tcPr>
            <w:tcW w:w="934"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rPr>
                <w:rFonts w:ascii="仿宋_GB2312" w:eastAsia="仿宋_GB2312"/>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sz w:val="24"/>
                <w:szCs w:val="24"/>
              </w:rPr>
            </w:pP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jc w:val="center"/>
              <w:rPr>
                <w:rFonts w:ascii="仿宋_GB2312" w:eastAsia="仿宋_GB2312"/>
                <w:sz w:val="24"/>
              </w:rPr>
            </w:pPr>
            <w:r w:rsidRPr="003E2F3A">
              <w:rPr>
                <w:rFonts w:ascii="仿宋_GB2312" w:eastAsia="仿宋_GB2312" w:hint="eastAsia"/>
                <w:b/>
                <w:kern w:val="0"/>
                <w:sz w:val="24"/>
              </w:rPr>
              <w:t>博士</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jc w:val="center"/>
              <w:rPr>
                <w:rFonts w:ascii="仿宋_GB2312" w:eastAsia="仿宋_GB2312"/>
                <w:b/>
                <w:sz w:val="24"/>
              </w:rPr>
            </w:pPr>
            <w:r w:rsidRPr="003E2F3A">
              <w:rPr>
                <w:rFonts w:ascii="仿宋_GB2312" w:eastAsia="仿宋_GB2312" w:hint="eastAsia"/>
                <w:b/>
                <w:sz w:val="24"/>
              </w:rPr>
              <w:t>备注</w:t>
            </w:r>
          </w:p>
        </w:tc>
      </w:tr>
      <w:tr w:rsidR="00165768" w:rsidRPr="0032252F" w:rsidTr="00B06347">
        <w:trPr>
          <w:trHeight w:val="794"/>
          <w:jc w:val="center"/>
        </w:trPr>
        <w:tc>
          <w:tcPr>
            <w:tcW w:w="934" w:type="dxa"/>
            <w:vMerge w:val="restart"/>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学业奖学金</w:t>
            </w:r>
          </w:p>
        </w:tc>
        <w:tc>
          <w:tcPr>
            <w:tcW w:w="560"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范围</w:t>
            </w: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rPr>
                <w:rFonts w:ascii="仿宋_GB2312" w:eastAsia="仿宋_GB2312" w:hAnsi="宋体"/>
                <w:sz w:val="24"/>
                <w:szCs w:val="24"/>
              </w:rPr>
            </w:pPr>
            <w:r w:rsidRPr="003E2F3A">
              <w:rPr>
                <w:rFonts w:ascii="仿宋_GB2312" w:eastAsia="仿宋_GB2312" w:hAnsi="宋体" w:hint="eastAsia"/>
                <w:sz w:val="24"/>
                <w:szCs w:val="24"/>
              </w:rPr>
              <w:t>普通研究生中的非定向学术型博士和非定向专业学位博士研究生</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p>
        </w:tc>
      </w:tr>
      <w:tr w:rsidR="00165768" w:rsidRPr="0032252F" w:rsidTr="00B06347">
        <w:trPr>
          <w:trHeight w:val="794"/>
          <w:jc w:val="center"/>
        </w:trPr>
        <w:tc>
          <w:tcPr>
            <w:tcW w:w="934" w:type="dxa"/>
            <w:vMerge/>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60"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金额</w:t>
            </w: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全额（1万/学年）</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p>
        </w:tc>
      </w:tr>
      <w:tr w:rsidR="00165768" w:rsidRPr="0032252F" w:rsidTr="00B06347">
        <w:trPr>
          <w:trHeight w:val="794"/>
          <w:jc w:val="center"/>
        </w:trPr>
        <w:tc>
          <w:tcPr>
            <w:tcW w:w="934" w:type="dxa"/>
            <w:vMerge/>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60"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调整</w:t>
            </w: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每年进行调整，不合格淘汰制</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p>
        </w:tc>
      </w:tr>
      <w:tr w:rsidR="00165768" w:rsidRPr="0032252F" w:rsidTr="00B06347">
        <w:trPr>
          <w:trHeight w:val="794"/>
          <w:jc w:val="center"/>
        </w:trPr>
        <w:tc>
          <w:tcPr>
            <w:tcW w:w="934" w:type="dxa"/>
            <w:vMerge w:val="restart"/>
            <w:tcBorders>
              <w:top w:val="single" w:sz="4" w:space="0" w:color="auto"/>
              <w:left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国家助学金</w:t>
            </w:r>
          </w:p>
        </w:tc>
        <w:tc>
          <w:tcPr>
            <w:tcW w:w="560"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范围</w:t>
            </w: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rPr>
                <w:rFonts w:ascii="仿宋_GB2312" w:eastAsia="仿宋_GB2312" w:hAnsi="宋体"/>
                <w:sz w:val="24"/>
                <w:szCs w:val="24"/>
              </w:rPr>
            </w:pPr>
            <w:r w:rsidRPr="003E2F3A">
              <w:rPr>
                <w:rFonts w:ascii="仿宋_GB2312" w:eastAsia="仿宋_GB2312" w:hAnsi="宋体" w:hint="eastAsia"/>
                <w:sz w:val="24"/>
                <w:szCs w:val="24"/>
              </w:rPr>
              <w:t>普通研究生中的非定向学术型博士和非定向专业学位博士研究生</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r w:rsidRPr="003E2F3A">
              <w:rPr>
                <w:rFonts w:ascii="仿宋_GB2312" w:eastAsia="仿宋_GB2312" w:hAnsi="宋体" w:hint="eastAsia"/>
                <w:sz w:val="24"/>
              </w:rPr>
              <w:t>专项研究生中人事档案和人事关系转入同济大学的少数民族高层次骨干人才</w:t>
            </w:r>
            <w:smartTag w:uri="urn:schemas-microsoft-com:office:smarttags" w:element="PersonName">
              <w:smartTagPr>
                <w:attr w:name="ProductID" w:val="计划"/>
              </w:smartTagPr>
              <w:r w:rsidRPr="003E2F3A">
                <w:rPr>
                  <w:rFonts w:ascii="仿宋_GB2312" w:eastAsia="仿宋_GB2312" w:hAnsi="宋体" w:hint="eastAsia"/>
                  <w:sz w:val="24"/>
                </w:rPr>
                <w:t>计划</w:t>
              </w:r>
            </w:smartTag>
            <w:r w:rsidRPr="003E2F3A">
              <w:rPr>
                <w:rFonts w:ascii="仿宋_GB2312" w:eastAsia="仿宋_GB2312" w:hAnsi="宋体" w:hint="eastAsia"/>
                <w:sz w:val="24"/>
              </w:rPr>
              <w:t>博士研究生按入学当年教育部政策执行</w:t>
            </w:r>
          </w:p>
        </w:tc>
      </w:tr>
      <w:tr w:rsidR="00165768" w:rsidRPr="0032252F" w:rsidTr="00B06347">
        <w:trPr>
          <w:trHeight w:val="794"/>
          <w:jc w:val="center"/>
        </w:trPr>
        <w:tc>
          <w:tcPr>
            <w:tcW w:w="934" w:type="dxa"/>
            <w:vMerge/>
            <w:tcBorders>
              <w:left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60"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金额</w:t>
            </w:r>
          </w:p>
        </w:tc>
        <w:tc>
          <w:tcPr>
            <w:tcW w:w="4547" w:type="dxa"/>
            <w:tcBorders>
              <w:top w:val="single" w:sz="4" w:space="0" w:color="auto"/>
              <w:left w:val="single" w:sz="4" w:space="0" w:color="auto"/>
              <w:right w:val="single" w:sz="4" w:space="0" w:color="auto"/>
            </w:tcBorders>
            <w:vAlign w:val="center"/>
          </w:tcPr>
          <w:p w:rsidR="00165768" w:rsidRPr="003E2F3A" w:rsidRDefault="00165768" w:rsidP="00B06347">
            <w:pPr>
              <w:jc w:val="left"/>
              <w:rPr>
                <w:rFonts w:ascii="仿宋_GB2312" w:eastAsia="仿宋_GB2312" w:hAnsi="宋体"/>
                <w:sz w:val="24"/>
                <w:shd w:val="pct15" w:color="auto" w:fill="FFFFFF"/>
              </w:rPr>
            </w:pPr>
            <w:r w:rsidRPr="003E2F3A">
              <w:rPr>
                <w:rFonts w:ascii="仿宋_GB2312" w:eastAsia="仿宋_GB2312" w:hAnsi="宋体" w:hint="eastAsia"/>
                <w:kern w:val="0"/>
                <w:sz w:val="24"/>
              </w:rPr>
              <w:t>学校1400元+导师出资（各培养单位导师出资部分见附表）</w:t>
            </w:r>
          </w:p>
        </w:tc>
        <w:tc>
          <w:tcPr>
            <w:tcW w:w="2818"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以十个月计</w:t>
            </w:r>
          </w:p>
        </w:tc>
      </w:tr>
      <w:tr w:rsidR="00165768" w:rsidRPr="0032252F" w:rsidTr="00B06347">
        <w:trPr>
          <w:trHeight w:val="794"/>
          <w:jc w:val="center"/>
        </w:trPr>
        <w:tc>
          <w:tcPr>
            <w:tcW w:w="934" w:type="dxa"/>
            <w:vMerge w:val="restart"/>
            <w:tcBorders>
              <w:left w:val="single" w:sz="4" w:space="0" w:color="auto"/>
              <w:right w:val="single" w:sz="4" w:space="0" w:color="auto"/>
            </w:tcBorders>
            <w:vAlign w:val="center"/>
          </w:tcPr>
          <w:p w:rsidR="00165768" w:rsidRPr="003E2F3A" w:rsidRDefault="00165768" w:rsidP="00B06347">
            <w:pPr>
              <w:pStyle w:val="ae"/>
              <w:ind w:firstLine="480"/>
              <w:jc w:val="center"/>
              <w:rPr>
                <w:rFonts w:ascii="仿宋_GB2312" w:eastAsia="仿宋_GB2312" w:hAnsi="宋体"/>
                <w:sz w:val="24"/>
                <w:szCs w:val="24"/>
              </w:rPr>
            </w:pPr>
            <w:r w:rsidRPr="003E2F3A">
              <w:rPr>
                <w:rFonts w:ascii="仿宋_GB2312" w:eastAsia="仿宋_GB2312" w:hAnsi="宋体" w:hint="eastAsia"/>
                <w:kern w:val="0"/>
                <w:sz w:val="24"/>
                <w:szCs w:val="24"/>
              </w:rPr>
              <w:t>其其它各类奖学金</w:t>
            </w:r>
          </w:p>
        </w:tc>
        <w:tc>
          <w:tcPr>
            <w:tcW w:w="560"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范围</w:t>
            </w:r>
          </w:p>
        </w:tc>
        <w:tc>
          <w:tcPr>
            <w:tcW w:w="4547" w:type="dxa"/>
            <w:tcBorders>
              <w:top w:val="single" w:sz="4" w:space="0" w:color="auto"/>
              <w:left w:val="single" w:sz="4" w:space="0" w:color="auto"/>
              <w:right w:val="single" w:sz="4" w:space="0" w:color="auto"/>
            </w:tcBorders>
            <w:vAlign w:val="center"/>
          </w:tcPr>
          <w:p w:rsidR="00165768" w:rsidRPr="003E2F3A" w:rsidRDefault="00165768" w:rsidP="00B06347">
            <w:pPr>
              <w:jc w:val="left"/>
              <w:rPr>
                <w:rFonts w:ascii="仿宋_GB2312" w:eastAsia="仿宋_GB2312" w:hAnsi="宋体"/>
                <w:kern w:val="0"/>
                <w:sz w:val="24"/>
              </w:rPr>
            </w:pPr>
            <w:r w:rsidRPr="003E2F3A">
              <w:rPr>
                <w:rFonts w:ascii="仿宋_GB2312" w:eastAsia="仿宋_GB2312" w:hAnsi="宋体" w:hint="eastAsia"/>
                <w:sz w:val="24"/>
              </w:rPr>
              <w:t>普通研究生中的非定向学术型博士和非定向专业学位博士研究生，人事档案和人事关系转入同济大学的少数民族高层次骨干人才</w:t>
            </w:r>
            <w:smartTag w:uri="urn:schemas-microsoft-com:office:smarttags" w:element="PersonName">
              <w:smartTagPr>
                <w:attr w:name="ProductID" w:val="计划"/>
              </w:smartTagPr>
              <w:r w:rsidRPr="003E2F3A">
                <w:rPr>
                  <w:rFonts w:ascii="仿宋_GB2312" w:eastAsia="仿宋_GB2312" w:hAnsi="宋体" w:hint="eastAsia"/>
                  <w:sz w:val="24"/>
                </w:rPr>
                <w:t>计划</w:t>
              </w:r>
            </w:smartTag>
            <w:r w:rsidRPr="003E2F3A">
              <w:rPr>
                <w:rFonts w:ascii="仿宋_GB2312" w:eastAsia="仿宋_GB2312" w:hAnsi="宋体" w:hint="eastAsia"/>
                <w:sz w:val="24"/>
              </w:rPr>
              <w:t>博士研究生</w:t>
            </w:r>
          </w:p>
        </w:tc>
        <w:tc>
          <w:tcPr>
            <w:tcW w:w="2818"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kern w:val="0"/>
                <w:sz w:val="24"/>
                <w:szCs w:val="24"/>
              </w:rPr>
            </w:pPr>
          </w:p>
        </w:tc>
      </w:tr>
      <w:tr w:rsidR="00165768" w:rsidRPr="0032252F" w:rsidTr="00B06347">
        <w:trPr>
          <w:trHeight w:val="794"/>
          <w:jc w:val="center"/>
        </w:trPr>
        <w:tc>
          <w:tcPr>
            <w:tcW w:w="934" w:type="dxa"/>
            <w:vMerge/>
            <w:tcBorders>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金额</w:t>
            </w: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rPr>
                <w:rFonts w:ascii="仿宋_GB2312" w:eastAsia="仿宋_GB2312" w:hAnsi="宋体"/>
                <w:sz w:val="24"/>
                <w:szCs w:val="24"/>
              </w:rPr>
            </w:pPr>
            <w:r w:rsidRPr="003E2F3A">
              <w:rPr>
                <w:rFonts w:ascii="仿宋_GB2312" w:eastAsia="仿宋_GB2312" w:hAnsi="宋体" w:hint="eastAsia"/>
                <w:kern w:val="0"/>
                <w:sz w:val="24"/>
                <w:szCs w:val="24"/>
              </w:rPr>
              <w:t>国家奖学金（3万/人）</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p>
        </w:tc>
      </w:tr>
      <w:tr w:rsidR="00165768" w:rsidRPr="0032252F" w:rsidTr="00B06347">
        <w:trPr>
          <w:trHeight w:val="794"/>
          <w:jc w:val="center"/>
        </w:trPr>
        <w:tc>
          <w:tcPr>
            <w:tcW w:w="934" w:type="dxa"/>
            <w:vMerge/>
            <w:tcBorders>
              <w:left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left"/>
              <w:rPr>
                <w:rFonts w:ascii="仿宋_GB2312" w:eastAsia="仿宋_GB2312" w:hAnsi="宋体"/>
                <w:sz w:val="24"/>
                <w:szCs w:val="24"/>
              </w:rPr>
            </w:pPr>
            <w:r w:rsidRPr="003E2F3A">
              <w:rPr>
                <w:rFonts w:ascii="仿宋_GB2312" w:eastAsia="仿宋_GB2312" w:hAnsi="宋体" w:hint="eastAsia"/>
                <w:kern w:val="0"/>
                <w:sz w:val="24"/>
                <w:szCs w:val="24"/>
              </w:rPr>
              <w:t>学校优秀博士新生奖学金（0.5万/人，数量为当年招生总名额的11%左右）</w:t>
            </w:r>
          </w:p>
          <w:p w:rsidR="00165768" w:rsidRPr="003E2F3A" w:rsidRDefault="00165768" w:rsidP="00B06347">
            <w:pPr>
              <w:pStyle w:val="ae"/>
              <w:ind w:firstLineChars="0" w:firstLine="0"/>
              <w:jc w:val="left"/>
              <w:rPr>
                <w:rFonts w:ascii="仿宋_GB2312" w:eastAsia="仿宋_GB2312" w:hAnsi="宋体"/>
                <w:kern w:val="0"/>
                <w:sz w:val="24"/>
                <w:szCs w:val="24"/>
              </w:rPr>
            </w:pPr>
            <w:r w:rsidRPr="003E2F3A">
              <w:rPr>
                <w:rFonts w:ascii="仿宋_GB2312" w:eastAsia="仿宋_GB2312" w:hAnsi="宋体" w:hint="eastAsia"/>
                <w:kern w:val="0"/>
                <w:sz w:val="24"/>
                <w:szCs w:val="24"/>
              </w:rPr>
              <w:t>学校优秀博士奖学金（1万/人，数量为当届博士生总数的11%左右）</w:t>
            </w:r>
          </w:p>
          <w:p w:rsidR="00165768" w:rsidRPr="003E2F3A" w:rsidRDefault="00165768" w:rsidP="00B06347">
            <w:pPr>
              <w:pStyle w:val="ae"/>
              <w:ind w:firstLineChars="0" w:firstLine="0"/>
              <w:jc w:val="left"/>
              <w:rPr>
                <w:rFonts w:ascii="仿宋_GB2312" w:eastAsia="仿宋_GB2312" w:hAnsi="宋体"/>
                <w:kern w:val="0"/>
                <w:sz w:val="24"/>
                <w:szCs w:val="24"/>
              </w:rPr>
            </w:pPr>
            <w:r w:rsidRPr="003E2F3A">
              <w:rPr>
                <w:rFonts w:ascii="仿宋_GB2312" w:eastAsia="仿宋_GB2312" w:hAnsi="宋体" w:hint="eastAsia"/>
                <w:kern w:val="0"/>
                <w:sz w:val="24"/>
                <w:szCs w:val="24"/>
              </w:rPr>
              <w:t>学校研究生社会活动奖学金（0.5万/人，2.5%）</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p>
        </w:tc>
      </w:tr>
      <w:tr w:rsidR="00165768" w:rsidRPr="0032252F" w:rsidTr="00B06347">
        <w:trPr>
          <w:trHeight w:val="794"/>
          <w:jc w:val="center"/>
        </w:trPr>
        <w:tc>
          <w:tcPr>
            <w:tcW w:w="934" w:type="dxa"/>
            <w:vMerge/>
            <w:tcBorders>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4547"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480"/>
              <w:rPr>
                <w:rFonts w:ascii="仿宋_GB2312" w:eastAsia="仿宋_GB2312" w:hAnsi="宋体"/>
                <w:sz w:val="24"/>
                <w:szCs w:val="24"/>
              </w:rPr>
            </w:pPr>
            <w:r w:rsidRPr="003E2F3A">
              <w:rPr>
                <w:rFonts w:ascii="仿宋_GB2312" w:eastAsia="仿宋_GB2312" w:hAnsi="宋体" w:hint="eastAsia"/>
                <w:kern w:val="0"/>
                <w:sz w:val="24"/>
                <w:szCs w:val="24"/>
              </w:rPr>
              <w:t>社会捐赠奖学金</w:t>
            </w:r>
          </w:p>
        </w:tc>
        <w:tc>
          <w:tcPr>
            <w:tcW w:w="2818"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见捐赠协议</w:t>
            </w:r>
          </w:p>
        </w:tc>
      </w:tr>
    </w:tbl>
    <w:p w:rsidR="00165768" w:rsidRDefault="00165768" w:rsidP="00165768">
      <w:pPr>
        <w:widowControl/>
        <w:jc w:val="left"/>
      </w:pPr>
    </w:p>
    <w:p w:rsidR="00165768" w:rsidRDefault="00165768" w:rsidP="00165768">
      <w:pPr>
        <w:widowControl/>
        <w:jc w:val="left"/>
      </w:pPr>
    </w:p>
    <w:p w:rsidR="00165768" w:rsidRDefault="00165768" w:rsidP="00165768">
      <w:pPr>
        <w:widowControl/>
        <w:jc w:val="left"/>
      </w:pPr>
    </w:p>
    <w:p w:rsidR="00165768" w:rsidRDefault="00165768" w:rsidP="00165768">
      <w:pPr>
        <w:widowControl/>
        <w:jc w:val="left"/>
      </w:pPr>
    </w:p>
    <w:p w:rsidR="00165768" w:rsidRDefault="00165768" w:rsidP="00165768">
      <w:pPr>
        <w:widowControl/>
        <w:jc w:val="left"/>
      </w:pPr>
    </w:p>
    <w:p w:rsidR="00165768" w:rsidRDefault="00165768">
      <w:pPr>
        <w:widowControl/>
        <w:jc w:val="left"/>
        <w:rPr>
          <w:rFonts w:ascii="黑体" w:eastAsia="黑体"/>
          <w:sz w:val="28"/>
          <w:szCs w:val="28"/>
        </w:rPr>
      </w:pPr>
      <w:r>
        <w:rPr>
          <w:rFonts w:ascii="黑体" w:eastAsia="黑体"/>
          <w:sz w:val="28"/>
          <w:szCs w:val="28"/>
        </w:rPr>
        <w:br w:type="page"/>
      </w:r>
    </w:p>
    <w:p w:rsidR="00165768" w:rsidRPr="00291779" w:rsidRDefault="00165768" w:rsidP="00165768">
      <w:pPr>
        <w:pStyle w:val="ae"/>
        <w:ind w:firstLineChars="0" w:firstLine="0"/>
        <w:jc w:val="center"/>
        <w:rPr>
          <w:rFonts w:ascii="黑体" w:eastAsia="黑体"/>
          <w:sz w:val="28"/>
          <w:szCs w:val="28"/>
        </w:rPr>
      </w:pPr>
      <w:r w:rsidRPr="00291779">
        <w:rPr>
          <w:rFonts w:ascii="黑体" w:eastAsia="黑体" w:hint="eastAsia"/>
          <w:sz w:val="28"/>
          <w:szCs w:val="28"/>
        </w:rPr>
        <w:lastRenderedPageBreak/>
        <w:t>2014级博士研究生奖助方案（超过学制的第一、二年）</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59"/>
        <w:gridCol w:w="4261"/>
        <w:gridCol w:w="3091"/>
      </w:tblGrid>
      <w:tr w:rsidR="00165768" w:rsidRPr="0032252F" w:rsidTr="00B06347">
        <w:trPr>
          <w:trHeight w:val="794"/>
          <w:jc w:val="center"/>
        </w:trPr>
        <w:tc>
          <w:tcPr>
            <w:tcW w:w="934"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rPr>
                <w:rFonts w:ascii="仿宋_GB2312" w:eastAsia="仿宋_GB2312"/>
                <w:sz w:val="24"/>
                <w:szCs w:val="24"/>
              </w:rPr>
            </w:pPr>
          </w:p>
        </w:tc>
        <w:tc>
          <w:tcPr>
            <w:tcW w:w="559"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sz w:val="24"/>
                <w:szCs w:val="24"/>
              </w:rPr>
            </w:pPr>
          </w:p>
        </w:tc>
        <w:tc>
          <w:tcPr>
            <w:tcW w:w="426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jc w:val="center"/>
              <w:rPr>
                <w:rFonts w:ascii="仿宋_GB2312" w:eastAsia="仿宋_GB2312"/>
                <w:sz w:val="24"/>
              </w:rPr>
            </w:pPr>
            <w:r w:rsidRPr="003E2F3A">
              <w:rPr>
                <w:rFonts w:ascii="仿宋_GB2312" w:eastAsia="仿宋_GB2312" w:hint="eastAsia"/>
                <w:b/>
                <w:kern w:val="0"/>
                <w:sz w:val="24"/>
              </w:rPr>
              <w:t>博士</w:t>
            </w:r>
          </w:p>
        </w:tc>
        <w:tc>
          <w:tcPr>
            <w:tcW w:w="309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jc w:val="center"/>
              <w:rPr>
                <w:rFonts w:ascii="仿宋_GB2312" w:eastAsia="仿宋_GB2312"/>
                <w:b/>
                <w:sz w:val="24"/>
              </w:rPr>
            </w:pPr>
            <w:r w:rsidRPr="003E2F3A">
              <w:rPr>
                <w:rFonts w:ascii="仿宋_GB2312" w:eastAsia="仿宋_GB2312" w:hint="eastAsia"/>
                <w:b/>
                <w:sz w:val="24"/>
              </w:rPr>
              <w:t>备注</w:t>
            </w:r>
          </w:p>
        </w:tc>
      </w:tr>
      <w:tr w:rsidR="00165768" w:rsidRPr="0032252F" w:rsidTr="00B06347">
        <w:trPr>
          <w:trHeight w:val="794"/>
          <w:jc w:val="center"/>
        </w:trPr>
        <w:tc>
          <w:tcPr>
            <w:tcW w:w="934" w:type="dxa"/>
            <w:vMerge w:val="restart"/>
            <w:tcBorders>
              <w:top w:val="single" w:sz="4" w:space="0" w:color="auto"/>
              <w:left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国家助学金</w:t>
            </w:r>
          </w:p>
        </w:tc>
        <w:tc>
          <w:tcPr>
            <w:tcW w:w="559"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范围</w:t>
            </w:r>
          </w:p>
        </w:tc>
        <w:tc>
          <w:tcPr>
            <w:tcW w:w="426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adjustRightInd w:val="0"/>
              <w:snapToGrid w:val="0"/>
              <w:ind w:firstLineChars="0" w:firstLine="0"/>
              <w:jc w:val="left"/>
              <w:rPr>
                <w:rFonts w:ascii="仿宋_GB2312" w:eastAsia="仿宋_GB2312" w:hAnsi="宋体"/>
                <w:sz w:val="24"/>
                <w:szCs w:val="24"/>
              </w:rPr>
            </w:pPr>
            <w:r w:rsidRPr="003E2F3A">
              <w:rPr>
                <w:rFonts w:ascii="仿宋_GB2312" w:eastAsia="仿宋_GB2312" w:hAnsi="宋体" w:hint="eastAsia"/>
                <w:kern w:val="0"/>
                <w:sz w:val="24"/>
                <w:szCs w:val="24"/>
              </w:rPr>
              <w:t>超过学制的</w:t>
            </w:r>
            <w:r w:rsidRPr="003E2F3A">
              <w:rPr>
                <w:rFonts w:ascii="仿宋_GB2312" w:eastAsia="仿宋_GB2312" w:hAnsi="宋体" w:hint="eastAsia"/>
                <w:sz w:val="24"/>
                <w:szCs w:val="24"/>
              </w:rPr>
              <w:t>非定向学术型博士和非定向专业学位博士研究生</w:t>
            </w:r>
          </w:p>
        </w:tc>
        <w:tc>
          <w:tcPr>
            <w:tcW w:w="309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r w:rsidRPr="003E2F3A">
              <w:rPr>
                <w:rFonts w:ascii="仿宋_GB2312" w:eastAsia="仿宋_GB2312" w:hAnsi="宋体" w:hint="eastAsia"/>
                <w:sz w:val="24"/>
              </w:rPr>
              <w:t>超过学制的第一年资助人数为当届招生总数的20%左右、超过学制的第二年资助人数为当届招生总数的10%左右。由学生申请、导师同意，达到学校制定的标准要求方能获得。</w:t>
            </w:r>
          </w:p>
        </w:tc>
      </w:tr>
      <w:tr w:rsidR="00165768" w:rsidRPr="0032252F" w:rsidTr="00B06347">
        <w:trPr>
          <w:trHeight w:val="794"/>
          <w:jc w:val="center"/>
        </w:trPr>
        <w:tc>
          <w:tcPr>
            <w:tcW w:w="934" w:type="dxa"/>
            <w:vMerge/>
            <w:tcBorders>
              <w:left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59"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r w:rsidRPr="003E2F3A">
              <w:rPr>
                <w:rFonts w:ascii="仿宋_GB2312" w:eastAsia="仿宋_GB2312" w:hAnsi="宋体" w:hint="eastAsia"/>
                <w:kern w:val="0"/>
                <w:sz w:val="24"/>
                <w:szCs w:val="24"/>
              </w:rPr>
              <w:t>金额</w:t>
            </w:r>
          </w:p>
        </w:tc>
        <w:tc>
          <w:tcPr>
            <w:tcW w:w="4261" w:type="dxa"/>
            <w:tcBorders>
              <w:top w:val="single" w:sz="4" w:space="0" w:color="auto"/>
              <w:left w:val="single" w:sz="4" w:space="0" w:color="auto"/>
              <w:right w:val="single" w:sz="4" w:space="0" w:color="auto"/>
            </w:tcBorders>
            <w:vAlign w:val="center"/>
          </w:tcPr>
          <w:p w:rsidR="00165768" w:rsidRPr="003E2F3A" w:rsidRDefault="00165768" w:rsidP="00B06347">
            <w:pPr>
              <w:jc w:val="left"/>
              <w:rPr>
                <w:rFonts w:ascii="仿宋_GB2312" w:eastAsia="仿宋_GB2312" w:hAnsi="宋体"/>
                <w:sz w:val="24"/>
                <w:shd w:val="pct15" w:color="auto" w:fill="FFFFFF"/>
              </w:rPr>
            </w:pPr>
            <w:r w:rsidRPr="003E2F3A">
              <w:rPr>
                <w:rFonts w:ascii="仿宋_GB2312" w:eastAsia="仿宋_GB2312" w:hAnsi="宋体" w:hint="eastAsia"/>
                <w:kern w:val="0"/>
                <w:sz w:val="24"/>
              </w:rPr>
              <w:t>学校1400元+导师出资（各培养单位导师出资部分见附表）</w:t>
            </w:r>
          </w:p>
        </w:tc>
        <w:tc>
          <w:tcPr>
            <w:tcW w:w="3091"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以十个月计</w:t>
            </w:r>
          </w:p>
        </w:tc>
      </w:tr>
      <w:tr w:rsidR="00165768" w:rsidRPr="0032252F" w:rsidTr="00B06347">
        <w:trPr>
          <w:trHeight w:val="794"/>
          <w:jc w:val="center"/>
        </w:trPr>
        <w:tc>
          <w:tcPr>
            <w:tcW w:w="934" w:type="dxa"/>
            <w:vMerge w:val="restart"/>
            <w:tcBorders>
              <w:left w:val="single" w:sz="4" w:space="0" w:color="auto"/>
              <w:right w:val="single" w:sz="4" w:space="0" w:color="auto"/>
            </w:tcBorders>
            <w:vAlign w:val="center"/>
          </w:tcPr>
          <w:p w:rsidR="00165768" w:rsidRPr="003E2F3A" w:rsidRDefault="00165768" w:rsidP="00B06347">
            <w:pPr>
              <w:pStyle w:val="ae"/>
              <w:ind w:firstLine="480"/>
              <w:jc w:val="center"/>
              <w:rPr>
                <w:rFonts w:ascii="仿宋_GB2312" w:eastAsia="仿宋_GB2312" w:hAnsi="宋体"/>
                <w:sz w:val="24"/>
                <w:szCs w:val="24"/>
              </w:rPr>
            </w:pPr>
            <w:r w:rsidRPr="003E2F3A">
              <w:rPr>
                <w:rFonts w:ascii="仿宋_GB2312" w:eastAsia="仿宋_GB2312" w:hAnsi="宋体" w:hint="eastAsia"/>
                <w:kern w:val="0"/>
                <w:sz w:val="24"/>
                <w:szCs w:val="24"/>
              </w:rPr>
              <w:t>其其它各类奖学金</w:t>
            </w:r>
          </w:p>
        </w:tc>
        <w:tc>
          <w:tcPr>
            <w:tcW w:w="559"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kern w:val="0"/>
                <w:sz w:val="24"/>
                <w:szCs w:val="24"/>
              </w:rPr>
            </w:pPr>
            <w:r w:rsidRPr="003E2F3A">
              <w:rPr>
                <w:rFonts w:ascii="仿宋_GB2312" w:eastAsia="仿宋_GB2312" w:hAnsi="宋体" w:hint="eastAsia"/>
                <w:kern w:val="0"/>
                <w:sz w:val="24"/>
                <w:szCs w:val="24"/>
              </w:rPr>
              <w:t>范围</w:t>
            </w:r>
          </w:p>
        </w:tc>
        <w:tc>
          <w:tcPr>
            <w:tcW w:w="4261" w:type="dxa"/>
            <w:tcBorders>
              <w:top w:val="single" w:sz="4" w:space="0" w:color="auto"/>
              <w:left w:val="single" w:sz="4" w:space="0" w:color="auto"/>
              <w:right w:val="single" w:sz="4" w:space="0" w:color="auto"/>
            </w:tcBorders>
            <w:vAlign w:val="center"/>
          </w:tcPr>
          <w:p w:rsidR="00165768" w:rsidRPr="003E2F3A" w:rsidRDefault="00165768" w:rsidP="00B06347">
            <w:pPr>
              <w:jc w:val="left"/>
              <w:rPr>
                <w:rFonts w:ascii="仿宋_GB2312" w:eastAsia="仿宋_GB2312" w:hAnsi="宋体"/>
                <w:color w:val="FF0000"/>
                <w:kern w:val="0"/>
                <w:sz w:val="24"/>
              </w:rPr>
            </w:pPr>
            <w:r w:rsidRPr="003E2F3A">
              <w:rPr>
                <w:rFonts w:ascii="仿宋_GB2312" w:eastAsia="仿宋_GB2312" w:hAnsi="宋体" w:hint="eastAsia"/>
                <w:kern w:val="0"/>
                <w:sz w:val="24"/>
              </w:rPr>
              <w:t>超过学制的</w:t>
            </w:r>
            <w:r w:rsidRPr="003E2F3A">
              <w:rPr>
                <w:rFonts w:ascii="仿宋_GB2312" w:eastAsia="仿宋_GB2312" w:hAnsi="宋体" w:hint="eastAsia"/>
                <w:sz w:val="24"/>
              </w:rPr>
              <w:t>非定向学术型博士和非定向专业学位博士研究生，人事档案和人事关系转入同济大学的少数民族高层次骨干人才</w:t>
            </w:r>
            <w:smartTag w:uri="urn:schemas-microsoft-com:office:smarttags" w:element="PersonName">
              <w:smartTagPr>
                <w:attr w:name="ProductID" w:val="计划"/>
              </w:smartTagPr>
              <w:r w:rsidRPr="003E2F3A">
                <w:rPr>
                  <w:rFonts w:ascii="仿宋_GB2312" w:eastAsia="仿宋_GB2312" w:hAnsi="宋体" w:hint="eastAsia"/>
                  <w:sz w:val="24"/>
                </w:rPr>
                <w:t>计划</w:t>
              </w:r>
            </w:smartTag>
            <w:r w:rsidRPr="003E2F3A">
              <w:rPr>
                <w:rFonts w:ascii="仿宋_GB2312" w:eastAsia="仿宋_GB2312" w:hAnsi="宋体" w:hint="eastAsia"/>
                <w:sz w:val="24"/>
              </w:rPr>
              <w:t>博士研究生</w:t>
            </w:r>
          </w:p>
        </w:tc>
        <w:tc>
          <w:tcPr>
            <w:tcW w:w="3091" w:type="dxa"/>
            <w:tcBorders>
              <w:top w:val="single" w:sz="4" w:space="0" w:color="auto"/>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kern w:val="0"/>
                <w:sz w:val="24"/>
                <w:szCs w:val="24"/>
              </w:rPr>
            </w:pPr>
          </w:p>
        </w:tc>
      </w:tr>
      <w:tr w:rsidR="00165768" w:rsidRPr="0032252F" w:rsidTr="00B06347">
        <w:trPr>
          <w:trHeight w:val="794"/>
          <w:jc w:val="center"/>
        </w:trPr>
        <w:tc>
          <w:tcPr>
            <w:tcW w:w="934" w:type="dxa"/>
            <w:vMerge/>
            <w:tcBorders>
              <w:left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center"/>
              <w:rPr>
                <w:rFonts w:ascii="仿宋_GB2312" w:eastAsia="仿宋_GB2312" w:hAnsi="宋体"/>
                <w:sz w:val="24"/>
                <w:szCs w:val="24"/>
              </w:rPr>
            </w:pPr>
            <w:r w:rsidRPr="003E2F3A">
              <w:rPr>
                <w:rFonts w:ascii="仿宋_GB2312" w:eastAsia="仿宋_GB2312" w:hAnsi="宋体" w:hint="eastAsia"/>
                <w:sz w:val="24"/>
                <w:szCs w:val="24"/>
              </w:rPr>
              <w:t>金额</w:t>
            </w:r>
          </w:p>
        </w:tc>
        <w:tc>
          <w:tcPr>
            <w:tcW w:w="426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rPr>
                <w:rFonts w:ascii="仿宋_GB2312" w:eastAsia="仿宋_GB2312" w:hAnsi="宋体"/>
                <w:sz w:val="24"/>
                <w:szCs w:val="24"/>
              </w:rPr>
            </w:pPr>
            <w:r w:rsidRPr="003E2F3A">
              <w:rPr>
                <w:rFonts w:ascii="仿宋_GB2312" w:eastAsia="仿宋_GB2312" w:hAnsi="宋体" w:hint="eastAsia"/>
                <w:kern w:val="0"/>
                <w:sz w:val="24"/>
                <w:szCs w:val="24"/>
              </w:rPr>
              <w:t>国家奖学金（3万/人）</w:t>
            </w:r>
          </w:p>
        </w:tc>
        <w:tc>
          <w:tcPr>
            <w:tcW w:w="309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p>
        </w:tc>
      </w:tr>
      <w:tr w:rsidR="00165768" w:rsidRPr="0032252F" w:rsidTr="00B06347">
        <w:trPr>
          <w:trHeight w:val="794"/>
          <w:jc w:val="center"/>
        </w:trPr>
        <w:tc>
          <w:tcPr>
            <w:tcW w:w="934" w:type="dxa"/>
            <w:vMerge/>
            <w:tcBorders>
              <w:left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426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jc w:val="left"/>
              <w:rPr>
                <w:rFonts w:ascii="仿宋_GB2312" w:eastAsia="仿宋_GB2312" w:hAnsi="宋体"/>
                <w:kern w:val="0"/>
                <w:sz w:val="24"/>
                <w:szCs w:val="24"/>
              </w:rPr>
            </w:pPr>
            <w:r w:rsidRPr="003E2F3A">
              <w:rPr>
                <w:rFonts w:ascii="仿宋_GB2312" w:eastAsia="仿宋_GB2312" w:hAnsi="宋体" w:hint="eastAsia"/>
                <w:kern w:val="0"/>
                <w:sz w:val="24"/>
                <w:szCs w:val="24"/>
              </w:rPr>
              <w:t>学校优秀博士奖学金（1万/人）</w:t>
            </w:r>
          </w:p>
          <w:p w:rsidR="00165768" w:rsidRPr="003E2F3A" w:rsidRDefault="00165768" w:rsidP="00B06347">
            <w:pPr>
              <w:pStyle w:val="ae"/>
              <w:ind w:firstLineChars="0" w:firstLine="0"/>
              <w:jc w:val="left"/>
              <w:rPr>
                <w:rFonts w:ascii="仿宋_GB2312" w:eastAsia="仿宋_GB2312" w:hAnsi="宋体"/>
                <w:kern w:val="0"/>
                <w:sz w:val="24"/>
                <w:szCs w:val="24"/>
              </w:rPr>
            </w:pPr>
            <w:r w:rsidRPr="003E2F3A">
              <w:rPr>
                <w:rFonts w:ascii="仿宋_GB2312" w:eastAsia="仿宋_GB2312" w:hAnsi="宋体" w:hint="eastAsia"/>
                <w:kern w:val="0"/>
                <w:sz w:val="24"/>
                <w:szCs w:val="24"/>
              </w:rPr>
              <w:t>学校研究生社会活动奖学金（0.5万/人）</w:t>
            </w:r>
          </w:p>
        </w:tc>
        <w:tc>
          <w:tcPr>
            <w:tcW w:w="309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rPr>
                <w:rFonts w:ascii="仿宋_GB2312" w:eastAsia="仿宋_GB2312" w:hAnsi="宋体"/>
                <w:sz w:val="24"/>
              </w:rPr>
            </w:pPr>
          </w:p>
        </w:tc>
      </w:tr>
      <w:tr w:rsidR="00165768" w:rsidRPr="0032252F" w:rsidTr="00B06347">
        <w:trPr>
          <w:trHeight w:val="794"/>
          <w:jc w:val="center"/>
        </w:trPr>
        <w:tc>
          <w:tcPr>
            <w:tcW w:w="934" w:type="dxa"/>
            <w:vMerge/>
            <w:tcBorders>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widowControl/>
              <w:jc w:val="left"/>
              <w:rPr>
                <w:rFonts w:ascii="仿宋_GB2312" w:eastAsia="仿宋_GB2312" w:hAnsi="宋体"/>
                <w:sz w:val="24"/>
              </w:rPr>
            </w:pPr>
          </w:p>
        </w:tc>
        <w:tc>
          <w:tcPr>
            <w:tcW w:w="426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pStyle w:val="ae"/>
              <w:ind w:firstLineChars="0" w:firstLine="0"/>
              <w:rPr>
                <w:rFonts w:ascii="仿宋_GB2312" w:eastAsia="仿宋_GB2312" w:hAnsi="宋体"/>
                <w:sz w:val="24"/>
                <w:szCs w:val="24"/>
              </w:rPr>
            </w:pPr>
            <w:r w:rsidRPr="003E2F3A">
              <w:rPr>
                <w:rFonts w:ascii="仿宋_GB2312" w:eastAsia="仿宋_GB2312" w:hAnsi="宋体" w:hint="eastAsia"/>
                <w:kern w:val="0"/>
                <w:sz w:val="24"/>
                <w:szCs w:val="24"/>
              </w:rPr>
              <w:t>社会捐赠奖学金</w:t>
            </w:r>
          </w:p>
        </w:tc>
        <w:tc>
          <w:tcPr>
            <w:tcW w:w="3091" w:type="dxa"/>
            <w:tcBorders>
              <w:top w:val="single" w:sz="4" w:space="0" w:color="auto"/>
              <w:left w:val="single" w:sz="4" w:space="0" w:color="auto"/>
              <w:bottom w:val="single" w:sz="4" w:space="0" w:color="auto"/>
              <w:right w:val="single" w:sz="4" w:space="0" w:color="auto"/>
            </w:tcBorders>
            <w:vAlign w:val="center"/>
          </w:tcPr>
          <w:p w:rsidR="00165768" w:rsidRPr="003E2F3A" w:rsidRDefault="00165768" w:rsidP="00B06347">
            <w:pPr>
              <w:jc w:val="center"/>
              <w:rPr>
                <w:rFonts w:ascii="仿宋_GB2312" w:eastAsia="仿宋_GB2312" w:hAnsi="宋体"/>
                <w:sz w:val="24"/>
              </w:rPr>
            </w:pPr>
            <w:r w:rsidRPr="003E2F3A">
              <w:rPr>
                <w:rFonts w:ascii="仿宋_GB2312" w:eastAsia="仿宋_GB2312" w:hAnsi="宋体" w:hint="eastAsia"/>
                <w:sz w:val="24"/>
              </w:rPr>
              <w:t>按照捐赠协议</w:t>
            </w:r>
          </w:p>
        </w:tc>
      </w:tr>
    </w:tbl>
    <w:p w:rsidR="00165768" w:rsidRDefault="00165768" w:rsidP="00165768">
      <w:pPr>
        <w:pStyle w:val="ae"/>
        <w:ind w:firstLineChars="0" w:firstLine="0"/>
        <w:rPr>
          <w:rFonts w:ascii="仿宋_GB2312" w:eastAsia="仿宋_GB2312"/>
          <w:sz w:val="24"/>
          <w:szCs w:val="24"/>
        </w:rPr>
      </w:pPr>
    </w:p>
    <w:p w:rsidR="00165768" w:rsidRPr="003E2F3A" w:rsidRDefault="00165768" w:rsidP="00165768">
      <w:pPr>
        <w:pStyle w:val="ae"/>
        <w:ind w:firstLine="480"/>
        <w:rPr>
          <w:rFonts w:ascii="仿宋_GB2312" w:eastAsia="仿宋_GB2312"/>
          <w:kern w:val="0"/>
          <w:sz w:val="24"/>
          <w:szCs w:val="24"/>
        </w:rPr>
      </w:pPr>
      <w:r w:rsidRPr="003E2F3A">
        <w:rPr>
          <w:rFonts w:ascii="仿宋_GB2312" w:eastAsia="仿宋_GB2312" w:hint="eastAsia"/>
          <w:sz w:val="24"/>
          <w:szCs w:val="24"/>
        </w:rPr>
        <w:t>备注：</w:t>
      </w:r>
      <w:r w:rsidRPr="003E2F3A">
        <w:rPr>
          <w:rFonts w:ascii="仿宋_GB2312" w:eastAsia="仿宋_GB2312" w:hint="eastAsia"/>
          <w:kern w:val="0"/>
          <w:sz w:val="24"/>
          <w:szCs w:val="24"/>
        </w:rPr>
        <w:t>导师还可根据研究生科研投入情况发放另外的科研酬金（原则上硕士最高800元/月，</w:t>
      </w:r>
      <w:r w:rsidRPr="003E2F3A">
        <w:rPr>
          <w:rFonts w:ascii="仿宋_GB2312" w:eastAsia="仿宋_GB2312" w:hint="eastAsia"/>
          <w:sz w:val="24"/>
          <w:szCs w:val="24"/>
        </w:rPr>
        <w:t>博士最高1500元/月。</w:t>
      </w:r>
      <w:r w:rsidRPr="003E2F3A">
        <w:rPr>
          <w:rFonts w:ascii="仿宋_GB2312" w:eastAsia="仿宋_GB2312" w:hint="eastAsia"/>
          <w:kern w:val="0"/>
          <w:sz w:val="24"/>
          <w:szCs w:val="24"/>
        </w:rPr>
        <w:t>若需超过标准，请向研究生院基金办和财务处备案。）</w:t>
      </w:r>
    </w:p>
    <w:p w:rsidR="00165768" w:rsidRPr="00291779" w:rsidRDefault="00165768" w:rsidP="00165768">
      <w:pPr>
        <w:pStyle w:val="ae"/>
        <w:ind w:firstLineChars="0" w:firstLine="0"/>
        <w:jc w:val="center"/>
        <w:rPr>
          <w:rFonts w:ascii="黑体" w:eastAsia="黑体" w:hAnsi="宋体"/>
          <w:sz w:val="28"/>
          <w:szCs w:val="28"/>
        </w:rPr>
      </w:pPr>
      <w:r>
        <w:rPr>
          <w:kern w:val="0"/>
          <w:sz w:val="20"/>
          <w:szCs w:val="20"/>
        </w:rPr>
        <w:br w:type="page"/>
      </w:r>
      <w:r w:rsidRPr="00291779">
        <w:rPr>
          <w:rFonts w:ascii="黑体" w:eastAsia="黑体" w:hAnsi="宋体" w:hint="eastAsia"/>
          <w:sz w:val="28"/>
          <w:szCs w:val="28"/>
        </w:rPr>
        <w:lastRenderedPageBreak/>
        <w:t>2014级博士研究生助学金导师出资部分汇总表</w:t>
      </w:r>
    </w:p>
    <w:tbl>
      <w:tblPr>
        <w:tblW w:w="4882" w:type="pct"/>
        <w:jc w:val="center"/>
        <w:tblLook w:val="04A0"/>
      </w:tblPr>
      <w:tblGrid>
        <w:gridCol w:w="1913"/>
        <w:gridCol w:w="3614"/>
        <w:gridCol w:w="3013"/>
      </w:tblGrid>
      <w:tr w:rsidR="00165768" w:rsidRPr="00C26E67" w:rsidTr="00B06347">
        <w:trPr>
          <w:trHeight w:val="397"/>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165768" w:rsidRPr="00291779" w:rsidRDefault="00165768" w:rsidP="00B06347">
            <w:pPr>
              <w:widowControl/>
              <w:jc w:val="center"/>
              <w:rPr>
                <w:rFonts w:ascii="仿宋_GB2312" w:eastAsia="仿宋_GB2312" w:hAnsi="宋体" w:cs="宋体"/>
                <w:b/>
                <w:bCs/>
                <w:kern w:val="0"/>
                <w:sz w:val="24"/>
              </w:rPr>
            </w:pPr>
            <w:r w:rsidRPr="00291779">
              <w:rPr>
                <w:rFonts w:ascii="仿宋_GB2312" w:eastAsia="仿宋_GB2312" w:hAnsi="宋体" w:cs="宋体" w:hint="eastAsia"/>
                <w:b/>
                <w:bCs/>
                <w:kern w:val="0"/>
                <w:sz w:val="24"/>
              </w:rPr>
              <w:t>学院代码</w:t>
            </w:r>
          </w:p>
        </w:tc>
        <w:tc>
          <w:tcPr>
            <w:tcW w:w="2116" w:type="pct"/>
            <w:tcBorders>
              <w:top w:val="single" w:sz="4" w:space="0" w:color="auto"/>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b/>
                <w:bCs/>
                <w:kern w:val="0"/>
                <w:sz w:val="24"/>
              </w:rPr>
            </w:pPr>
            <w:r w:rsidRPr="00291779">
              <w:rPr>
                <w:rFonts w:ascii="仿宋_GB2312" w:eastAsia="仿宋_GB2312" w:hAnsi="宋体" w:cs="宋体" w:hint="eastAsia"/>
                <w:b/>
                <w:bCs/>
                <w:kern w:val="0"/>
                <w:sz w:val="24"/>
              </w:rPr>
              <w:t>学院名称</w:t>
            </w:r>
          </w:p>
        </w:tc>
        <w:tc>
          <w:tcPr>
            <w:tcW w:w="1764" w:type="pct"/>
            <w:tcBorders>
              <w:top w:val="single" w:sz="4" w:space="0" w:color="auto"/>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b/>
                <w:bCs/>
                <w:kern w:val="0"/>
                <w:sz w:val="24"/>
              </w:rPr>
            </w:pPr>
            <w:r w:rsidRPr="00291779">
              <w:rPr>
                <w:rFonts w:ascii="仿宋_GB2312" w:eastAsia="仿宋_GB2312" w:hAnsi="宋体" w:cs="宋体" w:hint="eastAsia"/>
                <w:b/>
                <w:bCs/>
                <w:kern w:val="0"/>
                <w:sz w:val="24"/>
              </w:rPr>
              <w:t>导师支付金额（元/月）</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010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建筑与城市规划学院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020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土木工程学院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800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030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机械与能源工程学院</w:t>
            </w:r>
          </w:p>
        </w:tc>
        <w:tc>
          <w:tcPr>
            <w:tcW w:w="1764"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040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经济与管理学院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050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环境科学与工程学院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800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060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材料科学与工程学院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080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电子与信息工程学院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500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090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外国语学院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400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101</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航空航天与力学学院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400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102</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数学系</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500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103</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物理科学与工程学院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104</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化学系</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110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医学院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114</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口腔医学院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120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交通运输工程学院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800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140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铁道与城市轨道交通研究院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800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160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生命科学与技术学院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170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软件学院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700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180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汽车学院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800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190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海洋与地球科学学院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600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210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人文学院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400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240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法学院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400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260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马克思主义学院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400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250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政治与国际关系学院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400</w:t>
            </w:r>
          </w:p>
        </w:tc>
      </w:tr>
      <w:tr w:rsidR="00165768" w:rsidRPr="00C26E67" w:rsidTr="00B06347">
        <w:trPr>
          <w:trHeight w:val="397"/>
          <w:jc w:val="center"/>
        </w:trPr>
        <w:tc>
          <w:tcPr>
            <w:tcW w:w="1120" w:type="pct"/>
            <w:tcBorders>
              <w:top w:val="nil"/>
              <w:left w:val="single" w:sz="4" w:space="0" w:color="auto"/>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290</w:t>
            </w:r>
          </w:p>
        </w:tc>
        <w:tc>
          <w:tcPr>
            <w:tcW w:w="2116"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left"/>
              <w:rPr>
                <w:rFonts w:ascii="仿宋_GB2312" w:eastAsia="仿宋_GB2312" w:hAnsi="宋体" w:cs="宋体"/>
                <w:kern w:val="0"/>
                <w:sz w:val="24"/>
              </w:rPr>
            </w:pPr>
            <w:r w:rsidRPr="00291779">
              <w:rPr>
                <w:rFonts w:ascii="仿宋_GB2312" w:eastAsia="仿宋_GB2312" w:hAnsi="宋体" w:cs="宋体" w:hint="eastAsia"/>
                <w:kern w:val="0"/>
                <w:sz w:val="24"/>
              </w:rPr>
              <w:t>测绘与地理信息学院</w:t>
            </w:r>
          </w:p>
        </w:tc>
        <w:tc>
          <w:tcPr>
            <w:tcW w:w="1764" w:type="pct"/>
            <w:tcBorders>
              <w:top w:val="nil"/>
              <w:left w:val="nil"/>
              <w:bottom w:val="single" w:sz="4" w:space="0" w:color="auto"/>
              <w:right w:val="single" w:sz="4" w:space="0" w:color="auto"/>
            </w:tcBorders>
            <w:shd w:val="clear" w:color="auto" w:fill="auto"/>
            <w:noWrap/>
            <w:vAlign w:val="center"/>
          </w:tcPr>
          <w:p w:rsidR="00165768" w:rsidRPr="00291779" w:rsidRDefault="00165768" w:rsidP="00B06347">
            <w:pPr>
              <w:widowControl/>
              <w:jc w:val="center"/>
              <w:rPr>
                <w:rFonts w:ascii="仿宋_GB2312" w:eastAsia="仿宋_GB2312" w:hAnsi="宋体" w:cs="宋体"/>
                <w:kern w:val="0"/>
                <w:sz w:val="24"/>
              </w:rPr>
            </w:pPr>
            <w:r w:rsidRPr="00291779">
              <w:rPr>
                <w:rFonts w:ascii="仿宋_GB2312" w:eastAsia="仿宋_GB2312" w:hAnsi="宋体" w:cs="宋体" w:hint="eastAsia"/>
                <w:kern w:val="0"/>
                <w:sz w:val="24"/>
              </w:rPr>
              <w:t>400</w:t>
            </w:r>
          </w:p>
        </w:tc>
      </w:tr>
    </w:tbl>
    <w:p w:rsidR="00165768" w:rsidRDefault="00165768" w:rsidP="00165768"/>
    <w:p w:rsidR="00165768" w:rsidRDefault="00165768" w:rsidP="003F4839">
      <w:pPr>
        <w:spacing w:beforeLines="40"/>
      </w:pPr>
    </w:p>
    <w:tbl>
      <w:tblPr>
        <w:tblW w:w="8861" w:type="dxa"/>
        <w:tblBorders>
          <w:top w:val="single" w:sz="8" w:space="0" w:color="auto"/>
          <w:bottom w:val="single" w:sz="8" w:space="0" w:color="auto"/>
        </w:tblBorders>
        <w:tblCellMar>
          <w:left w:w="0" w:type="dxa"/>
          <w:right w:w="0" w:type="dxa"/>
        </w:tblCellMar>
        <w:tblLook w:val="0000"/>
      </w:tblPr>
      <w:tblGrid>
        <w:gridCol w:w="8861"/>
      </w:tblGrid>
      <w:tr w:rsidR="00165768" w:rsidTr="00B06347">
        <w:trPr>
          <w:trHeight w:val="454"/>
        </w:trPr>
        <w:tc>
          <w:tcPr>
            <w:tcW w:w="8861" w:type="dxa"/>
            <w:vAlign w:val="center"/>
          </w:tcPr>
          <w:p w:rsidR="00165768" w:rsidRPr="000D5DFC" w:rsidRDefault="00165768" w:rsidP="00B06347">
            <w:pPr>
              <w:tabs>
                <w:tab w:val="left" w:pos="7920"/>
              </w:tabs>
              <w:spacing w:line="400" w:lineRule="exact"/>
              <w:ind w:firstLineChars="100" w:firstLine="280"/>
              <w:rPr>
                <w:rFonts w:ascii="仿宋_GB2312" w:eastAsia="仿宋_GB2312"/>
                <w:sz w:val="28"/>
                <w:szCs w:val="28"/>
              </w:rPr>
            </w:pPr>
            <w:r w:rsidRPr="000D5DFC">
              <w:rPr>
                <w:rFonts w:ascii="仿宋_GB2312" w:eastAsia="仿宋_GB2312" w:hint="eastAsia"/>
                <w:sz w:val="28"/>
                <w:szCs w:val="28"/>
              </w:rPr>
              <w:t xml:space="preserve">校长办公室                       </w:t>
            </w:r>
            <w:r>
              <w:rPr>
                <w:rFonts w:ascii="仿宋_GB2312" w:eastAsia="仿宋_GB2312" w:hint="eastAsia"/>
                <w:sz w:val="28"/>
                <w:szCs w:val="28"/>
              </w:rPr>
              <w:t xml:space="preserve">       </w:t>
            </w:r>
            <w:bookmarkStart w:id="3" w:name="印发日期"/>
            <w:smartTag w:uri="urn:schemas-microsoft-com:office:smarttags" w:element="chsdate">
              <w:smartTagPr>
                <w:attr w:name="IsROCDate" w:val="False"/>
                <w:attr w:name="IsLunarDate" w:val="False"/>
                <w:attr w:name="Day" w:val="30"/>
                <w:attr w:name="Month" w:val="9"/>
                <w:attr w:name="Year" w:val="2013"/>
              </w:smartTagPr>
              <w:r>
                <w:rPr>
                  <w:rFonts w:ascii="仿宋_GB2312" w:eastAsia="仿宋_GB2312" w:hint="eastAsia"/>
                  <w:sz w:val="28"/>
                  <w:szCs w:val="28"/>
                </w:rPr>
                <w:t>2013年9月30日</w:t>
              </w:r>
            </w:smartTag>
            <w:bookmarkEnd w:id="3"/>
            <w:r w:rsidRPr="000D5DFC">
              <w:rPr>
                <w:rFonts w:ascii="仿宋_GB2312" w:eastAsia="仿宋_GB2312" w:hint="eastAsia"/>
                <w:sz w:val="28"/>
                <w:szCs w:val="28"/>
              </w:rPr>
              <w:t>印发</w:t>
            </w:r>
          </w:p>
        </w:tc>
      </w:tr>
    </w:tbl>
    <w:p w:rsidR="00165768" w:rsidRPr="00291779" w:rsidRDefault="00165768" w:rsidP="00165768">
      <w:pPr>
        <w:spacing w:line="20" w:lineRule="exact"/>
        <w:rPr>
          <w:shd w:val="pct15" w:color="auto" w:fill="FFFFFF"/>
        </w:rPr>
      </w:pPr>
    </w:p>
    <w:p w:rsidR="00165768" w:rsidRDefault="00165768" w:rsidP="00165768"/>
    <w:p w:rsidR="005D6BDA" w:rsidRPr="00165768" w:rsidRDefault="005D6BDA" w:rsidP="005D6BDA">
      <w:pPr>
        <w:pStyle w:val="Default"/>
        <w:spacing w:line="626" w:lineRule="atLeast"/>
        <w:rPr>
          <w:rFonts w:ascii="仿宋_GB2312" w:eastAsia="仿宋_GB2312" w:cs="仿宋_GB2312"/>
          <w:sz w:val="28"/>
          <w:szCs w:val="28"/>
        </w:rPr>
      </w:pPr>
    </w:p>
    <w:p w:rsidR="005D6BDA" w:rsidRDefault="005D6BDA" w:rsidP="005D6BDA">
      <w:pPr>
        <w:pStyle w:val="Default"/>
        <w:spacing w:line="626" w:lineRule="atLeast"/>
        <w:rPr>
          <w:rFonts w:ascii="仿宋_GB2312" w:eastAsia="仿宋_GB2312" w:cs="仿宋_GB2312"/>
          <w:sz w:val="28"/>
          <w:szCs w:val="28"/>
        </w:rPr>
      </w:pPr>
    </w:p>
    <w:p w:rsidR="005D6BDA" w:rsidRDefault="005D6BDA" w:rsidP="005D6BDA">
      <w:pPr>
        <w:pStyle w:val="Default"/>
        <w:spacing w:line="626" w:lineRule="atLeast"/>
        <w:rPr>
          <w:rFonts w:ascii="仿宋_GB2312" w:eastAsia="仿宋_GB2312" w:cs="仿宋_GB2312"/>
          <w:sz w:val="28"/>
          <w:szCs w:val="28"/>
        </w:rPr>
        <w:sectPr w:rsidR="005D6BDA" w:rsidSect="004256B2">
          <w:pgSz w:w="11904" w:h="17340"/>
          <w:pgMar w:top="1928" w:right="1616" w:bottom="1418" w:left="1758" w:header="720" w:footer="720" w:gutter="0"/>
          <w:cols w:space="720"/>
          <w:noEndnote/>
        </w:sectPr>
      </w:pPr>
    </w:p>
    <w:p w:rsidR="005D6BDA" w:rsidRDefault="005D6BDA" w:rsidP="005D6BDA">
      <w:pPr>
        <w:pStyle w:val="Default"/>
        <w:spacing w:line="626" w:lineRule="atLeast"/>
        <w:rPr>
          <w:rFonts w:ascii="仿宋_GB2312" w:eastAsia="仿宋_GB2312" w:cs="仿宋_GB2312"/>
          <w:sz w:val="28"/>
          <w:szCs w:val="28"/>
        </w:rPr>
      </w:pPr>
      <w:r>
        <w:rPr>
          <w:rFonts w:ascii="仿宋_GB2312" w:eastAsia="仿宋_GB2312" w:cs="仿宋_GB2312" w:hint="eastAsia"/>
          <w:sz w:val="28"/>
          <w:szCs w:val="28"/>
        </w:rPr>
        <w:lastRenderedPageBreak/>
        <w:t>附件二</w:t>
      </w:r>
      <w:r w:rsidR="00502AD2">
        <w:rPr>
          <w:rFonts w:ascii="仿宋_GB2312" w:eastAsia="仿宋_GB2312" w:cs="仿宋_GB2312" w:hint="eastAsia"/>
          <w:sz w:val="28"/>
          <w:szCs w:val="28"/>
        </w:rPr>
        <w:t>：</w:t>
      </w:r>
    </w:p>
    <w:p w:rsidR="005D6BDA" w:rsidRPr="00BF0769" w:rsidRDefault="005D6BDA" w:rsidP="005D6BDA">
      <w:pPr>
        <w:jc w:val="center"/>
        <w:rPr>
          <w:rFonts w:ascii="黑体" w:eastAsia="黑体"/>
          <w:b/>
          <w:sz w:val="28"/>
          <w:szCs w:val="28"/>
        </w:rPr>
      </w:pPr>
      <w:r w:rsidRPr="00BF0769">
        <w:rPr>
          <w:rFonts w:ascii="黑体" w:eastAsia="黑体" w:hint="eastAsia"/>
          <w:b/>
          <w:sz w:val="28"/>
          <w:szCs w:val="28"/>
        </w:rPr>
        <w:t>201</w:t>
      </w:r>
      <w:r w:rsidR="00F11275">
        <w:rPr>
          <w:rFonts w:ascii="黑体" w:eastAsia="黑体" w:hint="eastAsia"/>
          <w:b/>
          <w:sz w:val="28"/>
          <w:szCs w:val="28"/>
        </w:rPr>
        <w:t>5</w:t>
      </w:r>
      <w:r w:rsidRPr="00BF0769">
        <w:rPr>
          <w:rFonts w:ascii="黑体" w:eastAsia="黑体" w:hint="eastAsia"/>
          <w:b/>
          <w:sz w:val="28"/>
          <w:szCs w:val="28"/>
        </w:rPr>
        <w:t>级博士新生奖学金申请表（硕博连读生）</w:t>
      </w:r>
    </w:p>
    <w:tbl>
      <w:tblPr>
        <w:tblStyle w:val="a7"/>
        <w:tblW w:w="13140" w:type="dxa"/>
        <w:jc w:val="center"/>
        <w:tblLook w:val="01E0"/>
      </w:tblPr>
      <w:tblGrid>
        <w:gridCol w:w="2344"/>
        <w:gridCol w:w="34"/>
        <w:gridCol w:w="1905"/>
        <w:gridCol w:w="2382"/>
        <w:gridCol w:w="1666"/>
        <w:gridCol w:w="230"/>
        <w:gridCol w:w="1694"/>
        <w:gridCol w:w="1400"/>
        <w:gridCol w:w="1485"/>
      </w:tblGrid>
      <w:tr w:rsidR="00E93CDD" w:rsidRPr="000F758B" w:rsidTr="00C742DD">
        <w:trPr>
          <w:trHeight w:val="398"/>
          <w:jc w:val="center"/>
        </w:trPr>
        <w:tc>
          <w:tcPr>
            <w:tcW w:w="2402" w:type="dxa"/>
            <w:gridSpan w:val="2"/>
            <w:vAlign w:val="center"/>
          </w:tcPr>
          <w:p w:rsidR="005D6BDA" w:rsidRPr="00DB0A4D" w:rsidRDefault="005D6BDA" w:rsidP="00E93CDD">
            <w:pPr>
              <w:pStyle w:val="a8"/>
              <w:tabs>
                <w:tab w:val="left" w:pos="7560"/>
              </w:tabs>
              <w:ind w:right="17" w:firstLine="0"/>
              <w:jc w:val="center"/>
              <w:rPr>
                <w:szCs w:val="21"/>
              </w:rPr>
            </w:pPr>
            <w:r>
              <w:rPr>
                <w:rFonts w:hint="eastAsia"/>
                <w:szCs w:val="21"/>
              </w:rPr>
              <w:t>申请人姓名</w:t>
            </w:r>
          </w:p>
        </w:tc>
        <w:tc>
          <w:tcPr>
            <w:tcW w:w="4340" w:type="dxa"/>
            <w:gridSpan w:val="2"/>
            <w:vAlign w:val="center"/>
          </w:tcPr>
          <w:p w:rsidR="005D6BDA" w:rsidRPr="00DB0A4D" w:rsidRDefault="005D6BDA" w:rsidP="00E93CDD">
            <w:pPr>
              <w:pStyle w:val="a8"/>
              <w:tabs>
                <w:tab w:val="left" w:pos="7560"/>
              </w:tabs>
              <w:ind w:right="17" w:firstLine="0"/>
              <w:jc w:val="center"/>
              <w:rPr>
                <w:szCs w:val="21"/>
              </w:rPr>
            </w:pPr>
          </w:p>
        </w:tc>
        <w:tc>
          <w:tcPr>
            <w:tcW w:w="1683" w:type="dxa"/>
            <w:vAlign w:val="center"/>
          </w:tcPr>
          <w:p w:rsidR="005D6BDA" w:rsidRPr="00DB0A4D" w:rsidRDefault="005D6BDA" w:rsidP="00E93CDD">
            <w:pPr>
              <w:pStyle w:val="a8"/>
              <w:tabs>
                <w:tab w:val="left" w:pos="7560"/>
              </w:tabs>
              <w:ind w:right="17" w:firstLine="0"/>
              <w:jc w:val="center"/>
              <w:rPr>
                <w:szCs w:val="21"/>
              </w:rPr>
            </w:pPr>
            <w:r>
              <w:rPr>
                <w:rFonts w:hint="eastAsia"/>
                <w:szCs w:val="21"/>
              </w:rPr>
              <w:t>学号</w:t>
            </w:r>
          </w:p>
        </w:tc>
        <w:tc>
          <w:tcPr>
            <w:tcW w:w="1939" w:type="dxa"/>
            <w:gridSpan w:val="2"/>
            <w:vAlign w:val="center"/>
          </w:tcPr>
          <w:p w:rsidR="005D6BDA" w:rsidRPr="00DB0A4D" w:rsidRDefault="005D6BDA" w:rsidP="00E93CDD">
            <w:pPr>
              <w:pStyle w:val="a8"/>
              <w:tabs>
                <w:tab w:val="left" w:pos="7560"/>
              </w:tabs>
              <w:ind w:right="17" w:firstLine="0"/>
              <w:jc w:val="center"/>
              <w:rPr>
                <w:szCs w:val="21"/>
              </w:rPr>
            </w:pPr>
          </w:p>
        </w:tc>
        <w:tc>
          <w:tcPr>
            <w:tcW w:w="1276" w:type="dxa"/>
            <w:vAlign w:val="center"/>
          </w:tcPr>
          <w:p w:rsidR="005D6BDA" w:rsidRPr="00DB0A4D" w:rsidRDefault="005D6BDA" w:rsidP="00E93CDD">
            <w:pPr>
              <w:pStyle w:val="a8"/>
              <w:tabs>
                <w:tab w:val="left" w:pos="7560"/>
              </w:tabs>
              <w:ind w:right="17" w:firstLine="0"/>
              <w:jc w:val="center"/>
              <w:rPr>
                <w:szCs w:val="21"/>
              </w:rPr>
            </w:pPr>
            <w:r>
              <w:rPr>
                <w:rFonts w:hint="eastAsia"/>
                <w:szCs w:val="21"/>
              </w:rPr>
              <w:t>指导教师</w:t>
            </w:r>
          </w:p>
        </w:tc>
        <w:tc>
          <w:tcPr>
            <w:tcW w:w="1500" w:type="dxa"/>
            <w:vAlign w:val="center"/>
          </w:tcPr>
          <w:p w:rsidR="005D6BDA" w:rsidRPr="00DB0A4D" w:rsidRDefault="005D6BDA" w:rsidP="00E93CDD">
            <w:pPr>
              <w:pStyle w:val="a8"/>
              <w:tabs>
                <w:tab w:val="left" w:pos="7560"/>
              </w:tabs>
              <w:ind w:right="17" w:firstLine="0"/>
              <w:jc w:val="center"/>
              <w:rPr>
                <w:szCs w:val="21"/>
              </w:rPr>
            </w:pPr>
          </w:p>
        </w:tc>
      </w:tr>
      <w:tr w:rsidR="00E93CDD" w:rsidRPr="000F758B" w:rsidTr="00C742DD">
        <w:trPr>
          <w:trHeight w:val="397"/>
          <w:jc w:val="center"/>
        </w:trPr>
        <w:tc>
          <w:tcPr>
            <w:tcW w:w="2402" w:type="dxa"/>
            <w:gridSpan w:val="2"/>
            <w:vAlign w:val="center"/>
          </w:tcPr>
          <w:p w:rsidR="005D6BDA" w:rsidRPr="00DB0A4D" w:rsidRDefault="005D6BDA" w:rsidP="00E93CDD">
            <w:pPr>
              <w:pStyle w:val="a8"/>
              <w:tabs>
                <w:tab w:val="left" w:pos="7560"/>
              </w:tabs>
              <w:ind w:right="17" w:firstLine="0"/>
              <w:jc w:val="center"/>
              <w:rPr>
                <w:szCs w:val="21"/>
              </w:rPr>
            </w:pPr>
            <w:r>
              <w:rPr>
                <w:rFonts w:hint="eastAsia"/>
                <w:szCs w:val="21"/>
              </w:rPr>
              <w:t>院、系、所</w:t>
            </w:r>
          </w:p>
        </w:tc>
        <w:tc>
          <w:tcPr>
            <w:tcW w:w="4340" w:type="dxa"/>
            <w:gridSpan w:val="2"/>
            <w:vAlign w:val="center"/>
          </w:tcPr>
          <w:p w:rsidR="005D6BDA" w:rsidRPr="00DB0A4D" w:rsidRDefault="005D6BDA" w:rsidP="00E93CDD">
            <w:pPr>
              <w:pStyle w:val="a8"/>
              <w:tabs>
                <w:tab w:val="left" w:pos="7560"/>
              </w:tabs>
              <w:ind w:right="17" w:firstLine="0"/>
              <w:jc w:val="center"/>
              <w:rPr>
                <w:szCs w:val="21"/>
              </w:rPr>
            </w:pPr>
          </w:p>
        </w:tc>
        <w:tc>
          <w:tcPr>
            <w:tcW w:w="1683" w:type="dxa"/>
            <w:vAlign w:val="center"/>
          </w:tcPr>
          <w:p w:rsidR="005D6BDA" w:rsidRPr="00DB0A4D" w:rsidRDefault="005D6BDA" w:rsidP="00E93CDD">
            <w:pPr>
              <w:pStyle w:val="a8"/>
              <w:tabs>
                <w:tab w:val="left" w:pos="7560"/>
              </w:tabs>
              <w:ind w:right="17" w:firstLine="0"/>
              <w:jc w:val="center"/>
              <w:rPr>
                <w:szCs w:val="21"/>
              </w:rPr>
            </w:pPr>
            <w:r>
              <w:rPr>
                <w:rFonts w:hint="eastAsia"/>
                <w:szCs w:val="21"/>
              </w:rPr>
              <w:t>专业</w:t>
            </w:r>
          </w:p>
        </w:tc>
        <w:tc>
          <w:tcPr>
            <w:tcW w:w="1939" w:type="dxa"/>
            <w:gridSpan w:val="2"/>
            <w:vAlign w:val="center"/>
          </w:tcPr>
          <w:p w:rsidR="005D6BDA" w:rsidRPr="00DB0A4D" w:rsidRDefault="005D6BDA" w:rsidP="00E93CDD">
            <w:pPr>
              <w:pStyle w:val="a8"/>
              <w:tabs>
                <w:tab w:val="left" w:pos="7560"/>
              </w:tabs>
              <w:ind w:right="17" w:firstLine="0"/>
              <w:jc w:val="center"/>
              <w:rPr>
                <w:szCs w:val="21"/>
              </w:rPr>
            </w:pPr>
          </w:p>
        </w:tc>
        <w:tc>
          <w:tcPr>
            <w:tcW w:w="1276" w:type="dxa"/>
            <w:vAlign w:val="center"/>
          </w:tcPr>
          <w:p w:rsidR="005D6BDA" w:rsidRPr="00DB0A4D" w:rsidRDefault="005D6BDA" w:rsidP="00E93CDD">
            <w:pPr>
              <w:pStyle w:val="a8"/>
              <w:tabs>
                <w:tab w:val="left" w:pos="7560"/>
              </w:tabs>
              <w:ind w:right="17" w:firstLine="0"/>
              <w:jc w:val="center"/>
              <w:rPr>
                <w:szCs w:val="21"/>
              </w:rPr>
            </w:pPr>
            <w:r>
              <w:rPr>
                <w:rFonts w:hint="eastAsia"/>
                <w:szCs w:val="21"/>
              </w:rPr>
              <w:t>联系电话</w:t>
            </w:r>
          </w:p>
        </w:tc>
        <w:tc>
          <w:tcPr>
            <w:tcW w:w="1500" w:type="dxa"/>
            <w:vAlign w:val="center"/>
          </w:tcPr>
          <w:p w:rsidR="005D6BDA" w:rsidRPr="00DB0A4D" w:rsidRDefault="005D6BDA" w:rsidP="00E93CDD">
            <w:pPr>
              <w:pStyle w:val="a8"/>
              <w:tabs>
                <w:tab w:val="left" w:pos="7560"/>
              </w:tabs>
              <w:ind w:right="17" w:firstLine="0"/>
              <w:jc w:val="center"/>
              <w:rPr>
                <w:szCs w:val="21"/>
              </w:rPr>
            </w:pPr>
          </w:p>
        </w:tc>
      </w:tr>
      <w:tr w:rsidR="005D6BDA" w:rsidRPr="000F758B" w:rsidTr="00C742DD">
        <w:trPr>
          <w:trHeight w:val="343"/>
          <w:jc w:val="center"/>
        </w:trPr>
        <w:tc>
          <w:tcPr>
            <w:tcW w:w="13140" w:type="dxa"/>
            <w:gridSpan w:val="9"/>
            <w:vAlign w:val="center"/>
          </w:tcPr>
          <w:p w:rsidR="005D6BDA" w:rsidRPr="000E64AE" w:rsidRDefault="005D6BDA" w:rsidP="00E93CDD">
            <w:pPr>
              <w:pStyle w:val="a8"/>
              <w:tabs>
                <w:tab w:val="left" w:pos="7560"/>
              </w:tabs>
              <w:ind w:right="17" w:firstLine="0"/>
              <w:jc w:val="center"/>
              <w:rPr>
                <w:szCs w:val="21"/>
              </w:rPr>
            </w:pPr>
            <w:r w:rsidRPr="000E64AE">
              <w:rPr>
                <w:rFonts w:hint="eastAsia"/>
                <w:szCs w:val="21"/>
              </w:rPr>
              <w:t>发表论文</w:t>
            </w:r>
            <w:r w:rsidRPr="000E64AE">
              <w:rPr>
                <w:rStyle w:val="aa"/>
                <w:szCs w:val="21"/>
              </w:rPr>
              <w:footnoteReference w:id="2"/>
            </w:r>
          </w:p>
        </w:tc>
      </w:tr>
      <w:tr w:rsidR="00C742DD" w:rsidRPr="00E93CDD" w:rsidTr="00C742DD">
        <w:trPr>
          <w:trHeight w:val="315"/>
          <w:jc w:val="center"/>
        </w:trPr>
        <w:tc>
          <w:tcPr>
            <w:tcW w:w="2368" w:type="dxa"/>
            <w:vMerge w:val="restart"/>
            <w:shd w:val="clear" w:color="auto" w:fill="auto"/>
            <w:vAlign w:val="center"/>
          </w:tcPr>
          <w:p w:rsidR="00C742DD" w:rsidRPr="00E93CDD" w:rsidRDefault="00C742DD" w:rsidP="00E93CDD">
            <w:pPr>
              <w:pStyle w:val="a8"/>
              <w:tabs>
                <w:tab w:val="left" w:pos="7560"/>
              </w:tabs>
              <w:ind w:right="17" w:firstLine="0"/>
              <w:jc w:val="center"/>
              <w:rPr>
                <w:szCs w:val="21"/>
              </w:rPr>
            </w:pPr>
            <w:r w:rsidRPr="00E93CDD">
              <w:rPr>
                <w:rFonts w:hint="eastAsia"/>
                <w:szCs w:val="21"/>
              </w:rPr>
              <w:t>收录库</w:t>
            </w:r>
            <w:r w:rsidRPr="00E93CDD">
              <w:rPr>
                <w:szCs w:val="21"/>
                <w:vertAlign w:val="superscript"/>
              </w:rPr>
              <w:footnoteReference w:id="3"/>
            </w:r>
          </w:p>
        </w:tc>
        <w:tc>
          <w:tcPr>
            <w:tcW w:w="4374" w:type="dxa"/>
            <w:gridSpan w:val="3"/>
            <w:vMerge w:val="restart"/>
            <w:shd w:val="clear" w:color="auto" w:fill="auto"/>
            <w:vAlign w:val="center"/>
          </w:tcPr>
          <w:p w:rsidR="00C742DD" w:rsidRPr="00E93CDD" w:rsidRDefault="00C742DD" w:rsidP="00E93CDD">
            <w:pPr>
              <w:pStyle w:val="a8"/>
              <w:tabs>
                <w:tab w:val="left" w:pos="7560"/>
              </w:tabs>
              <w:ind w:right="17" w:firstLine="0"/>
              <w:jc w:val="center"/>
              <w:rPr>
                <w:szCs w:val="21"/>
              </w:rPr>
            </w:pPr>
            <w:r w:rsidRPr="00E93CDD">
              <w:rPr>
                <w:rFonts w:hint="eastAsia"/>
                <w:szCs w:val="21"/>
              </w:rPr>
              <w:t>文章名</w:t>
            </w:r>
          </w:p>
        </w:tc>
        <w:tc>
          <w:tcPr>
            <w:tcW w:w="3622" w:type="dxa"/>
            <w:gridSpan w:val="3"/>
            <w:shd w:val="clear" w:color="auto" w:fill="auto"/>
            <w:vAlign w:val="center"/>
          </w:tcPr>
          <w:p w:rsidR="00C742DD" w:rsidRPr="00E93CDD" w:rsidRDefault="00C742DD" w:rsidP="00E93CDD">
            <w:pPr>
              <w:pStyle w:val="a8"/>
              <w:tabs>
                <w:tab w:val="left" w:pos="7560"/>
              </w:tabs>
              <w:ind w:right="17" w:firstLine="0"/>
              <w:jc w:val="center"/>
              <w:rPr>
                <w:szCs w:val="21"/>
              </w:rPr>
            </w:pPr>
            <w:r w:rsidRPr="00E93CDD">
              <w:rPr>
                <w:rFonts w:hint="eastAsia"/>
                <w:szCs w:val="21"/>
              </w:rPr>
              <w:t>期刊名</w:t>
            </w:r>
          </w:p>
        </w:tc>
        <w:tc>
          <w:tcPr>
            <w:tcW w:w="1276" w:type="dxa"/>
            <w:vMerge w:val="restart"/>
            <w:vAlign w:val="center"/>
          </w:tcPr>
          <w:p w:rsidR="00C742DD" w:rsidRPr="00E93CDD" w:rsidRDefault="00C742DD" w:rsidP="00E93CDD">
            <w:pPr>
              <w:pStyle w:val="a8"/>
              <w:tabs>
                <w:tab w:val="left" w:pos="7560"/>
              </w:tabs>
              <w:ind w:right="17" w:firstLine="0"/>
              <w:jc w:val="center"/>
              <w:rPr>
                <w:szCs w:val="21"/>
              </w:rPr>
            </w:pPr>
            <w:r w:rsidRPr="00E93CDD">
              <w:rPr>
                <w:rFonts w:hint="eastAsia"/>
                <w:szCs w:val="21"/>
              </w:rPr>
              <w:t>国际</w:t>
            </w:r>
            <w:r w:rsidRPr="00E93CDD">
              <w:rPr>
                <w:rFonts w:hint="eastAsia"/>
                <w:szCs w:val="21"/>
              </w:rPr>
              <w:t>/</w:t>
            </w:r>
            <w:r w:rsidRPr="00E93CDD">
              <w:rPr>
                <w:rFonts w:hint="eastAsia"/>
                <w:szCs w:val="21"/>
              </w:rPr>
              <w:t>国内刊号（</w:t>
            </w:r>
            <w:r w:rsidRPr="00E93CDD">
              <w:rPr>
                <w:rFonts w:hint="eastAsia"/>
                <w:szCs w:val="21"/>
              </w:rPr>
              <w:t>ISSN/CN</w:t>
            </w:r>
            <w:r w:rsidRPr="00E93CDD">
              <w:rPr>
                <w:rFonts w:hint="eastAsia"/>
                <w:szCs w:val="21"/>
              </w:rPr>
              <w:t>）</w:t>
            </w:r>
          </w:p>
        </w:tc>
        <w:tc>
          <w:tcPr>
            <w:tcW w:w="1500" w:type="dxa"/>
            <w:vMerge w:val="restart"/>
            <w:vAlign w:val="center"/>
          </w:tcPr>
          <w:p w:rsidR="00C742DD" w:rsidRPr="00E93CDD" w:rsidRDefault="00C742DD" w:rsidP="00E93CDD">
            <w:pPr>
              <w:pStyle w:val="a8"/>
              <w:tabs>
                <w:tab w:val="left" w:pos="7560"/>
              </w:tabs>
              <w:ind w:right="17" w:firstLine="0"/>
              <w:jc w:val="center"/>
              <w:rPr>
                <w:szCs w:val="21"/>
              </w:rPr>
            </w:pPr>
            <w:r w:rsidRPr="00E93CDD">
              <w:rPr>
                <w:rFonts w:hint="eastAsia"/>
                <w:szCs w:val="21"/>
              </w:rPr>
              <w:t>发表日期</w:t>
            </w:r>
          </w:p>
        </w:tc>
      </w:tr>
      <w:tr w:rsidR="00C742DD" w:rsidRPr="00E93CDD" w:rsidTr="00C742DD">
        <w:trPr>
          <w:trHeight w:val="315"/>
          <w:jc w:val="center"/>
        </w:trPr>
        <w:tc>
          <w:tcPr>
            <w:tcW w:w="2368" w:type="dxa"/>
            <w:vMerge/>
            <w:shd w:val="clear" w:color="auto" w:fill="auto"/>
            <w:vAlign w:val="center"/>
          </w:tcPr>
          <w:p w:rsidR="00C742DD" w:rsidRPr="00E93CDD" w:rsidRDefault="00C742DD" w:rsidP="00E93CDD">
            <w:pPr>
              <w:pStyle w:val="a8"/>
              <w:tabs>
                <w:tab w:val="left" w:pos="7560"/>
              </w:tabs>
              <w:ind w:right="17" w:firstLine="0"/>
              <w:jc w:val="center"/>
              <w:rPr>
                <w:szCs w:val="21"/>
              </w:rPr>
            </w:pPr>
          </w:p>
        </w:tc>
        <w:tc>
          <w:tcPr>
            <w:tcW w:w="4374" w:type="dxa"/>
            <w:gridSpan w:val="3"/>
            <w:vMerge/>
            <w:shd w:val="clear" w:color="auto" w:fill="auto"/>
            <w:vAlign w:val="center"/>
          </w:tcPr>
          <w:p w:rsidR="00C742DD" w:rsidRPr="00E93CDD" w:rsidRDefault="00C742DD" w:rsidP="00E93CDD">
            <w:pPr>
              <w:pStyle w:val="a8"/>
              <w:tabs>
                <w:tab w:val="left" w:pos="7560"/>
              </w:tabs>
              <w:ind w:right="17" w:firstLine="0"/>
              <w:jc w:val="center"/>
              <w:rPr>
                <w:szCs w:val="21"/>
              </w:rPr>
            </w:pPr>
          </w:p>
        </w:tc>
        <w:tc>
          <w:tcPr>
            <w:tcW w:w="1683" w:type="dxa"/>
            <w:shd w:val="clear" w:color="auto" w:fill="auto"/>
            <w:vAlign w:val="center"/>
          </w:tcPr>
          <w:p w:rsidR="00C742DD" w:rsidRPr="00E93CDD" w:rsidRDefault="00C742DD" w:rsidP="00E93CDD">
            <w:pPr>
              <w:pStyle w:val="a8"/>
              <w:tabs>
                <w:tab w:val="left" w:pos="7560"/>
              </w:tabs>
              <w:ind w:right="17" w:firstLine="0"/>
              <w:jc w:val="center"/>
              <w:rPr>
                <w:szCs w:val="21"/>
              </w:rPr>
            </w:pPr>
            <w:r w:rsidRPr="00E93CDD">
              <w:rPr>
                <w:rFonts w:hint="eastAsia"/>
                <w:szCs w:val="21"/>
              </w:rPr>
              <w:t>原名称</w:t>
            </w:r>
          </w:p>
        </w:tc>
        <w:tc>
          <w:tcPr>
            <w:tcW w:w="1939" w:type="dxa"/>
            <w:gridSpan w:val="2"/>
            <w:shd w:val="clear" w:color="auto" w:fill="auto"/>
            <w:vAlign w:val="center"/>
          </w:tcPr>
          <w:p w:rsidR="00C742DD" w:rsidRPr="00E93CDD" w:rsidRDefault="00C742DD" w:rsidP="00E93CDD">
            <w:pPr>
              <w:pStyle w:val="a8"/>
              <w:tabs>
                <w:tab w:val="left" w:pos="7560"/>
              </w:tabs>
              <w:ind w:right="17" w:firstLine="0"/>
              <w:jc w:val="center"/>
              <w:rPr>
                <w:szCs w:val="21"/>
              </w:rPr>
            </w:pPr>
            <w:r w:rsidRPr="00E93CDD">
              <w:rPr>
                <w:rFonts w:hint="eastAsia"/>
                <w:szCs w:val="21"/>
              </w:rPr>
              <w:t>中（英）文译称</w:t>
            </w:r>
          </w:p>
        </w:tc>
        <w:tc>
          <w:tcPr>
            <w:tcW w:w="1276" w:type="dxa"/>
            <w:vMerge/>
            <w:vAlign w:val="center"/>
          </w:tcPr>
          <w:p w:rsidR="00C742DD" w:rsidRPr="00E93CDD" w:rsidRDefault="00C742DD" w:rsidP="00E93CDD">
            <w:pPr>
              <w:pStyle w:val="a8"/>
              <w:tabs>
                <w:tab w:val="left" w:pos="7560"/>
              </w:tabs>
              <w:ind w:right="17" w:firstLine="0"/>
              <w:jc w:val="center"/>
              <w:rPr>
                <w:szCs w:val="21"/>
              </w:rPr>
            </w:pPr>
          </w:p>
        </w:tc>
        <w:tc>
          <w:tcPr>
            <w:tcW w:w="1500" w:type="dxa"/>
            <w:vMerge/>
            <w:vAlign w:val="center"/>
          </w:tcPr>
          <w:p w:rsidR="00C742DD" w:rsidRPr="00E93CDD" w:rsidRDefault="00C742DD" w:rsidP="00E93CDD">
            <w:pPr>
              <w:pStyle w:val="a8"/>
              <w:tabs>
                <w:tab w:val="left" w:pos="7560"/>
              </w:tabs>
              <w:ind w:right="17" w:firstLine="0"/>
              <w:jc w:val="center"/>
              <w:rPr>
                <w:szCs w:val="21"/>
              </w:rPr>
            </w:pPr>
          </w:p>
        </w:tc>
      </w:tr>
      <w:tr w:rsidR="00C742DD" w:rsidRPr="00E93CDD" w:rsidTr="00C742DD">
        <w:trPr>
          <w:trHeight w:val="397"/>
          <w:jc w:val="center"/>
        </w:trPr>
        <w:tc>
          <w:tcPr>
            <w:tcW w:w="2368" w:type="dxa"/>
            <w:shd w:val="clear" w:color="auto" w:fill="auto"/>
            <w:vAlign w:val="center"/>
          </w:tcPr>
          <w:p w:rsidR="00C742DD" w:rsidRPr="00E93CDD" w:rsidRDefault="00C742DD" w:rsidP="00E93CDD">
            <w:pPr>
              <w:pStyle w:val="a8"/>
              <w:tabs>
                <w:tab w:val="left" w:pos="7560"/>
              </w:tabs>
              <w:ind w:right="17" w:firstLine="0"/>
              <w:jc w:val="center"/>
              <w:rPr>
                <w:szCs w:val="21"/>
              </w:rPr>
            </w:pPr>
          </w:p>
        </w:tc>
        <w:tc>
          <w:tcPr>
            <w:tcW w:w="4374" w:type="dxa"/>
            <w:gridSpan w:val="3"/>
            <w:shd w:val="clear" w:color="auto" w:fill="auto"/>
            <w:vAlign w:val="center"/>
          </w:tcPr>
          <w:p w:rsidR="00C742DD" w:rsidRPr="00E93CDD" w:rsidRDefault="00C742DD" w:rsidP="00E93CDD">
            <w:pPr>
              <w:pStyle w:val="a8"/>
              <w:tabs>
                <w:tab w:val="left" w:pos="7560"/>
              </w:tabs>
              <w:ind w:right="17" w:firstLine="0"/>
              <w:jc w:val="center"/>
              <w:rPr>
                <w:szCs w:val="21"/>
              </w:rPr>
            </w:pPr>
          </w:p>
        </w:tc>
        <w:tc>
          <w:tcPr>
            <w:tcW w:w="1683" w:type="dxa"/>
            <w:shd w:val="clear" w:color="auto" w:fill="auto"/>
            <w:vAlign w:val="center"/>
          </w:tcPr>
          <w:p w:rsidR="00C742DD" w:rsidRPr="00E93CDD" w:rsidRDefault="00C742DD" w:rsidP="00E93CDD">
            <w:pPr>
              <w:pStyle w:val="a8"/>
              <w:tabs>
                <w:tab w:val="left" w:pos="7560"/>
              </w:tabs>
              <w:ind w:right="17" w:firstLine="0"/>
              <w:jc w:val="center"/>
              <w:rPr>
                <w:szCs w:val="21"/>
              </w:rPr>
            </w:pPr>
          </w:p>
        </w:tc>
        <w:tc>
          <w:tcPr>
            <w:tcW w:w="1939" w:type="dxa"/>
            <w:gridSpan w:val="2"/>
            <w:shd w:val="clear" w:color="auto" w:fill="auto"/>
            <w:vAlign w:val="center"/>
          </w:tcPr>
          <w:p w:rsidR="00C742DD" w:rsidRPr="00E93CDD" w:rsidRDefault="00C742DD" w:rsidP="00E93CDD">
            <w:pPr>
              <w:pStyle w:val="a8"/>
              <w:tabs>
                <w:tab w:val="left" w:pos="7560"/>
              </w:tabs>
              <w:ind w:right="17" w:firstLine="0"/>
              <w:jc w:val="center"/>
              <w:rPr>
                <w:szCs w:val="21"/>
              </w:rPr>
            </w:pPr>
          </w:p>
        </w:tc>
        <w:tc>
          <w:tcPr>
            <w:tcW w:w="1276" w:type="dxa"/>
            <w:vAlign w:val="center"/>
          </w:tcPr>
          <w:p w:rsidR="00C742DD" w:rsidRPr="00E93CDD" w:rsidRDefault="00C742DD" w:rsidP="00E93CDD">
            <w:pPr>
              <w:pStyle w:val="a8"/>
              <w:tabs>
                <w:tab w:val="left" w:pos="7560"/>
              </w:tabs>
              <w:ind w:right="17" w:firstLine="0"/>
              <w:jc w:val="center"/>
              <w:rPr>
                <w:szCs w:val="21"/>
              </w:rPr>
            </w:pPr>
          </w:p>
        </w:tc>
        <w:tc>
          <w:tcPr>
            <w:tcW w:w="1500" w:type="dxa"/>
            <w:vAlign w:val="center"/>
          </w:tcPr>
          <w:p w:rsidR="00C742DD" w:rsidRPr="00E93CDD" w:rsidRDefault="00C742DD" w:rsidP="00E93CDD">
            <w:pPr>
              <w:pStyle w:val="a8"/>
              <w:tabs>
                <w:tab w:val="left" w:pos="7560"/>
              </w:tabs>
              <w:ind w:right="17" w:firstLine="0"/>
              <w:jc w:val="center"/>
              <w:rPr>
                <w:szCs w:val="21"/>
              </w:rPr>
            </w:pPr>
          </w:p>
        </w:tc>
      </w:tr>
      <w:tr w:rsidR="00C742DD" w:rsidRPr="00E93CDD" w:rsidTr="00C742DD">
        <w:trPr>
          <w:trHeight w:val="397"/>
          <w:jc w:val="center"/>
        </w:trPr>
        <w:tc>
          <w:tcPr>
            <w:tcW w:w="2368" w:type="dxa"/>
            <w:shd w:val="clear" w:color="auto" w:fill="auto"/>
            <w:vAlign w:val="center"/>
          </w:tcPr>
          <w:p w:rsidR="00C742DD" w:rsidRPr="00E93CDD" w:rsidRDefault="00C742DD" w:rsidP="00E55947">
            <w:pPr>
              <w:pStyle w:val="a8"/>
              <w:tabs>
                <w:tab w:val="left" w:pos="7560"/>
              </w:tabs>
              <w:ind w:right="17" w:firstLine="0"/>
              <w:jc w:val="center"/>
              <w:rPr>
                <w:szCs w:val="21"/>
              </w:rPr>
            </w:pPr>
          </w:p>
        </w:tc>
        <w:tc>
          <w:tcPr>
            <w:tcW w:w="4374" w:type="dxa"/>
            <w:gridSpan w:val="3"/>
            <w:shd w:val="clear" w:color="auto" w:fill="auto"/>
            <w:vAlign w:val="center"/>
          </w:tcPr>
          <w:p w:rsidR="00C742DD" w:rsidRPr="00E93CDD" w:rsidRDefault="00C742DD" w:rsidP="00E55947">
            <w:pPr>
              <w:pStyle w:val="a8"/>
              <w:tabs>
                <w:tab w:val="left" w:pos="7560"/>
              </w:tabs>
              <w:ind w:right="17" w:firstLine="0"/>
              <w:jc w:val="center"/>
              <w:rPr>
                <w:szCs w:val="21"/>
              </w:rPr>
            </w:pPr>
          </w:p>
        </w:tc>
        <w:tc>
          <w:tcPr>
            <w:tcW w:w="1683" w:type="dxa"/>
            <w:shd w:val="clear" w:color="auto" w:fill="auto"/>
            <w:vAlign w:val="center"/>
          </w:tcPr>
          <w:p w:rsidR="00C742DD" w:rsidRPr="00E93CDD" w:rsidRDefault="00C742DD" w:rsidP="00E55947">
            <w:pPr>
              <w:pStyle w:val="a8"/>
              <w:tabs>
                <w:tab w:val="left" w:pos="7560"/>
              </w:tabs>
              <w:ind w:right="17" w:firstLine="0"/>
              <w:jc w:val="center"/>
              <w:rPr>
                <w:szCs w:val="21"/>
              </w:rPr>
            </w:pPr>
          </w:p>
        </w:tc>
        <w:tc>
          <w:tcPr>
            <w:tcW w:w="1939" w:type="dxa"/>
            <w:gridSpan w:val="2"/>
            <w:shd w:val="clear" w:color="auto" w:fill="auto"/>
            <w:vAlign w:val="center"/>
          </w:tcPr>
          <w:p w:rsidR="00C742DD" w:rsidRPr="00E93CDD" w:rsidRDefault="00C742DD" w:rsidP="00E55947">
            <w:pPr>
              <w:pStyle w:val="a8"/>
              <w:tabs>
                <w:tab w:val="left" w:pos="7560"/>
              </w:tabs>
              <w:ind w:right="17" w:firstLine="0"/>
              <w:jc w:val="center"/>
              <w:rPr>
                <w:szCs w:val="21"/>
              </w:rPr>
            </w:pPr>
          </w:p>
        </w:tc>
        <w:tc>
          <w:tcPr>
            <w:tcW w:w="1276" w:type="dxa"/>
            <w:vAlign w:val="center"/>
          </w:tcPr>
          <w:p w:rsidR="00C742DD" w:rsidRPr="00E93CDD" w:rsidRDefault="00C742DD" w:rsidP="00E55947">
            <w:pPr>
              <w:pStyle w:val="a8"/>
              <w:tabs>
                <w:tab w:val="left" w:pos="7560"/>
              </w:tabs>
              <w:ind w:right="17" w:firstLine="0"/>
              <w:jc w:val="center"/>
              <w:rPr>
                <w:szCs w:val="21"/>
              </w:rPr>
            </w:pPr>
          </w:p>
        </w:tc>
        <w:tc>
          <w:tcPr>
            <w:tcW w:w="1500" w:type="dxa"/>
            <w:vAlign w:val="center"/>
          </w:tcPr>
          <w:p w:rsidR="00C742DD" w:rsidRPr="00E93CDD" w:rsidRDefault="00C742DD" w:rsidP="00B06347">
            <w:pPr>
              <w:pStyle w:val="a8"/>
              <w:tabs>
                <w:tab w:val="left" w:pos="7560"/>
              </w:tabs>
              <w:ind w:right="17" w:firstLine="0"/>
              <w:jc w:val="center"/>
              <w:rPr>
                <w:szCs w:val="21"/>
              </w:rPr>
            </w:pPr>
          </w:p>
        </w:tc>
      </w:tr>
      <w:tr w:rsidR="00C742DD" w:rsidRPr="000F758B" w:rsidTr="00C742DD">
        <w:trPr>
          <w:trHeight w:val="397"/>
          <w:jc w:val="center"/>
        </w:trPr>
        <w:tc>
          <w:tcPr>
            <w:tcW w:w="2368" w:type="dxa"/>
            <w:shd w:val="clear" w:color="auto" w:fill="auto"/>
            <w:vAlign w:val="center"/>
          </w:tcPr>
          <w:p w:rsidR="00C742DD" w:rsidRPr="000F758B" w:rsidRDefault="00C742DD" w:rsidP="00E55947">
            <w:pPr>
              <w:pStyle w:val="a8"/>
              <w:tabs>
                <w:tab w:val="left" w:pos="7560"/>
              </w:tabs>
              <w:ind w:right="17" w:firstLine="0"/>
              <w:jc w:val="center"/>
              <w:rPr>
                <w:sz w:val="18"/>
                <w:szCs w:val="18"/>
              </w:rPr>
            </w:pPr>
          </w:p>
        </w:tc>
        <w:tc>
          <w:tcPr>
            <w:tcW w:w="4374" w:type="dxa"/>
            <w:gridSpan w:val="3"/>
            <w:shd w:val="clear" w:color="auto" w:fill="auto"/>
            <w:vAlign w:val="center"/>
          </w:tcPr>
          <w:p w:rsidR="00C742DD" w:rsidRPr="000F758B" w:rsidRDefault="00C742DD" w:rsidP="00E55947">
            <w:pPr>
              <w:pStyle w:val="a8"/>
              <w:tabs>
                <w:tab w:val="left" w:pos="7560"/>
              </w:tabs>
              <w:ind w:right="17" w:firstLine="0"/>
              <w:jc w:val="center"/>
              <w:rPr>
                <w:sz w:val="18"/>
                <w:szCs w:val="18"/>
              </w:rPr>
            </w:pPr>
          </w:p>
        </w:tc>
        <w:tc>
          <w:tcPr>
            <w:tcW w:w="1683" w:type="dxa"/>
            <w:shd w:val="clear" w:color="auto" w:fill="auto"/>
            <w:vAlign w:val="center"/>
          </w:tcPr>
          <w:p w:rsidR="00C742DD" w:rsidRPr="000F758B" w:rsidRDefault="00C742DD" w:rsidP="00E55947">
            <w:pPr>
              <w:pStyle w:val="a8"/>
              <w:tabs>
                <w:tab w:val="left" w:pos="7560"/>
              </w:tabs>
              <w:ind w:right="17" w:firstLine="0"/>
              <w:jc w:val="center"/>
              <w:rPr>
                <w:sz w:val="18"/>
                <w:szCs w:val="18"/>
              </w:rPr>
            </w:pPr>
          </w:p>
        </w:tc>
        <w:tc>
          <w:tcPr>
            <w:tcW w:w="1939" w:type="dxa"/>
            <w:gridSpan w:val="2"/>
            <w:shd w:val="clear" w:color="auto" w:fill="auto"/>
            <w:vAlign w:val="center"/>
          </w:tcPr>
          <w:p w:rsidR="00C742DD" w:rsidRPr="000F758B" w:rsidRDefault="00C742DD" w:rsidP="00E55947">
            <w:pPr>
              <w:pStyle w:val="a8"/>
              <w:tabs>
                <w:tab w:val="left" w:pos="7560"/>
              </w:tabs>
              <w:ind w:right="17" w:firstLine="0"/>
              <w:jc w:val="center"/>
              <w:rPr>
                <w:sz w:val="18"/>
                <w:szCs w:val="18"/>
              </w:rPr>
            </w:pPr>
          </w:p>
        </w:tc>
        <w:tc>
          <w:tcPr>
            <w:tcW w:w="1276" w:type="dxa"/>
            <w:vAlign w:val="center"/>
          </w:tcPr>
          <w:p w:rsidR="00C742DD" w:rsidRPr="000F758B" w:rsidRDefault="00C742DD" w:rsidP="00E55947">
            <w:pPr>
              <w:pStyle w:val="a8"/>
              <w:tabs>
                <w:tab w:val="left" w:pos="7560"/>
              </w:tabs>
              <w:ind w:right="17" w:firstLine="0"/>
              <w:jc w:val="center"/>
              <w:rPr>
                <w:sz w:val="18"/>
                <w:szCs w:val="18"/>
              </w:rPr>
            </w:pPr>
          </w:p>
        </w:tc>
        <w:tc>
          <w:tcPr>
            <w:tcW w:w="1500" w:type="dxa"/>
            <w:vAlign w:val="center"/>
          </w:tcPr>
          <w:p w:rsidR="00C742DD" w:rsidRPr="00E93CDD" w:rsidRDefault="00C742DD" w:rsidP="00B06347">
            <w:pPr>
              <w:pStyle w:val="a8"/>
              <w:tabs>
                <w:tab w:val="left" w:pos="7560"/>
              </w:tabs>
              <w:ind w:right="17" w:firstLine="0"/>
              <w:jc w:val="center"/>
              <w:rPr>
                <w:szCs w:val="21"/>
              </w:rPr>
            </w:pPr>
          </w:p>
        </w:tc>
      </w:tr>
      <w:tr w:rsidR="005D6BDA" w:rsidRPr="000F758B" w:rsidTr="00E55947">
        <w:trPr>
          <w:trHeight w:val="563"/>
          <w:jc w:val="center"/>
        </w:trPr>
        <w:tc>
          <w:tcPr>
            <w:tcW w:w="13140" w:type="dxa"/>
            <w:gridSpan w:val="9"/>
            <w:vAlign w:val="center"/>
          </w:tcPr>
          <w:p w:rsidR="005D6BDA" w:rsidRDefault="005D6BDA" w:rsidP="00E55947">
            <w:pPr>
              <w:pStyle w:val="a8"/>
              <w:tabs>
                <w:tab w:val="left" w:pos="7560"/>
              </w:tabs>
              <w:ind w:right="17" w:firstLine="0"/>
              <w:rPr>
                <w:szCs w:val="21"/>
              </w:rPr>
            </w:pPr>
            <w:r>
              <w:rPr>
                <w:rFonts w:hint="eastAsia"/>
                <w:szCs w:val="21"/>
              </w:rPr>
              <w:t>本人承诺，以上信息真实无误，如有弄虚作假，自动放弃评选资格。</w:t>
            </w:r>
          </w:p>
          <w:p w:rsidR="005D6BDA" w:rsidRDefault="005D6BDA" w:rsidP="000B38DC">
            <w:pPr>
              <w:pStyle w:val="a8"/>
              <w:tabs>
                <w:tab w:val="left" w:pos="7560"/>
              </w:tabs>
              <w:ind w:right="17" w:firstLineChars="4650" w:firstLine="9300"/>
              <w:rPr>
                <w:szCs w:val="21"/>
              </w:rPr>
            </w:pPr>
            <w:r>
              <w:rPr>
                <w:rFonts w:hint="eastAsia"/>
                <w:szCs w:val="21"/>
              </w:rPr>
              <w:t>申请人签名：</w:t>
            </w:r>
          </w:p>
          <w:p w:rsidR="005D6BDA" w:rsidRPr="000E64AE" w:rsidRDefault="005D6BDA" w:rsidP="00E55947">
            <w:pPr>
              <w:pStyle w:val="a8"/>
              <w:tabs>
                <w:tab w:val="left" w:pos="7560"/>
              </w:tabs>
              <w:ind w:right="17" w:firstLine="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D6BDA" w:rsidRPr="009C5B64" w:rsidTr="00E55947">
        <w:trPr>
          <w:trHeight w:val="397"/>
          <w:jc w:val="center"/>
        </w:trPr>
        <w:tc>
          <w:tcPr>
            <w:tcW w:w="13140" w:type="dxa"/>
            <w:gridSpan w:val="9"/>
            <w:vAlign w:val="center"/>
          </w:tcPr>
          <w:p w:rsidR="005D6BDA" w:rsidRPr="006057A9" w:rsidRDefault="005D6BDA" w:rsidP="00E55947">
            <w:pPr>
              <w:rPr>
                <w:szCs w:val="21"/>
              </w:rPr>
            </w:pPr>
            <w:r w:rsidRPr="006057A9">
              <w:rPr>
                <w:rFonts w:hint="eastAsia"/>
                <w:szCs w:val="21"/>
              </w:rPr>
              <w:t>导师意见</w:t>
            </w:r>
          </w:p>
          <w:p w:rsidR="005D6BDA" w:rsidRPr="006057A9" w:rsidRDefault="005D6BDA" w:rsidP="00E55947">
            <w:pPr>
              <w:rPr>
                <w:szCs w:val="21"/>
              </w:rPr>
            </w:pPr>
          </w:p>
          <w:p w:rsidR="005D6BDA" w:rsidRDefault="005D6BDA" w:rsidP="000B38DC">
            <w:pPr>
              <w:ind w:firstLineChars="4640" w:firstLine="9280"/>
              <w:rPr>
                <w:szCs w:val="21"/>
              </w:rPr>
            </w:pPr>
            <w:r w:rsidRPr="006057A9">
              <w:rPr>
                <w:rFonts w:hint="eastAsia"/>
                <w:szCs w:val="21"/>
              </w:rPr>
              <w:t>导师签名：</w:t>
            </w:r>
          </w:p>
          <w:p w:rsidR="005D6BDA" w:rsidRPr="000F758B" w:rsidRDefault="005D6BDA" w:rsidP="00E55947">
            <w:pPr>
              <w:pStyle w:val="a8"/>
              <w:tabs>
                <w:tab w:val="left" w:pos="7560"/>
              </w:tabs>
              <w:ind w:right="17" w:firstLine="0"/>
              <w:rPr>
                <w:sz w:val="18"/>
                <w:szCs w:val="18"/>
              </w:rPr>
            </w:pPr>
            <w:r w:rsidRPr="006057A9">
              <w:rPr>
                <w:rFonts w:hint="eastAsia"/>
                <w:szCs w:val="21"/>
              </w:rPr>
              <w:t xml:space="preserve">    </w:t>
            </w:r>
            <w:r>
              <w:rPr>
                <w:rFonts w:hint="eastAsia"/>
                <w:szCs w:val="21"/>
              </w:rPr>
              <w:t xml:space="preserve">                                                                                          </w:t>
            </w:r>
            <w:r w:rsidR="00E93CDD">
              <w:rPr>
                <w:rFonts w:hint="eastAsia"/>
                <w:szCs w:val="21"/>
              </w:rPr>
              <w:t xml:space="preserve"> </w:t>
            </w:r>
            <w:r>
              <w:rPr>
                <w:rFonts w:hint="eastAsia"/>
                <w:szCs w:val="21"/>
              </w:rPr>
              <w:t xml:space="preserve"> </w:t>
            </w:r>
            <w:r w:rsidRPr="006057A9">
              <w:rPr>
                <w:rFonts w:hint="eastAsia"/>
                <w:szCs w:val="21"/>
              </w:rPr>
              <w:t>年</w:t>
            </w:r>
            <w:r w:rsidRPr="006057A9">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tc>
      </w:tr>
      <w:tr w:rsidR="005D6BDA" w:rsidRPr="009C5B64" w:rsidTr="00C742DD">
        <w:trPr>
          <w:trHeight w:val="397"/>
          <w:jc w:val="center"/>
        </w:trPr>
        <w:tc>
          <w:tcPr>
            <w:tcW w:w="4330" w:type="dxa"/>
            <w:gridSpan w:val="3"/>
            <w:vAlign w:val="center"/>
          </w:tcPr>
          <w:p w:rsidR="005D6BDA" w:rsidRDefault="005D6BDA" w:rsidP="00E55947">
            <w:r>
              <w:rPr>
                <w:rFonts w:hint="eastAsia"/>
              </w:rPr>
              <w:t>申请人所填写信息是否正确；</w:t>
            </w:r>
            <w:r w:rsidRPr="00041572">
              <w:rPr>
                <w:rFonts w:hint="eastAsia"/>
              </w:rPr>
              <w:t>取得的科研成果</w:t>
            </w:r>
            <w:r>
              <w:rPr>
                <w:rFonts w:hint="eastAsia"/>
              </w:rPr>
              <w:t>水平是否达到本学科</w:t>
            </w:r>
            <w:smartTag w:uri="urn:schemas-microsoft-com:office:smarttags" w:element="PersonName">
              <w:smartTagPr>
                <w:attr w:name="ProductID" w:val="申请"/>
              </w:smartTagPr>
              <w:r>
                <w:rPr>
                  <w:rFonts w:hint="eastAsia"/>
                </w:rPr>
                <w:t>申请</w:t>
              </w:r>
            </w:smartTag>
            <w:r>
              <w:rPr>
                <w:rFonts w:hint="eastAsia"/>
              </w:rPr>
              <w:t>博士学位标准的一半：</w:t>
            </w:r>
          </w:p>
          <w:p w:rsidR="005D6BDA" w:rsidRDefault="005D6BDA" w:rsidP="00E55947">
            <w:pPr>
              <w:pStyle w:val="a8"/>
              <w:tabs>
                <w:tab w:val="left" w:pos="7560"/>
              </w:tabs>
              <w:ind w:right="17" w:firstLine="0"/>
              <w:rPr>
                <w:szCs w:val="21"/>
              </w:rPr>
            </w:pPr>
          </w:p>
          <w:p w:rsidR="005D6BDA" w:rsidRDefault="005D6BDA" w:rsidP="00E55947">
            <w:pPr>
              <w:rPr>
                <w:szCs w:val="21"/>
              </w:rPr>
            </w:pPr>
          </w:p>
          <w:p w:rsidR="005D6BDA" w:rsidRDefault="005D6BDA" w:rsidP="000B38DC">
            <w:pPr>
              <w:ind w:firstLineChars="800" w:firstLine="1600"/>
              <w:rPr>
                <w:szCs w:val="21"/>
              </w:rPr>
            </w:pPr>
            <w:r>
              <w:rPr>
                <w:rFonts w:hint="eastAsia"/>
                <w:szCs w:val="21"/>
              </w:rPr>
              <w:t>学院研究生教务部门签章</w:t>
            </w:r>
            <w:r>
              <w:rPr>
                <w:rFonts w:hint="eastAsia"/>
                <w:szCs w:val="21"/>
              </w:rPr>
              <w:t xml:space="preserve"> </w:t>
            </w:r>
          </w:p>
          <w:p w:rsidR="005D6BDA" w:rsidRPr="006057A9" w:rsidRDefault="005D6BDA" w:rsidP="00E55947">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326" w:type="dxa"/>
            <w:gridSpan w:val="3"/>
            <w:vAlign w:val="center"/>
          </w:tcPr>
          <w:p w:rsidR="005D6BDA" w:rsidRDefault="005D6BDA" w:rsidP="00E55947">
            <w:pPr>
              <w:rPr>
                <w:szCs w:val="21"/>
              </w:rPr>
            </w:pPr>
            <w:r w:rsidRPr="006057A9">
              <w:rPr>
                <w:rFonts w:hint="eastAsia"/>
                <w:szCs w:val="21"/>
              </w:rPr>
              <w:t>院（系、所）意见</w:t>
            </w:r>
          </w:p>
          <w:p w:rsidR="005D6BDA" w:rsidRPr="006057A9" w:rsidRDefault="005D6BDA" w:rsidP="00E55947">
            <w:pPr>
              <w:rPr>
                <w:szCs w:val="21"/>
              </w:rPr>
            </w:pPr>
          </w:p>
          <w:p w:rsidR="005D6BDA" w:rsidRPr="006057A9" w:rsidRDefault="005D6BDA" w:rsidP="00E55947">
            <w:pPr>
              <w:rPr>
                <w:szCs w:val="21"/>
              </w:rPr>
            </w:pPr>
          </w:p>
          <w:p w:rsidR="005D6BDA" w:rsidRDefault="005D6BDA" w:rsidP="000B38DC">
            <w:pPr>
              <w:ind w:firstLineChars="750" w:firstLine="1500"/>
              <w:rPr>
                <w:szCs w:val="21"/>
              </w:rPr>
            </w:pPr>
            <w:r w:rsidRPr="006057A9">
              <w:rPr>
                <w:rFonts w:hint="eastAsia"/>
                <w:szCs w:val="21"/>
              </w:rPr>
              <w:t>领导签名：</w:t>
            </w:r>
          </w:p>
          <w:p w:rsidR="005D6BDA" w:rsidRDefault="005D6BDA" w:rsidP="000B38DC">
            <w:pPr>
              <w:ind w:firstLineChars="750" w:firstLine="1500"/>
              <w:rPr>
                <w:szCs w:val="21"/>
              </w:rPr>
            </w:pPr>
            <w:r w:rsidRPr="006057A9">
              <w:rPr>
                <w:rFonts w:hint="eastAsia"/>
                <w:szCs w:val="21"/>
              </w:rPr>
              <w:t>院（系、所）公章</w:t>
            </w:r>
          </w:p>
          <w:p w:rsidR="005D6BDA" w:rsidRPr="006057A9" w:rsidRDefault="005D6BDA" w:rsidP="00E55947">
            <w:pPr>
              <w:rPr>
                <w:szCs w:val="21"/>
              </w:rPr>
            </w:pPr>
            <w:r w:rsidRPr="006057A9">
              <w:rPr>
                <w:rFonts w:hint="eastAsia"/>
                <w:szCs w:val="21"/>
              </w:rPr>
              <w:t xml:space="preserve">                   </w:t>
            </w:r>
            <w:r>
              <w:rPr>
                <w:rFonts w:hint="eastAsia"/>
                <w:szCs w:val="21"/>
              </w:rPr>
              <w:t xml:space="preserve">  </w:t>
            </w:r>
            <w:r w:rsidRPr="006057A9">
              <w:rPr>
                <w:rFonts w:hint="eastAsia"/>
                <w:szCs w:val="21"/>
              </w:rPr>
              <w:t>年</w:t>
            </w:r>
            <w:r w:rsidRPr="006057A9">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tc>
        <w:tc>
          <w:tcPr>
            <w:tcW w:w="4484" w:type="dxa"/>
            <w:gridSpan w:val="3"/>
            <w:vAlign w:val="center"/>
          </w:tcPr>
          <w:p w:rsidR="005D6BDA" w:rsidRDefault="005D6BDA" w:rsidP="00E55947">
            <w:pPr>
              <w:rPr>
                <w:szCs w:val="21"/>
              </w:rPr>
            </w:pPr>
            <w:r>
              <w:rPr>
                <w:rFonts w:hint="eastAsia"/>
                <w:szCs w:val="21"/>
              </w:rPr>
              <w:t>创新基金管理办公室初审</w:t>
            </w:r>
            <w:r w:rsidRPr="006057A9">
              <w:rPr>
                <w:rFonts w:hint="eastAsia"/>
                <w:szCs w:val="21"/>
              </w:rPr>
              <w:t>意见</w:t>
            </w:r>
          </w:p>
          <w:p w:rsidR="005D6BDA" w:rsidRDefault="005D6BDA" w:rsidP="00E55947">
            <w:pPr>
              <w:rPr>
                <w:szCs w:val="21"/>
              </w:rPr>
            </w:pPr>
          </w:p>
          <w:p w:rsidR="005D6BDA" w:rsidRDefault="005D6BDA" w:rsidP="00E55947">
            <w:pPr>
              <w:rPr>
                <w:szCs w:val="21"/>
              </w:rPr>
            </w:pPr>
          </w:p>
          <w:p w:rsidR="005D6BDA" w:rsidRDefault="005D6BDA" w:rsidP="000B38DC">
            <w:pPr>
              <w:ind w:firstLineChars="950" w:firstLine="1900"/>
              <w:rPr>
                <w:szCs w:val="21"/>
              </w:rPr>
            </w:pPr>
            <w:r w:rsidRPr="006057A9">
              <w:rPr>
                <w:rFonts w:hint="eastAsia"/>
                <w:szCs w:val="21"/>
              </w:rPr>
              <w:t>领导签名：</w:t>
            </w:r>
          </w:p>
          <w:p w:rsidR="005D6BDA" w:rsidRPr="006057A9" w:rsidRDefault="005D6BDA" w:rsidP="000B38DC">
            <w:pPr>
              <w:ind w:firstLineChars="950" w:firstLine="1900"/>
              <w:rPr>
                <w:szCs w:val="21"/>
              </w:rPr>
            </w:pPr>
            <w:r w:rsidRPr="006057A9">
              <w:rPr>
                <w:rFonts w:hint="eastAsia"/>
                <w:szCs w:val="21"/>
              </w:rPr>
              <w:t>公章</w:t>
            </w:r>
          </w:p>
          <w:p w:rsidR="005D6BDA" w:rsidRPr="006057A9" w:rsidRDefault="005D6BDA" w:rsidP="000B38DC">
            <w:pPr>
              <w:ind w:firstLineChars="1200" w:firstLine="2400"/>
              <w:rPr>
                <w:szCs w:val="21"/>
              </w:rPr>
            </w:pPr>
            <w:r w:rsidRPr="006057A9">
              <w:rPr>
                <w:rFonts w:hint="eastAsia"/>
                <w:szCs w:val="21"/>
              </w:rPr>
              <w:t>年</w:t>
            </w:r>
            <w:r w:rsidRPr="006057A9">
              <w:rPr>
                <w:rFonts w:hint="eastAsia"/>
                <w:szCs w:val="21"/>
              </w:rPr>
              <w:t xml:space="preserve">  </w:t>
            </w:r>
            <w:r w:rsidRPr="006057A9">
              <w:rPr>
                <w:rFonts w:hint="eastAsia"/>
                <w:szCs w:val="21"/>
              </w:rPr>
              <w:t>月</w:t>
            </w:r>
            <w:r w:rsidRPr="006057A9">
              <w:rPr>
                <w:rFonts w:hint="eastAsia"/>
                <w:szCs w:val="21"/>
              </w:rPr>
              <w:t xml:space="preserve">   </w:t>
            </w:r>
            <w:r w:rsidRPr="006057A9">
              <w:rPr>
                <w:rFonts w:hint="eastAsia"/>
                <w:szCs w:val="21"/>
              </w:rPr>
              <w:t>日</w:t>
            </w:r>
          </w:p>
        </w:tc>
      </w:tr>
    </w:tbl>
    <w:p w:rsidR="005D6BDA" w:rsidRDefault="005D6BDA" w:rsidP="005D6BDA">
      <w:pPr>
        <w:pStyle w:val="Default"/>
        <w:spacing w:line="626" w:lineRule="atLeast"/>
        <w:rPr>
          <w:rFonts w:ascii="仿宋_GB2312" w:eastAsia="仿宋_GB2312" w:cs="仿宋_GB2312"/>
          <w:sz w:val="28"/>
          <w:szCs w:val="28"/>
        </w:rPr>
      </w:pPr>
      <w:r>
        <w:rPr>
          <w:rFonts w:ascii="仿宋_GB2312" w:eastAsia="仿宋_GB2312" w:cs="仿宋_GB2312" w:hint="eastAsia"/>
          <w:sz w:val="28"/>
          <w:szCs w:val="28"/>
        </w:rPr>
        <w:lastRenderedPageBreak/>
        <w:t>附件三</w:t>
      </w:r>
      <w:r w:rsidR="00502AD2">
        <w:rPr>
          <w:rFonts w:ascii="仿宋_GB2312" w:eastAsia="仿宋_GB2312" w:cs="仿宋_GB2312" w:hint="eastAsia"/>
          <w:sz w:val="28"/>
          <w:szCs w:val="28"/>
        </w:rPr>
        <w:t>：</w:t>
      </w:r>
    </w:p>
    <w:p w:rsidR="005D6BDA" w:rsidRPr="00BF0769" w:rsidRDefault="005D6BDA" w:rsidP="005D6BDA">
      <w:pPr>
        <w:jc w:val="center"/>
        <w:rPr>
          <w:rFonts w:ascii="黑体" w:eastAsia="黑体"/>
          <w:b/>
          <w:sz w:val="28"/>
          <w:szCs w:val="28"/>
        </w:rPr>
      </w:pPr>
      <w:r w:rsidRPr="00BF0769">
        <w:rPr>
          <w:rFonts w:ascii="黑体" w:eastAsia="黑体" w:hint="eastAsia"/>
          <w:b/>
          <w:sz w:val="28"/>
          <w:szCs w:val="28"/>
        </w:rPr>
        <w:t>201</w:t>
      </w:r>
      <w:r w:rsidR="00693BF2">
        <w:rPr>
          <w:rFonts w:ascii="黑体" w:eastAsia="黑体" w:hint="eastAsia"/>
          <w:b/>
          <w:sz w:val="28"/>
          <w:szCs w:val="28"/>
        </w:rPr>
        <w:t>5</w:t>
      </w:r>
      <w:r w:rsidRPr="00BF0769">
        <w:rPr>
          <w:rFonts w:ascii="黑体" w:eastAsia="黑体" w:hint="eastAsia"/>
          <w:b/>
          <w:sz w:val="28"/>
          <w:szCs w:val="28"/>
        </w:rPr>
        <w:t>级博士新生奖学金申请表（普通招考全日制博士生）</w:t>
      </w:r>
    </w:p>
    <w:tbl>
      <w:tblPr>
        <w:tblStyle w:val="a7"/>
        <w:tblW w:w="13140" w:type="dxa"/>
        <w:jc w:val="center"/>
        <w:tblLook w:val="01E0"/>
      </w:tblPr>
      <w:tblGrid>
        <w:gridCol w:w="2285"/>
        <w:gridCol w:w="2095"/>
        <w:gridCol w:w="2441"/>
        <w:gridCol w:w="1559"/>
        <w:gridCol w:w="380"/>
        <w:gridCol w:w="1463"/>
        <w:gridCol w:w="1417"/>
        <w:gridCol w:w="1500"/>
      </w:tblGrid>
      <w:tr w:rsidR="005D6BDA" w:rsidRPr="00E93CDD" w:rsidTr="00C742DD">
        <w:trPr>
          <w:trHeight w:val="398"/>
          <w:jc w:val="center"/>
        </w:trPr>
        <w:tc>
          <w:tcPr>
            <w:tcW w:w="2285" w:type="dxa"/>
            <w:vAlign w:val="center"/>
          </w:tcPr>
          <w:p w:rsidR="005D6BDA" w:rsidRPr="00E93CDD" w:rsidRDefault="005D6BDA" w:rsidP="00E93CDD">
            <w:pPr>
              <w:pStyle w:val="a8"/>
              <w:tabs>
                <w:tab w:val="left" w:pos="7560"/>
              </w:tabs>
              <w:ind w:right="17" w:firstLine="0"/>
              <w:jc w:val="center"/>
              <w:rPr>
                <w:szCs w:val="21"/>
              </w:rPr>
            </w:pPr>
            <w:r w:rsidRPr="00E93CDD">
              <w:rPr>
                <w:rFonts w:hint="eastAsia"/>
                <w:szCs w:val="21"/>
              </w:rPr>
              <w:t>申请人姓名</w:t>
            </w:r>
          </w:p>
        </w:tc>
        <w:tc>
          <w:tcPr>
            <w:tcW w:w="4536" w:type="dxa"/>
            <w:gridSpan w:val="2"/>
            <w:vAlign w:val="center"/>
          </w:tcPr>
          <w:p w:rsidR="005D6BDA" w:rsidRPr="00E93CDD" w:rsidRDefault="005D6BDA" w:rsidP="00E93CDD">
            <w:pPr>
              <w:pStyle w:val="a8"/>
              <w:tabs>
                <w:tab w:val="left" w:pos="7560"/>
              </w:tabs>
              <w:ind w:right="17" w:firstLine="0"/>
              <w:jc w:val="center"/>
              <w:rPr>
                <w:szCs w:val="21"/>
              </w:rPr>
            </w:pPr>
          </w:p>
        </w:tc>
        <w:tc>
          <w:tcPr>
            <w:tcW w:w="1559" w:type="dxa"/>
            <w:vAlign w:val="center"/>
          </w:tcPr>
          <w:p w:rsidR="005D6BDA" w:rsidRPr="00E93CDD" w:rsidRDefault="005D6BDA" w:rsidP="00E93CDD">
            <w:pPr>
              <w:pStyle w:val="a8"/>
              <w:tabs>
                <w:tab w:val="left" w:pos="7560"/>
              </w:tabs>
              <w:ind w:right="17" w:firstLine="0"/>
              <w:jc w:val="center"/>
              <w:rPr>
                <w:szCs w:val="21"/>
              </w:rPr>
            </w:pPr>
            <w:r w:rsidRPr="00E93CDD">
              <w:rPr>
                <w:rFonts w:hint="eastAsia"/>
                <w:szCs w:val="21"/>
              </w:rPr>
              <w:t>学号</w:t>
            </w:r>
          </w:p>
        </w:tc>
        <w:tc>
          <w:tcPr>
            <w:tcW w:w="1843" w:type="dxa"/>
            <w:gridSpan w:val="2"/>
            <w:vAlign w:val="center"/>
          </w:tcPr>
          <w:p w:rsidR="005D6BDA" w:rsidRPr="00E93CDD" w:rsidRDefault="005D6BDA" w:rsidP="00E93CDD">
            <w:pPr>
              <w:pStyle w:val="a8"/>
              <w:tabs>
                <w:tab w:val="left" w:pos="7560"/>
              </w:tabs>
              <w:ind w:right="17" w:firstLine="0"/>
              <w:jc w:val="center"/>
              <w:rPr>
                <w:szCs w:val="21"/>
              </w:rPr>
            </w:pPr>
          </w:p>
        </w:tc>
        <w:tc>
          <w:tcPr>
            <w:tcW w:w="1417" w:type="dxa"/>
            <w:vAlign w:val="center"/>
          </w:tcPr>
          <w:p w:rsidR="005D6BDA" w:rsidRPr="00E93CDD" w:rsidRDefault="005D6BDA" w:rsidP="00E93CDD">
            <w:pPr>
              <w:pStyle w:val="a8"/>
              <w:tabs>
                <w:tab w:val="left" w:pos="7560"/>
              </w:tabs>
              <w:ind w:right="17" w:firstLine="0"/>
              <w:jc w:val="center"/>
              <w:rPr>
                <w:szCs w:val="21"/>
              </w:rPr>
            </w:pPr>
            <w:r w:rsidRPr="00E93CDD">
              <w:rPr>
                <w:rFonts w:hint="eastAsia"/>
                <w:szCs w:val="21"/>
              </w:rPr>
              <w:t>指导教师</w:t>
            </w:r>
          </w:p>
        </w:tc>
        <w:tc>
          <w:tcPr>
            <w:tcW w:w="1500" w:type="dxa"/>
            <w:vAlign w:val="center"/>
          </w:tcPr>
          <w:p w:rsidR="005D6BDA" w:rsidRPr="00E93CDD" w:rsidRDefault="005D6BDA" w:rsidP="00E93CDD">
            <w:pPr>
              <w:pStyle w:val="a8"/>
              <w:tabs>
                <w:tab w:val="left" w:pos="7560"/>
              </w:tabs>
              <w:ind w:right="17" w:firstLine="0"/>
              <w:jc w:val="center"/>
              <w:rPr>
                <w:szCs w:val="21"/>
              </w:rPr>
            </w:pPr>
          </w:p>
        </w:tc>
      </w:tr>
      <w:tr w:rsidR="005D6BDA" w:rsidRPr="00E93CDD" w:rsidTr="00C742DD">
        <w:trPr>
          <w:trHeight w:val="397"/>
          <w:jc w:val="center"/>
        </w:trPr>
        <w:tc>
          <w:tcPr>
            <w:tcW w:w="2285" w:type="dxa"/>
            <w:vAlign w:val="center"/>
          </w:tcPr>
          <w:p w:rsidR="005D6BDA" w:rsidRPr="00E93CDD" w:rsidRDefault="005D6BDA" w:rsidP="00E93CDD">
            <w:pPr>
              <w:pStyle w:val="a8"/>
              <w:tabs>
                <w:tab w:val="left" w:pos="7560"/>
              </w:tabs>
              <w:ind w:right="17" w:firstLine="0"/>
              <w:jc w:val="center"/>
              <w:rPr>
                <w:szCs w:val="21"/>
              </w:rPr>
            </w:pPr>
            <w:r w:rsidRPr="00E93CDD">
              <w:rPr>
                <w:rFonts w:hint="eastAsia"/>
                <w:szCs w:val="21"/>
              </w:rPr>
              <w:t>院、系、所</w:t>
            </w:r>
          </w:p>
        </w:tc>
        <w:tc>
          <w:tcPr>
            <w:tcW w:w="4536" w:type="dxa"/>
            <w:gridSpan w:val="2"/>
            <w:vAlign w:val="center"/>
          </w:tcPr>
          <w:p w:rsidR="005D6BDA" w:rsidRPr="00E93CDD" w:rsidRDefault="005D6BDA" w:rsidP="00E93CDD">
            <w:pPr>
              <w:pStyle w:val="a8"/>
              <w:tabs>
                <w:tab w:val="left" w:pos="7560"/>
              </w:tabs>
              <w:ind w:right="17" w:firstLine="0"/>
              <w:jc w:val="center"/>
              <w:rPr>
                <w:szCs w:val="21"/>
              </w:rPr>
            </w:pPr>
          </w:p>
        </w:tc>
        <w:tc>
          <w:tcPr>
            <w:tcW w:w="1559" w:type="dxa"/>
            <w:vAlign w:val="center"/>
          </w:tcPr>
          <w:p w:rsidR="005D6BDA" w:rsidRPr="00E93CDD" w:rsidRDefault="005D6BDA" w:rsidP="00E93CDD">
            <w:pPr>
              <w:pStyle w:val="a8"/>
              <w:tabs>
                <w:tab w:val="left" w:pos="7560"/>
              </w:tabs>
              <w:ind w:right="17" w:firstLine="0"/>
              <w:jc w:val="center"/>
              <w:rPr>
                <w:szCs w:val="21"/>
              </w:rPr>
            </w:pPr>
            <w:r w:rsidRPr="00E93CDD">
              <w:rPr>
                <w:rFonts w:hint="eastAsia"/>
                <w:szCs w:val="21"/>
              </w:rPr>
              <w:t>专业</w:t>
            </w:r>
          </w:p>
        </w:tc>
        <w:tc>
          <w:tcPr>
            <w:tcW w:w="1843" w:type="dxa"/>
            <w:gridSpan w:val="2"/>
            <w:vAlign w:val="center"/>
          </w:tcPr>
          <w:p w:rsidR="005D6BDA" w:rsidRPr="00E93CDD" w:rsidRDefault="005D6BDA" w:rsidP="00E93CDD">
            <w:pPr>
              <w:pStyle w:val="a8"/>
              <w:tabs>
                <w:tab w:val="left" w:pos="7560"/>
              </w:tabs>
              <w:ind w:right="17" w:firstLine="0"/>
              <w:jc w:val="center"/>
              <w:rPr>
                <w:szCs w:val="21"/>
              </w:rPr>
            </w:pPr>
          </w:p>
        </w:tc>
        <w:tc>
          <w:tcPr>
            <w:tcW w:w="1417" w:type="dxa"/>
            <w:vAlign w:val="center"/>
          </w:tcPr>
          <w:p w:rsidR="005D6BDA" w:rsidRPr="00E93CDD" w:rsidRDefault="005D6BDA" w:rsidP="00E93CDD">
            <w:pPr>
              <w:pStyle w:val="a8"/>
              <w:tabs>
                <w:tab w:val="left" w:pos="7560"/>
              </w:tabs>
              <w:ind w:right="17" w:firstLine="0"/>
              <w:jc w:val="center"/>
              <w:rPr>
                <w:szCs w:val="21"/>
              </w:rPr>
            </w:pPr>
            <w:r w:rsidRPr="00E93CDD">
              <w:rPr>
                <w:rFonts w:hint="eastAsia"/>
                <w:szCs w:val="21"/>
              </w:rPr>
              <w:t>联系电话</w:t>
            </w:r>
          </w:p>
        </w:tc>
        <w:tc>
          <w:tcPr>
            <w:tcW w:w="1500" w:type="dxa"/>
            <w:vAlign w:val="center"/>
          </w:tcPr>
          <w:p w:rsidR="005D6BDA" w:rsidRPr="00E93CDD" w:rsidRDefault="005D6BDA" w:rsidP="00E93CDD">
            <w:pPr>
              <w:pStyle w:val="a8"/>
              <w:tabs>
                <w:tab w:val="left" w:pos="7560"/>
              </w:tabs>
              <w:ind w:right="17" w:firstLine="0"/>
              <w:jc w:val="center"/>
              <w:rPr>
                <w:szCs w:val="21"/>
              </w:rPr>
            </w:pPr>
          </w:p>
        </w:tc>
      </w:tr>
      <w:tr w:rsidR="005D6BDA" w:rsidRPr="00E93CDD" w:rsidTr="00C742DD">
        <w:trPr>
          <w:trHeight w:val="485"/>
          <w:jc w:val="center"/>
        </w:trPr>
        <w:tc>
          <w:tcPr>
            <w:tcW w:w="13140" w:type="dxa"/>
            <w:gridSpan w:val="8"/>
            <w:vAlign w:val="center"/>
          </w:tcPr>
          <w:p w:rsidR="005D6BDA" w:rsidRPr="00E93CDD" w:rsidRDefault="005D6BDA" w:rsidP="00E93CDD">
            <w:pPr>
              <w:pStyle w:val="a8"/>
              <w:tabs>
                <w:tab w:val="left" w:pos="7560"/>
              </w:tabs>
              <w:ind w:right="17" w:firstLine="0"/>
              <w:jc w:val="center"/>
              <w:rPr>
                <w:szCs w:val="21"/>
              </w:rPr>
            </w:pPr>
            <w:r w:rsidRPr="00E93CDD">
              <w:rPr>
                <w:rFonts w:hint="eastAsia"/>
                <w:szCs w:val="21"/>
              </w:rPr>
              <w:t>发表论文</w:t>
            </w:r>
            <w:r w:rsidR="00344588">
              <w:rPr>
                <w:rFonts w:hint="eastAsia"/>
                <w:vertAlign w:val="superscript"/>
              </w:rPr>
              <w:t>1</w:t>
            </w:r>
          </w:p>
        </w:tc>
      </w:tr>
      <w:tr w:rsidR="00C742DD" w:rsidRPr="00E93CDD" w:rsidTr="00C742DD">
        <w:trPr>
          <w:trHeight w:val="315"/>
          <w:jc w:val="center"/>
        </w:trPr>
        <w:tc>
          <w:tcPr>
            <w:tcW w:w="2285" w:type="dxa"/>
            <w:vMerge w:val="restart"/>
            <w:vAlign w:val="center"/>
          </w:tcPr>
          <w:p w:rsidR="00C742DD" w:rsidRPr="00E93CDD" w:rsidRDefault="00C742DD" w:rsidP="00E55947">
            <w:pPr>
              <w:pStyle w:val="a8"/>
              <w:tabs>
                <w:tab w:val="left" w:pos="7560"/>
              </w:tabs>
              <w:ind w:right="17" w:firstLine="0"/>
              <w:jc w:val="center"/>
              <w:rPr>
                <w:szCs w:val="21"/>
              </w:rPr>
            </w:pPr>
            <w:r w:rsidRPr="00E93CDD">
              <w:rPr>
                <w:rFonts w:hint="eastAsia"/>
                <w:szCs w:val="21"/>
              </w:rPr>
              <w:t>收录库</w:t>
            </w:r>
            <w:r>
              <w:rPr>
                <w:rFonts w:hint="eastAsia"/>
                <w:szCs w:val="21"/>
                <w:vertAlign w:val="superscript"/>
              </w:rPr>
              <w:t>2</w:t>
            </w:r>
          </w:p>
        </w:tc>
        <w:tc>
          <w:tcPr>
            <w:tcW w:w="4536" w:type="dxa"/>
            <w:gridSpan w:val="2"/>
            <w:vMerge w:val="restart"/>
            <w:vAlign w:val="center"/>
          </w:tcPr>
          <w:p w:rsidR="00C742DD" w:rsidRPr="00E93CDD" w:rsidRDefault="00C742DD" w:rsidP="00E55947">
            <w:pPr>
              <w:pStyle w:val="a8"/>
              <w:tabs>
                <w:tab w:val="left" w:pos="7560"/>
              </w:tabs>
              <w:ind w:right="17" w:firstLine="0"/>
              <w:jc w:val="center"/>
              <w:rPr>
                <w:szCs w:val="21"/>
              </w:rPr>
            </w:pPr>
            <w:r w:rsidRPr="00E93CDD">
              <w:rPr>
                <w:rFonts w:hint="eastAsia"/>
                <w:szCs w:val="21"/>
              </w:rPr>
              <w:t>文章名</w:t>
            </w:r>
          </w:p>
        </w:tc>
        <w:tc>
          <w:tcPr>
            <w:tcW w:w="3402" w:type="dxa"/>
            <w:gridSpan w:val="3"/>
            <w:vAlign w:val="center"/>
          </w:tcPr>
          <w:p w:rsidR="00C742DD" w:rsidRPr="00E93CDD" w:rsidRDefault="00C742DD" w:rsidP="00E55947">
            <w:pPr>
              <w:pStyle w:val="a8"/>
              <w:tabs>
                <w:tab w:val="left" w:pos="7560"/>
              </w:tabs>
              <w:ind w:right="17" w:firstLine="0"/>
              <w:jc w:val="center"/>
              <w:rPr>
                <w:szCs w:val="21"/>
              </w:rPr>
            </w:pPr>
            <w:r w:rsidRPr="00E93CDD">
              <w:rPr>
                <w:rFonts w:hint="eastAsia"/>
                <w:szCs w:val="21"/>
              </w:rPr>
              <w:t>期刊名</w:t>
            </w:r>
          </w:p>
        </w:tc>
        <w:tc>
          <w:tcPr>
            <w:tcW w:w="1417" w:type="dxa"/>
            <w:vMerge w:val="restart"/>
            <w:vAlign w:val="center"/>
          </w:tcPr>
          <w:p w:rsidR="00C742DD" w:rsidRPr="00E93CDD" w:rsidRDefault="00C742DD" w:rsidP="00E55947">
            <w:pPr>
              <w:pStyle w:val="a8"/>
              <w:tabs>
                <w:tab w:val="left" w:pos="7560"/>
              </w:tabs>
              <w:ind w:right="17" w:firstLine="0"/>
              <w:jc w:val="center"/>
              <w:rPr>
                <w:szCs w:val="21"/>
              </w:rPr>
            </w:pPr>
            <w:r w:rsidRPr="00E93CDD">
              <w:rPr>
                <w:rFonts w:hint="eastAsia"/>
                <w:szCs w:val="21"/>
              </w:rPr>
              <w:t>国际</w:t>
            </w:r>
            <w:r w:rsidRPr="00E93CDD">
              <w:rPr>
                <w:szCs w:val="21"/>
              </w:rPr>
              <w:t>/</w:t>
            </w:r>
            <w:r w:rsidRPr="00E93CDD">
              <w:rPr>
                <w:rFonts w:hint="eastAsia"/>
                <w:szCs w:val="21"/>
              </w:rPr>
              <w:t>国内刊号（</w:t>
            </w:r>
            <w:r w:rsidRPr="00E93CDD">
              <w:rPr>
                <w:szCs w:val="21"/>
              </w:rPr>
              <w:t>ISSN/CN</w:t>
            </w:r>
            <w:r w:rsidRPr="00E93CDD">
              <w:rPr>
                <w:rFonts w:hint="eastAsia"/>
                <w:szCs w:val="21"/>
              </w:rPr>
              <w:t>）</w:t>
            </w:r>
          </w:p>
        </w:tc>
        <w:tc>
          <w:tcPr>
            <w:tcW w:w="1500" w:type="dxa"/>
            <w:vMerge w:val="restart"/>
            <w:vAlign w:val="center"/>
          </w:tcPr>
          <w:p w:rsidR="00C742DD" w:rsidRPr="00E93CDD" w:rsidRDefault="00C742DD" w:rsidP="00E55947">
            <w:pPr>
              <w:pStyle w:val="a8"/>
              <w:tabs>
                <w:tab w:val="left" w:pos="7560"/>
              </w:tabs>
              <w:ind w:right="17" w:firstLine="0"/>
              <w:jc w:val="center"/>
              <w:rPr>
                <w:szCs w:val="21"/>
              </w:rPr>
            </w:pPr>
            <w:r w:rsidRPr="00E93CDD">
              <w:rPr>
                <w:rFonts w:hint="eastAsia"/>
                <w:szCs w:val="21"/>
              </w:rPr>
              <w:t>发表日期</w:t>
            </w:r>
          </w:p>
        </w:tc>
      </w:tr>
      <w:tr w:rsidR="00C742DD" w:rsidRPr="00E93CDD" w:rsidTr="00C742DD">
        <w:trPr>
          <w:trHeight w:val="315"/>
          <w:jc w:val="center"/>
        </w:trPr>
        <w:tc>
          <w:tcPr>
            <w:tcW w:w="2285" w:type="dxa"/>
            <w:vMerge/>
            <w:vAlign w:val="center"/>
          </w:tcPr>
          <w:p w:rsidR="00C742DD" w:rsidRPr="00E93CDD" w:rsidRDefault="00C742DD" w:rsidP="00E55947">
            <w:pPr>
              <w:pStyle w:val="a8"/>
              <w:tabs>
                <w:tab w:val="left" w:pos="7560"/>
              </w:tabs>
              <w:ind w:right="17" w:firstLine="0"/>
              <w:jc w:val="center"/>
              <w:rPr>
                <w:szCs w:val="21"/>
              </w:rPr>
            </w:pPr>
          </w:p>
        </w:tc>
        <w:tc>
          <w:tcPr>
            <w:tcW w:w="4536" w:type="dxa"/>
            <w:gridSpan w:val="2"/>
            <w:vMerge/>
            <w:vAlign w:val="center"/>
          </w:tcPr>
          <w:p w:rsidR="00C742DD" w:rsidRPr="00E93CDD" w:rsidRDefault="00C742DD" w:rsidP="00E55947">
            <w:pPr>
              <w:pStyle w:val="a8"/>
              <w:tabs>
                <w:tab w:val="left" w:pos="7560"/>
              </w:tabs>
              <w:ind w:right="17" w:firstLine="0"/>
              <w:jc w:val="center"/>
              <w:rPr>
                <w:szCs w:val="21"/>
              </w:rPr>
            </w:pPr>
          </w:p>
        </w:tc>
        <w:tc>
          <w:tcPr>
            <w:tcW w:w="1559" w:type="dxa"/>
            <w:vAlign w:val="center"/>
          </w:tcPr>
          <w:p w:rsidR="00C742DD" w:rsidRPr="00E93CDD" w:rsidRDefault="00C742DD" w:rsidP="00E55947">
            <w:pPr>
              <w:pStyle w:val="a8"/>
              <w:tabs>
                <w:tab w:val="left" w:pos="7560"/>
              </w:tabs>
              <w:ind w:right="17" w:firstLine="0"/>
              <w:jc w:val="center"/>
              <w:rPr>
                <w:szCs w:val="21"/>
              </w:rPr>
            </w:pPr>
            <w:r w:rsidRPr="00E93CDD">
              <w:rPr>
                <w:rFonts w:hint="eastAsia"/>
                <w:szCs w:val="21"/>
              </w:rPr>
              <w:t>原名称</w:t>
            </w:r>
          </w:p>
        </w:tc>
        <w:tc>
          <w:tcPr>
            <w:tcW w:w="1843" w:type="dxa"/>
            <w:gridSpan w:val="2"/>
            <w:vAlign w:val="center"/>
          </w:tcPr>
          <w:p w:rsidR="00C742DD" w:rsidRPr="00E93CDD" w:rsidRDefault="00C742DD" w:rsidP="00E55947">
            <w:pPr>
              <w:pStyle w:val="a8"/>
              <w:tabs>
                <w:tab w:val="left" w:pos="7560"/>
              </w:tabs>
              <w:ind w:right="17" w:firstLine="0"/>
              <w:jc w:val="center"/>
              <w:rPr>
                <w:szCs w:val="21"/>
              </w:rPr>
            </w:pPr>
            <w:r w:rsidRPr="00E93CDD">
              <w:rPr>
                <w:rFonts w:hint="eastAsia"/>
                <w:szCs w:val="21"/>
              </w:rPr>
              <w:t>中（英）文译称</w:t>
            </w:r>
          </w:p>
        </w:tc>
        <w:tc>
          <w:tcPr>
            <w:tcW w:w="1417" w:type="dxa"/>
            <w:vMerge/>
            <w:vAlign w:val="center"/>
          </w:tcPr>
          <w:p w:rsidR="00C742DD" w:rsidRPr="00E93CDD" w:rsidRDefault="00C742DD" w:rsidP="00E55947">
            <w:pPr>
              <w:pStyle w:val="a8"/>
              <w:tabs>
                <w:tab w:val="left" w:pos="7560"/>
              </w:tabs>
              <w:ind w:right="17" w:firstLine="0"/>
              <w:jc w:val="center"/>
              <w:rPr>
                <w:szCs w:val="21"/>
              </w:rPr>
            </w:pPr>
          </w:p>
        </w:tc>
        <w:tc>
          <w:tcPr>
            <w:tcW w:w="1500" w:type="dxa"/>
            <w:vMerge/>
            <w:vAlign w:val="center"/>
          </w:tcPr>
          <w:p w:rsidR="00C742DD" w:rsidRPr="00E93CDD" w:rsidRDefault="00C742DD" w:rsidP="00E55947">
            <w:pPr>
              <w:pStyle w:val="a8"/>
              <w:tabs>
                <w:tab w:val="left" w:pos="7560"/>
              </w:tabs>
              <w:ind w:right="17" w:firstLine="0"/>
              <w:jc w:val="center"/>
              <w:rPr>
                <w:szCs w:val="21"/>
              </w:rPr>
            </w:pPr>
          </w:p>
        </w:tc>
      </w:tr>
      <w:tr w:rsidR="00C742DD" w:rsidRPr="00E93CDD" w:rsidTr="00C742DD">
        <w:trPr>
          <w:trHeight w:val="397"/>
          <w:jc w:val="center"/>
        </w:trPr>
        <w:tc>
          <w:tcPr>
            <w:tcW w:w="2285" w:type="dxa"/>
            <w:vAlign w:val="center"/>
          </w:tcPr>
          <w:p w:rsidR="00C742DD" w:rsidRPr="00E93CDD" w:rsidRDefault="00C742DD" w:rsidP="00E55947">
            <w:pPr>
              <w:pStyle w:val="a8"/>
              <w:tabs>
                <w:tab w:val="left" w:pos="7560"/>
              </w:tabs>
              <w:ind w:right="17" w:firstLine="0"/>
              <w:jc w:val="center"/>
              <w:rPr>
                <w:szCs w:val="21"/>
              </w:rPr>
            </w:pPr>
          </w:p>
        </w:tc>
        <w:tc>
          <w:tcPr>
            <w:tcW w:w="4536" w:type="dxa"/>
            <w:gridSpan w:val="2"/>
            <w:vAlign w:val="center"/>
          </w:tcPr>
          <w:p w:rsidR="00C742DD" w:rsidRPr="00E93CDD" w:rsidRDefault="00C742DD" w:rsidP="00E55947">
            <w:pPr>
              <w:pStyle w:val="a8"/>
              <w:tabs>
                <w:tab w:val="left" w:pos="7560"/>
              </w:tabs>
              <w:ind w:right="17" w:firstLine="0"/>
              <w:jc w:val="center"/>
              <w:rPr>
                <w:szCs w:val="21"/>
              </w:rPr>
            </w:pPr>
          </w:p>
        </w:tc>
        <w:tc>
          <w:tcPr>
            <w:tcW w:w="1559" w:type="dxa"/>
            <w:vAlign w:val="center"/>
          </w:tcPr>
          <w:p w:rsidR="00C742DD" w:rsidRPr="00E93CDD" w:rsidRDefault="00C742DD" w:rsidP="00E55947">
            <w:pPr>
              <w:pStyle w:val="a8"/>
              <w:tabs>
                <w:tab w:val="left" w:pos="7560"/>
              </w:tabs>
              <w:ind w:right="17" w:firstLine="0"/>
              <w:jc w:val="center"/>
              <w:rPr>
                <w:szCs w:val="21"/>
              </w:rPr>
            </w:pPr>
          </w:p>
        </w:tc>
        <w:tc>
          <w:tcPr>
            <w:tcW w:w="1843" w:type="dxa"/>
            <w:gridSpan w:val="2"/>
            <w:vAlign w:val="center"/>
          </w:tcPr>
          <w:p w:rsidR="00C742DD" w:rsidRPr="00E93CDD" w:rsidRDefault="00C742DD" w:rsidP="00E55947">
            <w:pPr>
              <w:pStyle w:val="a8"/>
              <w:tabs>
                <w:tab w:val="left" w:pos="7560"/>
              </w:tabs>
              <w:ind w:right="17" w:firstLine="0"/>
              <w:jc w:val="center"/>
              <w:rPr>
                <w:szCs w:val="21"/>
              </w:rPr>
            </w:pPr>
          </w:p>
        </w:tc>
        <w:tc>
          <w:tcPr>
            <w:tcW w:w="1417" w:type="dxa"/>
            <w:vAlign w:val="center"/>
          </w:tcPr>
          <w:p w:rsidR="00C742DD" w:rsidRPr="00E93CDD" w:rsidRDefault="00C742DD" w:rsidP="00E55947">
            <w:pPr>
              <w:pStyle w:val="a8"/>
              <w:tabs>
                <w:tab w:val="left" w:pos="7560"/>
              </w:tabs>
              <w:ind w:right="17" w:firstLine="0"/>
              <w:jc w:val="center"/>
              <w:rPr>
                <w:szCs w:val="21"/>
              </w:rPr>
            </w:pPr>
          </w:p>
        </w:tc>
        <w:tc>
          <w:tcPr>
            <w:tcW w:w="1500" w:type="dxa"/>
            <w:vAlign w:val="center"/>
          </w:tcPr>
          <w:p w:rsidR="00C742DD" w:rsidRPr="00E93CDD" w:rsidRDefault="00C742DD" w:rsidP="00E55947">
            <w:pPr>
              <w:pStyle w:val="a8"/>
              <w:tabs>
                <w:tab w:val="left" w:pos="7560"/>
              </w:tabs>
              <w:ind w:right="17" w:firstLine="0"/>
              <w:jc w:val="center"/>
              <w:rPr>
                <w:szCs w:val="21"/>
              </w:rPr>
            </w:pPr>
          </w:p>
        </w:tc>
      </w:tr>
      <w:tr w:rsidR="00C742DD" w:rsidRPr="000F758B" w:rsidTr="00C742DD">
        <w:trPr>
          <w:trHeight w:val="397"/>
          <w:jc w:val="center"/>
        </w:trPr>
        <w:tc>
          <w:tcPr>
            <w:tcW w:w="2285" w:type="dxa"/>
            <w:vAlign w:val="center"/>
          </w:tcPr>
          <w:p w:rsidR="00C742DD" w:rsidRPr="000F758B" w:rsidRDefault="00C742DD" w:rsidP="00E55947">
            <w:pPr>
              <w:pStyle w:val="a8"/>
              <w:tabs>
                <w:tab w:val="left" w:pos="7560"/>
              </w:tabs>
              <w:ind w:right="17" w:firstLine="0"/>
              <w:jc w:val="center"/>
              <w:rPr>
                <w:sz w:val="18"/>
                <w:szCs w:val="18"/>
              </w:rPr>
            </w:pPr>
          </w:p>
        </w:tc>
        <w:tc>
          <w:tcPr>
            <w:tcW w:w="4536" w:type="dxa"/>
            <w:gridSpan w:val="2"/>
            <w:vAlign w:val="center"/>
          </w:tcPr>
          <w:p w:rsidR="00C742DD" w:rsidRPr="000F758B" w:rsidRDefault="00C742DD" w:rsidP="00E55947">
            <w:pPr>
              <w:pStyle w:val="a8"/>
              <w:tabs>
                <w:tab w:val="left" w:pos="7560"/>
              </w:tabs>
              <w:ind w:right="17" w:firstLine="0"/>
              <w:jc w:val="center"/>
              <w:rPr>
                <w:sz w:val="18"/>
                <w:szCs w:val="18"/>
              </w:rPr>
            </w:pPr>
          </w:p>
        </w:tc>
        <w:tc>
          <w:tcPr>
            <w:tcW w:w="1559" w:type="dxa"/>
            <w:vAlign w:val="center"/>
          </w:tcPr>
          <w:p w:rsidR="00C742DD" w:rsidRPr="000F758B" w:rsidRDefault="00C742DD" w:rsidP="00E55947">
            <w:pPr>
              <w:pStyle w:val="a8"/>
              <w:tabs>
                <w:tab w:val="left" w:pos="7560"/>
              </w:tabs>
              <w:ind w:right="17" w:firstLine="0"/>
              <w:jc w:val="center"/>
              <w:rPr>
                <w:sz w:val="18"/>
                <w:szCs w:val="18"/>
              </w:rPr>
            </w:pPr>
          </w:p>
        </w:tc>
        <w:tc>
          <w:tcPr>
            <w:tcW w:w="1843" w:type="dxa"/>
            <w:gridSpan w:val="2"/>
            <w:vAlign w:val="center"/>
          </w:tcPr>
          <w:p w:rsidR="00C742DD" w:rsidRPr="000F758B" w:rsidRDefault="00C742DD" w:rsidP="00E55947">
            <w:pPr>
              <w:pStyle w:val="a8"/>
              <w:tabs>
                <w:tab w:val="left" w:pos="7560"/>
              </w:tabs>
              <w:ind w:right="17" w:firstLine="0"/>
              <w:jc w:val="center"/>
              <w:rPr>
                <w:sz w:val="18"/>
                <w:szCs w:val="18"/>
              </w:rPr>
            </w:pPr>
          </w:p>
        </w:tc>
        <w:tc>
          <w:tcPr>
            <w:tcW w:w="1417" w:type="dxa"/>
            <w:vAlign w:val="center"/>
          </w:tcPr>
          <w:p w:rsidR="00C742DD" w:rsidRPr="000F758B" w:rsidRDefault="00C742DD" w:rsidP="00E55947">
            <w:pPr>
              <w:pStyle w:val="a8"/>
              <w:tabs>
                <w:tab w:val="left" w:pos="7560"/>
              </w:tabs>
              <w:ind w:right="17" w:firstLine="0"/>
              <w:jc w:val="center"/>
              <w:rPr>
                <w:sz w:val="18"/>
                <w:szCs w:val="18"/>
              </w:rPr>
            </w:pPr>
          </w:p>
        </w:tc>
        <w:tc>
          <w:tcPr>
            <w:tcW w:w="1500" w:type="dxa"/>
            <w:vAlign w:val="center"/>
          </w:tcPr>
          <w:p w:rsidR="00C742DD" w:rsidRPr="000F758B" w:rsidRDefault="00C742DD" w:rsidP="00E55947">
            <w:pPr>
              <w:pStyle w:val="a8"/>
              <w:tabs>
                <w:tab w:val="left" w:pos="7560"/>
              </w:tabs>
              <w:ind w:right="17" w:firstLine="0"/>
              <w:jc w:val="center"/>
              <w:rPr>
                <w:sz w:val="18"/>
                <w:szCs w:val="18"/>
              </w:rPr>
            </w:pPr>
          </w:p>
        </w:tc>
      </w:tr>
      <w:tr w:rsidR="00C742DD" w:rsidRPr="000F758B" w:rsidTr="00C742DD">
        <w:trPr>
          <w:trHeight w:val="397"/>
          <w:jc w:val="center"/>
        </w:trPr>
        <w:tc>
          <w:tcPr>
            <w:tcW w:w="2285" w:type="dxa"/>
            <w:vAlign w:val="center"/>
          </w:tcPr>
          <w:p w:rsidR="00C742DD" w:rsidRPr="000F758B" w:rsidRDefault="00C742DD" w:rsidP="00E55947">
            <w:pPr>
              <w:pStyle w:val="a8"/>
              <w:tabs>
                <w:tab w:val="left" w:pos="7560"/>
              </w:tabs>
              <w:ind w:right="17" w:firstLine="0"/>
              <w:jc w:val="center"/>
              <w:rPr>
                <w:sz w:val="18"/>
                <w:szCs w:val="18"/>
              </w:rPr>
            </w:pPr>
          </w:p>
        </w:tc>
        <w:tc>
          <w:tcPr>
            <w:tcW w:w="4536" w:type="dxa"/>
            <w:gridSpan w:val="2"/>
            <w:vAlign w:val="center"/>
          </w:tcPr>
          <w:p w:rsidR="00C742DD" w:rsidRPr="000F758B" w:rsidRDefault="00C742DD" w:rsidP="00E55947">
            <w:pPr>
              <w:pStyle w:val="a8"/>
              <w:tabs>
                <w:tab w:val="left" w:pos="7560"/>
              </w:tabs>
              <w:ind w:right="17" w:firstLine="0"/>
              <w:jc w:val="center"/>
              <w:rPr>
                <w:sz w:val="18"/>
                <w:szCs w:val="18"/>
              </w:rPr>
            </w:pPr>
          </w:p>
        </w:tc>
        <w:tc>
          <w:tcPr>
            <w:tcW w:w="1559" w:type="dxa"/>
            <w:vAlign w:val="center"/>
          </w:tcPr>
          <w:p w:rsidR="00C742DD" w:rsidRPr="000F758B" w:rsidRDefault="00C742DD" w:rsidP="00E55947">
            <w:pPr>
              <w:pStyle w:val="a8"/>
              <w:tabs>
                <w:tab w:val="left" w:pos="7560"/>
              </w:tabs>
              <w:ind w:right="17" w:firstLine="0"/>
              <w:jc w:val="center"/>
              <w:rPr>
                <w:sz w:val="18"/>
                <w:szCs w:val="18"/>
              </w:rPr>
            </w:pPr>
          </w:p>
        </w:tc>
        <w:tc>
          <w:tcPr>
            <w:tcW w:w="1843" w:type="dxa"/>
            <w:gridSpan w:val="2"/>
            <w:vAlign w:val="center"/>
          </w:tcPr>
          <w:p w:rsidR="00C742DD" w:rsidRPr="000F758B" w:rsidRDefault="00C742DD" w:rsidP="00E55947">
            <w:pPr>
              <w:pStyle w:val="a8"/>
              <w:tabs>
                <w:tab w:val="left" w:pos="7560"/>
              </w:tabs>
              <w:ind w:right="17" w:firstLine="0"/>
              <w:jc w:val="center"/>
              <w:rPr>
                <w:sz w:val="18"/>
                <w:szCs w:val="18"/>
              </w:rPr>
            </w:pPr>
          </w:p>
        </w:tc>
        <w:tc>
          <w:tcPr>
            <w:tcW w:w="1417" w:type="dxa"/>
            <w:vAlign w:val="center"/>
          </w:tcPr>
          <w:p w:rsidR="00C742DD" w:rsidRPr="000F758B" w:rsidRDefault="00C742DD" w:rsidP="00E55947">
            <w:pPr>
              <w:pStyle w:val="a8"/>
              <w:tabs>
                <w:tab w:val="left" w:pos="7560"/>
              </w:tabs>
              <w:ind w:right="17" w:firstLine="0"/>
              <w:jc w:val="center"/>
              <w:rPr>
                <w:sz w:val="18"/>
                <w:szCs w:val="18"/>
              </w:rPr>
            </w:pPr>
          </w:p>
        </w:tc>
        <w:tc>
          <w:tcPr>
            <w:tcW w:w="1500" w:type="dxa"/>
            <w:vAlign w:val="center"/>
          </w:tcPr>
          <w:p w:rsidR="00C742DD" w:rsidRPr="000F758B" w:rsidRDefault="00C742DD" w:rsidP="00E55947">
            <w:pPr>
              <w:pStyle w:val="a8"/>
              <w:tabs>
                <w:tab w:val="left" w:pos="7560"/>
              </w:tabs>
              <w:ind w:right="17" w:firstLine="0"/>
              <w:jc w:val="center"/>
              <w:rPr>
                <w:sz w:val="18"/>
                <w:szCs w:val="18"/>
              </w:rPr>
            </w:pPr>
          </w:p>
        </w:tc>
      </w:tr>
      <w:tr w:rsidR="005D6BDA" w:rsidRPr="00E93CDD" w:rsidTr="00E55947">
        <w:trPr>
          <w:trHeight w:val="563"/>
          <w:jc w:val="center"/>
        </w:trPr>
        <w:tc>
          <w:tcPr>
            <w:tcW w:w="13140" w:type="dxa"/>
            <w:gridSpan w:val="8"/>
            <w:vAlign w:val="center"/>
          </w:tcPr>
          <w:p w:rsidR="005D6BDA" w:rsidRPr="00E93CDD" w:rsidRDefault="005D6BDA" w:rsidP="00E55947">
            <w:pPr>
              <w:pStyle w:val="a8"/>
              <w:tabs>
                <w:tab w:val="left" w:pos="7560"/>
              </w:tabs>
              <w:ind w:right="17" w:firstLine="0"/>
              <w:rPr>
                <w:szCs w:val="20"/>
              </w:rPr>
            </w:pPr>
            <w:r w:rsidRPr="00E93CDD">
              <w:rPr>
                <w:rFonts w:hint="eastAsia"/>
                <w:szCs w:val="20"/>
              </w:rPr>
              <w:t>本人承诺，以上信息真实无误，如有弄虚作假，自动放弃评选资格。</w:t>
            </w:r>
          </w:p>
          <w:p w:rsidR="005D6BDA" w:rsidRPr="00E93CDD" w:rsidRDefault="005D6BDA" w:rsidP="000B38DC">
            <w:pPr>
              <w:pStyle w:val="a8"/>
              <w:tabs>
                <w:tab w:val="left" w:pos="7560"/>
              </w:tabs>
              <w:ind w:right="17" w:firstLineChars="4650" w:firstLine="9300"/>
              <w:rPr>
                <w:szCs w:val="20"/>
              </w:rPr>
            </w:pPr>
            <w:r w:rsidRPr="00E93CDD">
              <w:rPr>
                <w:rFonts w:hint="eastAsia"/>
                <w:szCs w:val="20"/>
              </w:rPr>
              <w:t>申请人签名：</w:t>
            </w:r>
          </w:p>
          <w:p w:rsidR="005D6BDA" w:rsidRPr="00E93CDD" w:rsidRDefault="005D6BDA" w:rsidP="00E55947">
            <w:pPr>
              <w:pStyle w:val="a8"/>
              <w:tabs>
                <w:tab w:val="left" w:pos="7560"/>
              </w:tabs>
              <w:ind w:right="17" w:firstLine="0"/>
              <w:rPr>
                <w:szCs w:val="20"/>
              </w:rPr>
            </w:pPr>
            <w:r w:rsidRPr="00E93CDD">
              <w:rPr>
                <w:szCs w:val="20"/>
              </w:rPr>
              <w:t xml:space="preserve">                                                                                                </w:t>
            </w:r>
            <w:r w:rsidR="00E93CDD">
              <w:rPr>
                <w:rFonts w:hint="eastAsia"/>
                <w:szCs w:val="20"/>
              </w:rPr>
              <w:t xml:space="preserve"> </w:t>
            </w:r>
            <w:r w:rsidRPr="00E93CDD">
              <w:rPr>
                <w:rFonts w:hint="eastAsia"/>
                <w:szCs w:val="20"/>
              </w:rPr>
              <w:t>年</w:t>
            </w:r>
            <w:r w:rsidRPr="00E93CDD">
              <w:rPr>
                <w:szCs w:val="20"/>
              </w:rPr>
              <w:t xml:space="preserve">   </w:t>
            </w:r>
            <w:r w:rsidRPr="00E93CDD">
              <w:rPr>
                <w:rFonts w:hint="eastAsia"/>
                <w:szCs w:val="20"/>
              </w:rPr>
              <w:t>月</w:t>
            </w:r>
            <w:r w:rsidRPr="00E93CDD">
              <w:rPr>
                <w:szCs w:val="20"/>
              </w:rPr>
              <w:t xml:space="preserve">   </w:t>
            </w:r>
            <w:r w:rsidRPr="00E93CDD">
              <w:rPr>
                <w:rFonts w:hint="eastAsia"/>
                <w:szCs w:val="20"/>
              </w:rPr>
              <w:t>日</w:t>
            </w:r>
          </w:p>
        </w:tc>
      </w:tr>
      <w:tr w:rsidR="005D6BDA" w:rsidRPr="00E93CDD" w:rsidTr="00E55947">
        <w:trPr>
          <w:trHeight w:val="397"/>
          <w:jc w:val="center"/>
        </w:trPr>
        <w:tc>
          <w:tcPr>
            <w:tcW w:w="13140" w:type="dxa"/>
            <w:gridSpan w:val="8"/>
            <w:vAlign w:val="center"/>
          </w:tcPr>
          <w:p w:rsidR="005D6BDA" w:rsidRPr="00E93CDD" w:rsidRDefault="005D6BDA" w:rsidP="00E55947">
            <w:r w:rsidRPr="00E93CDD">
              <w:rPr>
                <w:rFonts w:hint="eastAsia"/>
              </w:rPr>
              <w:t>导师意见</w:t>
            </w:r>
          </w:p>
          <w:p w:rsidR="005D6BDA" w:rsidRPr="00E93CDD" w:rsidRDefault="005D6BDA" w:rsidP="00E55947"/>
          <w:p w:rsidR="005D6BDA" w:rsidRPr="00E93CDD" w:rsidRDefault="005D6BDA" w:rsidP="000B38DC">
            <w:pPr>
              <w:ind w:firstLineChars="4640" w:firstLine="9280"/>
            </w:pPr>
            <w:r w:rsidRPr="00E93CDD">
              <w:rPr>
                <w:rFonts w:hint="eastAsia"/>
              </w:rPr>
              <w:t>导师签名：</w:t>
            </w:r>
          </w:p>
          <w:p w:rsidR="005D6BDA" w:rsidRPr="00E93CDD" w:rsidRDefault="005D6BDA" w:rsidP="00E55947">
            <w:pPr>
              <w:pStyle w:val="a8"/>
              <w:tabs>
                <w:tab w:val="left" w:pos="7560"/>
              </w:tabs>
              <w:ind w:right="17" w:firstLine="0"/>
              <w:rPr>
                <w:szCs w:val="20"/>
              </w:rPr>
            </w:pPr>
            <w:r w:rsidRPr="00E93CDD">
              <w:rPr>
                <w:szCs w:val="20"/>
              </w:rPr>
              <w:t xml:space="preserve">                                                                                                 </w:t>
            </w:r>
            <w:r w:rsidRPr="00E93CDD">
              <w:rPr>
                <w:rFonts w:hint="eastAsia"/>
                <w:szCs w:val="20"/>
              </w:rPr>
              <w:t>年</w:t>
            </w:r>
            <w:r w:rsidRPr="00E93CDD">
              <w:rPr>
                <w:szCs w:val="20"/>
              </w:rPr>
              <w:t xml:space="preserve">   </w:t>
            </w:r>
            <w:r w:rsidRPr="00E93CDD">
              <w:rPr>
                <w:rFonts w:hint="eastAsia"/>
                <w:szCs w:val="20"/>
              </w:rPr>
              <w:t>月</w:t>
            </w:r>
            <w:r w:rsidRPr="00E93CDD">
              <w:rPr>
                <w:szCs w:val="20"/>
              </w:rPr>
              <w:t xml:space="preserve">   </w:t>
            </w:r>
            <w:r w:rsidRPr="00E93CDD">
              <w:rPr>
                <w:rFonts w:hint="eastAsia"/>
                <w:szCs w:val="20"/>
              </w:rPr>
              <w:t>日</w:t>
            </w:r>
          </w:p>
        </w:tc>
      </w:tr>
      <w:tr w:rsidR="005D6BDA" w:rsidRPr="00E93CDD" w:rsidTr="00E55947">
        <w:trPr>
          <w:trHeight w:val="397"/>
          <w:jc w:val="center"/>
        </w:trPr>
        <w:tc>
          <w:tcPr>
            <w:tcW w:w="4380" w:type="dxa"/>
            <w:gridSpan w:val="2"/>
            <w:vAlign w:val="center"/>
          </w:tcPr>
          <w:p w:rsidR="005D6BDA" w:rsidRPr="00E93CDD" w:rsidRDefault="005D6BDA" w:rsidP="00E55947">
            <w:pPr>
              <w:pStyle w:val="a8"/>
              <w:tabs>
                <w:tab w:val="left" w:pos="7560"/>
              </w:tabs>
              <w:ind w:right="17" w:firstLine="0"/>
              <w:rPr>
                <w:szCs w:val="20"/>
              </w:rPr>
            </w:pPr>
            <w:r w:rsidRPr="00E93CDD">
              <w:rPr>
                <w:rFonts w:hint="eastAsia"/>
                <w:szCs w:val="20"/>
              </w:rPr>
              <w:t>申请人所填写信息是否正确；取得的科研成果水平是否达到本学科申请博士学位标准的一半：</w:t>
            </w:r>
          </w:p>
          <w:p w:rsidR="005D6BDA" w:rsidRPr="00E93CDD" w:rsidRDefault="005D6BDA" w:rsidP="00E55947"/>
          <w:p w:rsidR="005D6BDA" w:rsidRPr="00E93CDD" w:rsidRDefault="005D6BDA" w:rsidP="000B38DC">
            <w:pPr>
              <w:ind w:firstLineChars="800" w:firstLine="1600"/>
            </w:pPr>
            <w:r w:rsidRPr="00E93CDD">
              <w:rPr>
                <w:rFonts w:hint="eastAsia"/>
              </w:rPr>
              <w:t>学院研究生教务部门签章</w:t>
            </w:r>
            <w:r w:rsidRPr="00E93CDD">
              <w:t xml:space="preserve"> </w:t>
            </w:r>
          </w:p>
          <w:p w:rsidR="005D6BDA" w:rsidRPr="00E93CDD" w:rsidRDefault="005D6BDA" w:rsidP="00E55947">
            <w:r w:rsidRPr="00E93CDD">
              <w:t xml:space="preserve">                        </w:t>
            </w:r>
            <w:r w:rsidRPr="00E93CDD">
              <w:rPr>
                <w:rFonts w:hint="eastAsia"/>
              </w:rPr>
              <w:t>年</w:t>
            </w:r>
            <w:r w:rsidRPr="00E93CDD">
              <w:t xml:space="preserve">   </w:t>
            </w:r>
            <w:r w:rsidRPr="00E93CDD">
              <w:rPr>
                <w:rFonts w:hint="eastAsia"/>
              </w:rPr>
              <w:t>月</w:t>
            </w:r>
            <w:r w:rsidRPr="00E93CDD">
              <w:t xml:space="preserve">   </w:t>
            </w:r>
            <w:r w:rsidRPr="00E93CDD">
              <w:rPr>
                <w:rFonts w:hint="eastAsia"/>
              </w:rPr>
              <w:t>日</w:t>
            </w:r>
          </w:p>
        </w:tc>
        <w:tc>
          <w:tcPr>
            <w:tcW w:w="4380" w:type="dxa"/>
            <w:gridSpan w:val="3"/>
            <w:vAlign w:val="center"/>
          </w:tcPr>
          <w:p w:rsidR="005D6BDA" w:rsidRPr="00E93CDD" w:rsidRDefault="005D6BDA" w:rsidP="00E55947">
            <w:r w:rsidRPr="00E93CDD">
              <w:rPr>
                <w:rFonts w:hint="eastAsia"/>
              </w:rPr>
              <w:t>院（系、所）意见</w:t>
            </w:r>
          </w:p>
          <w:p w:rsidR="005D6BDA" w:rsidRPr="00E93CDD" w:rsidRDefault="005D6BDA" w:rsidP="00E55947"/>
          <w:p w:rsidR="005D6BDA" w:rsidRPr="00E93CDD" w:rsidRDefault="005D6BDA" w:rsidP="00E55947"/>
          <w:p w:rsidR="005D6BDA" w:rsidRPr="00E93CDD" w:rsidRDefault="005D6BDA" w:rsidP="000B38DC">
            <w:pPr>
              <w:ind w:firstLineChars="750" w:firstLine="1500"/>
            </w:pPr>
            <w:r w:rsidRPr="00E93CDD">
              <w:rPr>
                <w:rFonts w:hint="eastAsia"/>
              </w:rPr>
              <w:t>领导签名：</w:t>
            </w:r>
          </w:p>
          <w:p w:rsidR="005D6BDA" w:rsidRPr="00E93CDD" w:rsidRDefault="005D6BDA" w:rsidP="000B38DC">
            <w:pPr>
              <w:ind w:firstLineChars="750" w:firstLine="1500"/>
            </w:pPr>
            <w:r w:rsidRPr="00E93CDD">
              <w:rPr>
                <w:rFonts w:hint="eastAsia"/>
              </w:rPr>
              <w:t>院（系、所）公章</w:t>
            </w:r>
          </w:p>
          <w:p w:rsidR="005D6BDA" w:rsidRPr="00E93CDD" w:rsidRDefault="005D6BDA" w:rsidP="00E55947">
            <w:r w:rsidRPr="00E93CDD">
              <w:t xml:space="preserve">                     </w:t>
            </w:r>
            <w:r w:rsidRPr="00E93CDD">
              <w:rPr>
                <w:rFonts w:hint="eastAsia"/>
              </w:rPr>
              <w:t>年</w:t>
            </w:r>
            <w:r w:rsidRPr="00E93CDD">
              <w:t xml:space="preserve">   </w:t>
            </w:r>
            <w:r w:rsidRPr="00E93CDD">
              <w:rPr>
                <w:rFonts w:hint="eastAsia"/>
              </w:rPr>
              <w:t>月</w:t>
            </w:r>
            <w:r w:rsidRPr="00E93CDD">
              <w:t xml:space="preserve">   </w:t>
            </w:r>
            <w:r w:rsidRPr="00E93CDD">
              <w:rPr>
                <w:rFonts w:hint="eastAsia"/>
              </w:rPr>
              <w:t>日</w:t>
            </w:r>
          </w:p>
        </w:tc>
        <w:tc>
          <w:tcPr>
            <w:tcW w:w="4380" w:type="dxa"/>
            <w:gridSpan w:val="3"/>
            <w:vAlign w:val="center"/>
          </w:tcPr>
          <w:p w:rsidR="005D6BDA" w:rsidRPr="00E93CDD" w:rsidRDefault="005D6BDA" w:rsidP="00E55947">
            <w:r w:rsidRPr="00E93CDD">
              <w:rPr>
                <w:rFonts w:hint="eastAsia"/>
              </w:rPr>
              <w:t>创新基金管理办公室初审意见</w:t>
            </w:r>
          </w:p>
          <w:p w:rsidR="005D6BDA" w:rsidRPr="00E93CDD" w:rsidRDefault="005D6BDA" w:rsidP="00E55947"/>
          <w:p w:rsidR="005D6BDA" w:rsidRPr="00E93CDD" w:rsidRDefault="005D6BDA" w:rsidP="00E55947"/>
          <w:p w:rsidR="005D6BDA" w:rsidRPr="00E93CDD" w:rsidRDefault="005D6BDA" w:rsidP="000B38DC">
            <w:pPr>
              <w:ind w:firstLineChars="950" w:firstLine="1900"/>
            </w:pPr>
            <w:r w:rsidRPr="00E93CDD">
              <w:rPr>
                <w:rFonts w:hint="eastAsia"/>
              </w:rPr>
              <w:t>领导签名：</w:t>
            </w:r>
          </w:p>
          <w:p w:rsidR="005D6BDA" w:rsidRPr="00E93CDD" w:rsidRDefault="005D6BDA" w:rsidP="000B38DC">
            <w:pPr>
              <w:ind w:firstLineChars="950" w:firstLine="1900"/>
            </w:pPr>
            <w:r w:rsidRPr="00E93CDD">
              <w:rPr>
                <w:rFonts w:hint="eastAsia"/>
              </w:rPr>
              <w:t>公章</w:t>
            </w:r>
          </w:p>
          <w:p w:rsidR="005D6BDA" w:rsidRPr="00E93CDD" w:rsidRDefault="005D6BDA" w:rsidP="000B38DC">
            <w:pPr>
              <w:ind w:firstLineChars="1200" w:firstLine="2400"/>
            </w:pPr>
            <w:r w:rsidRPr="00E93CDD">
              <w:rPr>
                <w:rFonts w:hint="eastAsia"/>
              </w:rPr>
              <w:t>年</w:t>
            </w:r>
            <w:r w:rsidRPr="00E93CDD">
              <w:t xml:space="preserve">  </w:t>
            </w:r>
            <w:r w:rsidRPr="00E93CDD">
              <w:rPr>
                <w:rFonts w:hint="eastAsia"/>
              </w:rPr>
              <w:t>月</w:t>
            </w:r>
            <w:r w:rsidRPr="00E93CDD">
              <w:t xml:space="preserve">   </w:t>
            </w:r>
            <w:r w:rsidRPr="00E93CDD">
              <w:rPr>
                <w:rFonts w:hint="eastAsia"/>
              </w:rPr>
              <w:t>日</w:t>
            </w:r>
          </w:p>
        </w:tc>
      </w:tr>
    </w:tbl>
    <w:p w:rsidR="00B77600" w:rsidRDefault="00B77600" w:rsidP="00B77600">
      <w:pPr>
        <w:pStyle w:val="a9"/>
      </w:pPr>
    </w:p>
    <w:p w:rsidR="00B77600" w:rsidRDefault="000A19C2" w:rsidP="00B77600">
      <w:pPr>
        <w:pStyle w:val="a9"/>
      </w:pPr>
      <w:r>
        <w:rPr>
          <w:noProof/>
        </w:rPr>
        <w:pict>
          <v:shapetype id="_x0000_t32" coordsize="21600,21600" o:spt="32" o:oned="t" path="m,l21600,21600e" filled="f">
            <v:path arrowok="t" fillok="f" o:connecttype="none"/>
            <o:lock v:ext="edit" shapetype="t"/>
          </v:shapetype>
          <v:shape id="_x0000_s1029" type="#_x0000_t32" style="position:absolute;margin-left:-.55pt;margin-top:4.5pt;width:149.9pt;height:0;z-index:251663360" o:connectortype="straight"/>
        </w:pict>
      </w:r>
    </w:p>
    <w:p w:rsidR="00B77600" w:rsidRDefault="00A762B8" w:rsidP="00B77600">
      <w:pPr>
        <w:pStyle w:val="a9"/>
      </w:pPr>
      <w:r>
        <w:rPr>
          <w:rStyle w:val="aa"/>
        </w:rPr>
        <w:footnoteRef/>
      </w:r>
      <w:r w:rsidR="00B77600">
        <w:t xml:space="preserve"> </w:t>
      </w:r>
      <w:r w:rsidR="00B77600">
        <w:rPr>
          <w:rFonts w:hint="eastAsia"/>
        </w:rPr>
        <w:t>限本人第一作者，或者导师第一作者，本人第二作者。论文发表时间应在</w:t>
      </w:r>
      <w:r w:rsidR="00B77600">
        <w:rPr>
          <w:rFonts w:hint="eastAsia"/>
        </w:rPr>
        <w:t>201</w:t>
      </w:r>
      <w:r w:rsidR="00C742DD">
        <w:rPr>
          <w:rFonts w:hint="eastAsia"/>
        </w:rPr>
        <w:t>2</w:t>
      </w:r>
      <w:r w:rsidR="00B77600">
        <w:rPr>
          <w:rFonts w:hint="eastAsia"/>
        </w:rPr>
        <w:t>.</w:t>
      </w:r>
      <w:r w:rsidR="002E14B4">
        <w:rPr>
          <w:rFonts w:hint="eastAsia"/>
        </w:rPr>
        <w:t>4.</w:t>
      </w:r>
      <w:r w:rsidR="00B77600">
        <w:rPr>
          <w:rFonts w:hint="eastAsia"/>
        </w:rPr>
        <w:t>1-201</w:t>
      </w:r>
      <w:r w:rsidR="00C742DD">
        <w:rPr>
          <w:rFonts w:hint="eastAsia"/>
        </w:rPr>
        <w:t>5</w:t>
      </w:r>
      <w:r>
        <w:rPr>
          <w:rFonts w:hint="eastAsia"/>
        </w:rPr>
        <w:t>.</w:t>
      </w:r>
      <w:r w:rsidR="002E14B4">
        <w:rPr>
          <w:rFonts w:hint="eastAsia"/>
        </w:rPr>
        <w:t>3</w:t>
      </w:r>
      <w:r w:rsidR="00B77600">
        <w:rPr>
          <w:rFonts w:hint="eastAsia"/>
        </w:rPr>
        <w:t>.</w:t>
      </w:r>
      <w:r w:rsidR="002E14B4">
        <w:rPr>
          <w:rFonts w:hint="eastAsia"/>
        </w:rPr>
        <w:t>31</w:t>
      </w:r>
      <w:r w:rsidR="00B77600">
        <w:rPr>
          <w:rFonts w:hint="eastAsia"/>
        </w:rPr>
        <w:t>期间。需出具期刊封面、目录、文章首页复印件。</w:t>
      </w:r>
    </w:p>
    <w:p w:rsidR="00B77600" w:rsidRDefault="00B77600" w:rsidP="00B77600">
      <w:pPr>
        <w:pStyle w:val="a9"/>
      </w:pPr>
      <w:r>
        <w:rPr>
          <w:rStyle w:val="aa"/>
          <w:rFonts w:hint="eastAsia"/>
        </w:rPr>
        <w:t>2</w:t>
      </w:r>
      <w:r>
        <w:t xml:space="preserve"> </w:t>
      </w:r>
      <w:r>
        <w:rPr>
          <w:rFonts w:hint="eastAsia"/>
        </w:rPr>
        <w:t>是否</w:t>
      </w:r>
      <w:r w:rsidRPr="00D73ADA">
        <w:rPr>
          <w:rFonts w:hint="eastAsia"/>
        </w:rPr>
        <w:t xml:space="preserve">SCI, </w:t>
      </w:r>
      <w:r>
        <w:rPr>
          <w:rFonts w:hint="eastAsia"/>
        </w:rPr>
        <w:t xml:space="preserve">SCIE, </w:t>
      </w:r>
      <w:r w:rsidRPr="00D73ADA">
        <w:rPr>
          <w:rFonts w:hint="eastAsia"/>
        </w:rPr>
        <w:t xml:space="preserve">EI, </w:t>
      </w:r>
      <w:r>
        <w:rPr>
          <w:rFonts w:hint="eastAsia"/>
        </w:rPr>
        <w:t>S</w:t>
      </w:r>
      <w:r w:rsidRPr="00D73ADA">
        <w:rPr>
          <w:rFonts w:hint="eastAsia"/>
        </w:rPr>
        <w:t>SCI,</w:t>
      </w:r>
      <w:r>
        <w:rPr>
          <w:rFonts w:hint="eastAsia"/>
        </w:rPr>
        <w:t xml:space="preserve"> A&amp;HCI, CSSCI</w:t>
      </w:r>
      <w:r w:rsidRPr="00D73ADA">
        <w:rPr>
          <w:rFonts w:hint="eastAsia"/>
        </w:rPr>
        <w:t>检索</w:t>
      </w:r>
      <w:r>
        <w:rPr>
          <w:rFonts w:hint="eastAsia"/>
        </w:rPr>
        <w:t>，需提供图书馆信息咨询部开具的检索证明。</w:t>
      </w:r>
    </w:p>
    <w:p w:rsidR="00B514B3" w:rsidRDefault="00B514B3" w:rsidP="00B514B3">
      <w:pPr>
        <w:pStyle w:val="Default"/>
        <w:spacing w:line="626" w:lineRule="atLeast"/>
        <w:rPr>
          <w:rFonts w:ascii="仿宋_GB2312" w:eastAsia="仿宋_GB2312" w:cs="仿宋_GB2312"/>
          <w:sz w:val="28"/>
          <w:szCs w:val="28"/>
        </w:rPr>
      </w:pPr>
      <w:r>
        <w:rPr>
          <w:rFonts w:ascii="仿宋_GB2312" w:eastAsia="仿宋_GB2312" w:cs="仿宋_GB2312" w:hint="eastAsia"/>
          <w:sz w:val="28"/>
          <w:szCs w:val="28"/>
        </w:rPr>
        <w:lastRenderedPageBreak/>
        <w:t>附件四</w:t>
      </w:r>
      <w:r w:rsidR="00674B78">
        <w:rPr>
          <w:rFonts w:ascii="仿宋_GB2312" w:eastAsia="仿宋_GB2312" w:cs="仿宋_GB2312" w:hint="eastAsia"/>
          <w:sz w:val="28"/>
          <w:szCs w:val="28"/>
        </w:rPr>
        <w:t>：</w:t>
      </w:r>
    </w:p>
    <w:p w:rsidR="00B514B3" w:rsidRPr="00BF0769" w:rsidRDefault="00B514B3" w:rsidP="003F4839">
      <w:pPr>
        <w:spacing w:beforeLines="100" w:afterLines="100"/>
        <w:jc w:val="center"/>
        <w:rPr>
          <w:rFonts w:ascii="黑体" w:eastAsia="黑体" w:cs="宋体"/>
          <w:b/>
          <w:kern w:val="0"/>
          <w:sz w:val="32"/>
          <w:szCs w:val="32"/>
        </w:rPr>
      </w:pPr>
      <w:r w:rsidRPr="00BF0769">
        <w:rPr>
          <w:rFonts w:ascii="黑体" w:eastAsia="黑体" w:cs="宋体" w:hint="eastAsia"/>
          <w:b/>
          <w:kern w:val="0"/>
          <w:sz w:val="32"/>
          <w:szCs w:val="32"/>
        </w:rPr>
        <w:t>201</w:t>
      </w:r>
      <w:r w:rsidR="00693BF2">
        <w:rPr>
          <w:rFonts w:ascii="黑体" w:eastAsia="黑体" w:cs="宋体" w:hint="eastAsia"/>
          <w:b/>
          <w:kern w:val="0"/>
          <w:sz w:val="32"/>
          <w:szCs w:val="32"/>
        </w:rPr>
        <w:t>5</w:t>
      </w:r>
      <w:r w:rsidRPr="00BF0769">
        <w:rPr>
          <w:rFonts w:ascii="黑体" w:eastAsia="黑体" w:cs="宋体" w:hint="eastAsia"/>
          <w:b/>
          <w:kern w:val="0"/>
          <w:sz w:val="32"/>
          <w:szCs w:val="32"/>
        </w:rPr>
        <w:t>级博士新生奖学金申请汇总表（硕博连读生）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700"/>
        <w:gridCol w:w="700"/>
        <w:gridCol w:w="700"/>
        <w:gridCol w:w="1253"/>
        <w:gridCol w:w="700"/>
        <w:gridCol w:w="1253"/>
        <w:gridCol w:w="975"/>
        <w:gridCol w:w="1253"/>
        <w:gridCol w:w="1253"/>
        <w:gridCol w:w="1959"/>
        <w:gridCol w:w="1562"/>
        <w:gridCol w:w="1165"/>
      </w:tblGrid>
      <w:tr w:rsidR="00DE6EB5" w:rsidRPr="00674B78" w:rsidTr="00DE6EB5">
        <w:trPr>
          <w:trHeight w:val="567"/>
        </w:trPr>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排序</w:t>
            </w:r>
          </w:p>
        </w:tc>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姓名</w:t>
            </w:r>
          </w:p>
        </w:tc>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学号</w:t>
            </w:r>
          </w:p>
        </w:tc>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导师</w:t>
            </w:r>
          </w:p>
        </w:tc>
        <w:tc>
          <w:tcPr>
            <w:tcW w:w="442"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所在院系</w:t>
            </w:r>
          </w:p>
        </w:tc>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专业</w:t>
            </w:r>
          </w:p>
        </w:tc>
        <w:tc>
          <w:tcPr>
            <w:tcW w:w="442"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联系电话</w:t>
            </w:r>
          </w:p>
        </w:tc>
        <w:tc>
          <w:tcPr>
            <w:tcW w:w="2881" w:type="pct"/>
            <w:gridSpan w:val="6"/>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发表文章</w:t>
            </w:r>
          </w:p>
        </w:tc>
      </w:tr>
      <w:tr w:rsidR="00DE6EB5" w:rsidRPr="00674B78" w:rsidTr="00DE6EB5">
        <w:trPr>
          <w:trHeight w:val="567"/>
        </w:trPr>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442"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442"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收录库</w:t>
            </w:r>
          </w:p>
        </w:tc>
        <w:tc>
          <w:tcPr>
            <w:tcW w:w="442"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文章题目</w:t>
            </w:r>
          </w:p>
        </w:tc>
        <w:tc>
          <w:tcPr>
            <w:tcW w:w="442"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期刊</w:t>
            </w:r>
            <w:r>
              <w:rPr>
                <w:rFonts w:ascii="宋体" w:eastAsia="宋体" w:hAnsi="宋体" w:cs="宋体" w:hint="eastAsia"/>
                <w:color w:val="000000"/>
                <w:kern w:val="0"/>
                <w:sz w:val="22"/>
              </w:rPr>
              <w:t>原</w:t>
            </w:r>
            <w:r w:rsidRPr="00674B78">
              <w:rPr>
                <w:rFonts w:ascii="宋体" w:eastAsia="宋体" w:hAnsi="宋体" w:cs="宋体" w:hint="eastAsia"/>
                <w:color w:val="000000"/>
                <w:kern w:val="0"/>
                <w:sz w:val="22"/>
              </w:rPr>
              <w:t>名称</w:t>
            </w:r>
          </w:p>
        </w:tc>
        <w:tc>
          <w:tcPr>
            <w:tcW w:w="691"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Pr>
                <w:rFonts w:ascii="宋体" w:eastAsia="宋体" w:hAnsi="宋体" w:cs="宋体" w:hint="eastAsia"/>
                <w:color w:val="000000"/>
                <w:kern w:val="0"/>
                <w:sz w:val="22"/>
              </w:rPr>
              <w:t>期刊中(英)文译称</w:t>
            </w:r>
          </w:p>
        </w:tc>
        <w:tc>
          <w:tcPr>
            <w:tcW w:w="551" w:type="pct"/>
            <w:shd w:val="clear" w:color="auto" w:fill="auto"/>
            <w:vAlign w:val="center"/>
          </w:tcPr>
          <w:p w:rsidR="00DE6EB5" w:rsidRPr="00674B78" w:rsidRDefault="00DE6EB5" w:rsidP="00DE6EB5">
            <w:pPr>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国际/国内刊号</w:t>
            </w:r>
          </w:p>
        </w:tc>
        <w:tc>
          <w:tcPr>
            <w:tcW w:w="411"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w:t>
            </w:r>
            <w:r w:rsidR="00E93CDD">
              <w:rPr>
                <w:rFonts w:ascii="宋体" w:eastAsia="宋体" w:hAnsi="宋体" w:cs="宋体" w:hint="eastAsia"/>
                <w:color w:val="000000"/>
                <w:kern w:val="0"/>
                <w:sz w:val="22"/>
              </w:rPr>
              <w:t>日期</w:t>
            </w:r>
          </w:p>
        </w:tc>
      </w:tr>
      <w:tr w:rsidR="00DE6EB5" w:rsidRPr="00674B78" w:rsidTr="00DE6EB5">
        <w:trPr>
          <w:trHeight w:val="567"/>
        </w:trPr>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69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551" w:type="pct"/>
            <w:shd w:val="clear" w:color="auto" w:fill="auto"/>
            <w:vAlign w:val="center"/>
          </w:tcPr>
          <w:p w:rsidR="00DE6EB5" w:rsidRPr="00674B78" w:rsidRDefault="00DE6EB5" w:rsidP="00674B78">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69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551" w:type="pct"/>
            <w:shd w:val="clear" w:color="auto" w:fill="auto"/>
            <w:vAlign w:val="center"/>
          </w:tcPr>
          <w:p w:rsidR="00DE6EB5" w:rsidRPr="00674B78" w:rsidRDefault="00DE6EB5" w:rsidP="00674B78">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69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551" w:type="pct"/>
            <w:shd w:val="clear" w:color="auto" w:fill="auto"/>
            <w:vAlign w:val="center"/>
          </w:tcPr>
          <w:p w:rsidR="00DE6EB5" w:rsidRPr="00674B78" w:rsidRDefault="00DE6EB5" w:rsidP="00674B78">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69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551" w:type="pct"/>
            <w:shd w:val="clear" w:color="auto" w:fill="auto"/>
            <w:vAlign w:val="center"/>
          </w:tcPr>
          <w:p w:rsidR="00DE6EB5" w:rsidRPr="00674B78" w:rsidRDefault="00DE6EB5" w:rsidP="00674B78">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69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551" w:type="pct"/>
            <w:shd w:val="clear" w:color="auto" w:fill="auto"/>
            <w:vAlign w:val="center"/>
          </w:tcPr>
          <w:p w:rsidR="00DE6EB5" w:rsidRPr="00674B78" w:rsidRDefault="00DE6EB5" w:rsidP="00674B78">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69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551" w:type="pct"/>
            <w:shd w:val="clear" w:color="auto" w:fill="auto"/>
            <w:vAlign w:val="center"/>
          </w:tcPr>
          <w:p w:rsidR="00DE6EB5" w:rsidRPr="00674B78" w:rsidRDefault="00DE6EB5" w:rsidP="00674B78">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344"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442"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69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c>
          <w:tcPr>
            <w:tcW w:w="551" w:type="pct"/>
            <w:shd w:val="clear" w:color="auto" w:fill="auto"/>
            <w:vAlign w:val="center"/>
          </w:tcPr>
          <w:p w:rsidR="00DE6EB5" w:rsidRPr="00674B78" w:rsidRDefault="00DE6EB5" w:rsidP="00674B78">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674B78">
            <w:pPr>
              <w:widowControl/>
              <w:jc w:val="left"/>
              <w:rPr>
                <w:rFonts w:ascii="宋体" w:eastAsia="宋体" w:hAnsi="宋体" w:cs="宋体"/>
                <w:color w:val="000000"/>
                <w:kern w:val="0"/>
                <w:sz w:val="22"/>
              </w:rPr>
            </w:pPr>
          </w:p>
        </w:tc>
      </w:tr>
    </w:tbl>
    <w:p w:rsidR="00674B78" w:rsidRDefault="00674B78" w:rsidP="00674B78">
      <w:pPr>
        <w:jc w:val="center"/>
      </w:pPr>
    </w:p>
    <w:p w:rsidR="0030376A" w:rsidRDefault="00674B78" w:rsidP="0030376A">
      <w:pPr>
        <w:spacing w:line="360" w:lineRule="auto"/>
        <w:ind w:firstLineChars="1831" w:firstLine="4394"/>
        <w:jc w:val="left"/>
        <w:rPr>
          <w:sz w:val="24"/>
        </w:rPr>
      </w:pPr>
      <w:r w:rsidRPr="00674B78">
        <w:rPr>
          <w:rFonts w:hint="eastAsia"/>
          <w:sz w:val="24"/>
        </w:rPr>
        <w:t>学院负责人签章：</w:t>
      </w:r>
      <w:r w:rsidRPr="00674B78">
        <w:rPr>
          <w:rFonts w:hint="eastAsia"/>
          <w:sz w:val="24"/>
        </w:rPr>
        <w:t xml:space="preserve">                             </w:t>
      </w:r>
      <w:r w:rsidRPr="00674B78">
        <w:rPr>
          <w:rFonts w:hint="eastAsia"/>
          <w:sz w:val="24"/>
        </w:rPr>
        <w:t>联系人签章：</w:t>
      </w:r>
    </w:p>
    <w:p w:rsidR="003F0519" w:rsidRDefault="003F0519" w:rsidP="004256B2">
      <w:pPr>
        <w:spacing w:line="360" w:lineRule="auto"/>
        <w:ind w:firstLineChars="1831" w:firstLine="4394"/>
        <w:jc w:val="left"/>
        <w:rPr>
          <w:sz w:val="24"/>
        </w:rPr>
      </w:pPr>
      <w:r>
        <w:rPr>
          <w:rFonts w:hint="eastAsia"/>
          <w:sz w:val="24"/>
        </w:rPr>
        <w:t>院系盖章</w:t>
      </w:r>
      <w:r w:rsidR="00B41FE4">
        <w:rPr>
          <w:rFonts w:hint="eastAsia"/>
          <w:sz w:val="24"/>
        </w:rPr>
        <w:t>：</w:t>
      </w:r>
      <w:r w:rsidR="00674B78" w:rsidRPr="00674B78">
        <w:rPr>
          <w:rFonts w:hint="eastAsia"/>
          <w:sz w:val="24"/>
        </w:rPr>
        <w:t xml:space="preserve">          </w:t>
      </w:r>
      <w:r>
        <w:rPr>
          <w:rFonts w:hint="eastAsia"/>
          <w:sz w:val="24"/>
        </w:rPr>
        <w:t xml:space="preserve">     </w:t>
      </w:r>
      <w:r w:rsidR="00DD454A">
        <w:rPr>
          <w:rFonts w:hint="eastAsia"/>
          <w:sz w:val="24"/>
        </w:rPr>
        <w:t xml:space="preserve">  </w:t>
      </w:r>
      <w:r>
        <w:rPr>
          <w:rFonts w:hint="eastAsia"/>
          <w:sz w:val="24"/>
        </w:rPr>
        <w:t xml:space="preserve">                 </w:t>
      </w:r>
      <w:r w:rsidR="00674B78" w:rsidRPr="00674B78">
        <w:rPr>
          <w:rFonts w:hint="eastAsia"/>
          <w:sz w:val="24"/>
        </w:rPr>
        <w:t xml:space="preserve"> </w:t>
      </w:r>
      <w:r w:rsidR="00674B78" w:rsidRPr="00674B78">
        <w:rPr>
          <w:rFonts w:hint="eastAsia"/>
          <w:sz w:val="24"/>
        </w:rPr>
        <w:t>联系电话：</w:t>
      </w:r>
    </w:p>
    <w:p w:rsidR="003F0519" w:rsidRPr="00E93CDD" w:rsidRDefault="003F0519" w:rsidP="00A645D9">
      <w:pPr>
        <w:widowControl/>
        <w:spacing w:line="360" w:lineRule="auto"/>
        <w:jc w:val="left"/>
        <w:rPr>
          <w:sz w:val="22"/>
        </w:rPr>
      </w:pPr>
      <w:r w:rsidRPr="00E93CDD">
        <w:rPr>
          <w:rFonts w:hint="eastAsia"/>
          <w:sz w:val="22"/>
        </w:rPr>
        <w:t>填写说明：</w:t>
      </w:r>
      <w:r w:rsidRPr="00E93CDD">
        <w:rPr>
          <w:rFonts w:hint="eastAsia"/>
          <w:sz w:val="22"/>
        </w:rPr>
        <w:t>1.</w:t>
      </w:r>
      <w:r w:rsidRPr="00E93CDD">
        <w:rPr>
          <w:rFonts w:hint="eastAsia"/>
          <w:sz w:val="22"/>
        </w:rPr>
        <w:t>按照推荐次序填写；</w:t>
      </w:r>
      <w:r w:rsidRPr="00E93CDD">
        <w:rPr>
          <w:rFonts w:hint="eastAsia"/>
          <w:sz w:val="22"/>
        </w:rPr>
        <w:t>2.</w:t>
      </w:r>
      <w:r w:rsidR="007A70D4" w:rsidRPr="00E93CDD">
        <w:rPr>
          <w:rFonts w:hint="eastAsia"/>
          <w:sz w:val="22"/>
        </w:rPr>
        <w:t>若有</w:t>
      </w:r>
      <w:r w:rsidRPr="00E93CDD">
        <w:rPr>
          <w:rFonts w:hint="eastAsia"/>
          <w:sz w:val="22"/>
        </w:rPr>
        <w:t>多篇文章，</w:t>
      </w:r>
      <w:r w:rsidR="007A70D4" w:rsidRPr="00E93CDD">
        <w:rPr>
          <w:rFonts w:hint="eastAsia"/>
          <w:sz w:val="22"/>
        </w:rPr>
        <w:t>可</w:t>
      </w:r>
      <w:r w:rsidR="00E809EC" w:rsidRPr="00E93CDD">
        <w:rPr>
          <w:rFonts w:hint="eastAsia"/>
          <w:sz w:val="22"/>
        </w:rPr>
        <w:t>占用多行记录，</w:t>
      </w:r>
      <w:r w:rsidR="007A70D4" w:rsidRPr="00E93CDD">
        <w:rPr>
          <w:rFonts w:hint="eastAsia"/>
          <w:sz w:val="22"/>
        </w:rPr>
        <w:t>收录库、文章题目等信息需一一对应。</w:t>
      </w:r>
      <w:r w:rsidR="00674B78" w:rsidRPr="00E93CDD">
        <w:rPr>
          <w:sz w:val="22"/>
        </w:rPr>
        <w:br w:type="page"/>
      </w:r>
    </w:p>
    <w:p w:rsidR="00674B78" w:rsidRPr="00E93CDD" w:rsidRDefault="00E93CDD" w:rsidP="00674B78">
      <w:pPr>
        <w:pStyle w:val="Default"/>
        <w:spacing w:line="626" w:lineRule="atLeast"/>
        <w:rPr>
          <w:rFonts w:ascii="仿宋_GB2312" w:eastAsia="仿宋_GB2312" w:cs="仿宋_GB2312"/>
          <w:sz w:val="28"/>
          <w:szCs w:val="28"/>
        </w:rPr>
      </w:pPr>
      <w:r>
        <w:rPr>
          <w:rFonts w:ascii="仿宋_GB2312" w:eastAsia="仿宋_GB2312" w:cs="仿宋_GB2312" w:hint="eastAsia"/>
          <w:sz w:val="28"/>
          <w:szCs w:val="28"/>
        </w:rPr>
        <w:lastRenderedPageBreak/>
        <w:t>附件五</w:t>
      </w:r>
      <w:r w:rsidR="00A762B8">
        <w:rPr>
          <w:rFonts w:ascii="仿宋_GB2312" w:eastAsia="仿宋_GB2312" w:cs="仿宋_GB2312" w:hint="eastAsia"/>
          <w:sz w:val="28"/>
          <w:szCs w:val="28"/>
        </w:rPr>
        <w:t>：</w:t>
      </w:r>
    </w:p>
    <w:p w:rsidR="00674B78" w:rsidRPr="00BF0769" w:rsidRDefault="00674B78" w:rsidP="003F4839">
      <w:pPr>
        <w:spacing w:beforeLines="100" w:afterLines="100"/>
        <w:jc w:val="center"/>
        <w:rPr>
          <w:rFonts w:ascii="黑体" w:eastAsia="黑体" w:cs="宋体"/>
          <w:b/>
          <w:kern w:val="0"/>
          <w:sz w:val="32"/>
          <w:szCs w:val="32"/>
        </w:rPr>
      </w:pPr>
      <w:r w:rsidRPr="00BF0769">
        <w:rPr>
          <w:rFonts w:ascii="黑体" w:eastAsia="黑体" w:cs="宋体" w:hint="eastAsia"/>
          <w:b/>
          <w:kern w:val="0"/>
          <w:sz w:val="32"/>
          <w:szCs w:val="32"/>
        </w:rPr>
        <w:t>201</w:t>
      </w:r>
      <w:r w:rsidR="00693BF2">
        <w:rPr>
          <w:rFonts w:ascii="黑体" w:eastAsia="黑体" w:cs="宋体" w:hint="eastAsia"/>
          <w:b/>
          <w:kern w:val="0"/>
          <w:sz w:val="32"/>
          <w:szCs w:val="32"/>
        </w:rPr>
        <w:t>5</w:t>
      </w:r>
      <w:r w:rsidRPr="00BF0769">
        <w:rPr>
          <w:rFonts w:ascii="黑体" w:eastAsia="黑体" w:cs="宋体" w:hint="eastAsia"/>
          <w:b/>
          <w:kern w:val="0"/>
          <w:sz w:val="32"/>
          <w:szCs w:val="32"/>
        </w:rPr>
        <w:t>级博士新生奖学金申请汇总表（普通招考全日制博士生）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700"/>
        <w:gridCol w:w="703"/>
        <w:gridCol w:w="703"/>
        <w:gridCol w:w="1256"/>
        <w:gridCol w:w="703"/>
        <w:gridCol w:w="1256"/>
        <w:gridCol w:w="978"/>
        <w:gridCol w:w="1256"/>
        <w:gridCol w:w="1256"/>
        <w:gridCol w:w="1942"/>
        <w:gridCol w:w="1556"/>
        <w:gridCol w:w="1165"/>
      </w:tblGrid>
      <w:tr w:rsidR="00674B78" w:rsidRPr="00674B78" w:rsidTr="00DE6EB5">
        <w:trPr>
          <w:trHeight w:val="567"/>
        </w:trPr>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排序</w:t>
            </w:r>
          </w:p>
        </w:tc>
        <w:tc>
          <w:tcPr>
            <w:tcW w:w="247"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姓名</w:t>
            </w:r>
          </w:p>
        </w:tc>
        <w:tc>
          <w:tcPr>
            <w:tcW w:w="248"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学号</w:t>
            </w:r>
          </w:p>
        </w:tc>
        <w:tc>
          <w:tcPr>
            <w:tcW w:w="248"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导师</w:t>
            </w:r>
          </w:p>
        </w:tc>
        <w:tc>
          <w:tcPr>
            <w:tcW w:w="443"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所在院系</w:t>
            </w:r>
          </w:p>
        </w:tc>
        <w:tc>
          <w:tcPr>
            <w:tcW w:w="248"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专业</w:t>
            </w:r>
          </w:p>
        </w:tc>
        <w:tc>
          <w:tcPr>
            <w:tcW w:w="443" w:type="pct"/>
            <w:vMerge w:val="restart"/>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联系电话</w:t>
            </w:r>
          </w:p>
        </w:tc>
        <w:tc>
          <w:tcPr>
            <w:tcW w:w="2876" w:type="pct"/>
            <w:gridSpan w:val="6"/>
            <w:shd w:val="clear" w:color="auto" w:fill="auto"/>
            <w:noWrap/>
            <w:vAlign w:val="center"/>
            <w:hideMark/>
          </w:tcPr>
          <w:p w:rsidR="00674B78" w:rsidRPr="00674B78" w:rsidRDefault="00674B78" w:rsidP="00674B78">
            <w:pPr>
              <w:widowControl/>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发表文章</w:t>
            </w:r>
          </w:p>
        </w:tc>
      </w:tr>
      <w:tr w:rsidR="00DE6EB5" w:rsidRPr="00674B78" w:rsidTr="00DE6EB5">
        <w:trPr>
          <w:trHeight w:val="567"/>
        </w:trPr>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7"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8"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8"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443"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248"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443" w:type="pct"/>
            <w:vMerge/>
            <w:vAlign w:val="center"/>
            <w:hideMark/>
          </w:tcPr>
          <w:p w:rsidR="00DE6EB5" w:rsidRPr="00674B78" w:rsidRDefault="00DE6EB5" w:rsidP="00674B78">
            <w:pPr>
              <w:widowControl/>
              <w:jc w:val="center"/>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收录库</w:t>
            </w:r>
          </w:p>
        </w:tc>
        <w:tc>
          <w:tcPr>
            <w:tcW w:w="443"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文章题目</w:t>
            </w:r>
          </w:p>
        </w:tc>
        <w:tc>
          <w:tcPr>
            <w:tcW w:w="443"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期刊</w:t>
            </w:r>
            <w:r>
              <w:rPr>
                <w:rFonts w:ascii="宋体" w:eastAsia="宋体" w:hAnsi="宋体" w:cs="宋体" w:hint="eastAsia"/>
                <w:color w:val="000000"/>
                <w:kern w:val="0"/>
                <w:sz w:val="22"/>
              </w:rPr>
              <w:t>原</w:t>
            </w:r>
            <w:r w:rsidRPr="00674B78">
              <w:rPr>
                <w:rFonts w:ascii="宋体" w:eastAsia="宋体" w:hAnsi="宋体" w:cs="宋体" w:hint="eastAsia"/>
                <w:color w:val="000000"/>
                <w:kern w:val="0"/>
                <w:sz w:val="22"/>
              </w:rPr>
              <w:t>名称</w:t>
            </w:r>
          </w:p>
        </w:tc>
        <w:tc>
          <w:tcPr>
            <w:tcW w:w="685"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Pr>
                <w:rFonts w:ascii="宋体" w:eastAsia="宋体" w:hAnsi="宋体" w:cs="宋体" w:hint="eastAsia"/>
                <w:color w:val="000000"/>
                <w:kern w:val="0"/>
                <w:sz w:val="22"/>
              </w:rPr>
              <w:t>期刊中(英)文译称</w:t>
            </w:r>
          </w:p>
        </w:tc>
        <w:tc>
          <w:tcPr>
            <w:tcW w:w="549" w:type="pct"/>
            <w:shd w:val="clear" w:color="auto" w:fill="auto"/>
            <w:vAlign w:val="center"/>
          </w:tcPr>
          <w:p w:rsidR="00DE6EB5" w:rsidRPr="00674B78" w:rsidRDefault="00DE6EB5" w:rsidP="00DE6EB5">
            <w:pPr>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国际/国内刊号</w:t>
            </w:r>
          </w:p>
        </w:tc>
        <w:tc>
          <w:tcPr>
            <w:tcW w:w="411" w:type="pct"/>
            <w:shd w:val="clear" w:color="auto" w:fill="auto"/>
            <w:noWrap/>
            <w:vAlign w:val="center"/>
            <w:hideMark/>
          </w:tcPr>
          <w:p w:rsidR="00DE6EB5" w:rsidRPr="00674B78" w:rsidRDefault="00DE6EB5" w:rsidP="00DE6EB5">
            <w:pPr>
              <w:widowControl/>
              <w:ind w:leftChars="-50" w:left="-105" w:rightChars="-50" w:right="-105"/>
              <w:jc w:val="center"/>
              <w:rPr>
                <w:rFonts w:ascii="宋体" w:eastAsia="宋体" w:hAnsi="宋体" w:cs="宋体"/>
                <w:color w:val="000000"/>
                <w:kern w:val="0"/>
                <w:sz w:val="22"/>
              </w:rPr>
            </w:pPr>
            <w:r w:rsidRPr="00674B78">
              <w:rPr>
                <w:rFonts w:ascii="宋体" w:eastAsia="宋体" w:hAnsi="宋体" w:cs="宋体" w:hint="eastAsia"/>
                <w:color w:val="000000"/>
                <w:kern w:val="0"/>
                <w:sz w:val="22"/>
              </w:rPr>
              <w:t>发表</w:t>
            </w:r>
            <w:r w:rsidR="00E93CDD">
              <w:rPr>
                <w:rFonts w:ascii="宋体" w:eastAsia="宋体" w:hAnsi="宋体" w:cs="宋体" w:hint="eastAsia"/>
                <w:color w:val="000000"/>
                <w:kern w:val="0"/>
                <w:sz w:val="22"/>
              </w:rPr>
              <w:t>日期</w:t>
            </w: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r w:rsidR="00DE6EB5" w:rsidRPr="00674B78" w:rsidTr="00DE6EB5">
        <w:trPr>
          <w:trHeight w:val="567"/>
        </w:trPr>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7"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248"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34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443"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685"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c>
          <w:tcPr>
            <w:tcW w:w="549" w:type="pct"/>
            <w:shd w:val="clear" w:color="auto" w:fill="auto"/>
            <w:vAlign w:val="center"/>
          </w:tcPr>
          <w:p w:rsidR="00DE6EB5" w:rsidRPr="00674B78" w:rsidRDefault="00DE6EB5" w:rsidP="00E55947">
            <w:pPr>
              <w:widowControl/>
              <w:jc w:val="left"/>
              <w:rPr>
                <w:rFonts w:ascii="宋体" w:eastAsia="宋体" w:hAnsi="宋体" w:cs="宋体"/>
                <w:color w:val="000000"/>
                <w:kern w:val="0"/>
                <w:sz w:val="22"/>
              </w:rPr>
            </w:pPr>
          </w:p>
        </w:tc>
        <w:tc>
          <w:tcPr>
            <w:tcW w:w="411" w:type="pct"/>
            <w:shd w:val="clear" w:color="auto" w:fill="auto"/>
            <w:noWrap/>
            <w:vAlign w:val="center"/>
            <w:hideMark/>
          </w:tcPr>
          <w:p w:rsidR="00DE6EB5" w:rsidRPr="00674B78" w:rsidRDefault="00DE6EB5" w:rsidP="00E55947">
            <w:pPr>
              <w:widowControl/>
              <w:jc w:val="left"/>
              <w:rPr>
                <w:rFonts w:ascii="宋体" w:eastAsia="宋体" w:hAnsi="宋体" w:cs="宋体"/>
                <w:color w:val="000000"/>
                <w:kern w:val="0"/>
                <w:sz w:val="22"/>
              </w:rPr>
            </w:pPr>
          </w:p>
        </w:tc>
      </w:tr>
    </w:tbl>
    <w:p w:rsidR="00674B78" w:rsidRDefault="00674B78" w:rsidP="00674B78">
      <w:pPr>
        <w:jc w:val="center"/>
      </w:pPr>
    </w:p>
    <w:p w:rsidR="0030376A" w:rsidRDefault="0030376A" w:rsidP="0030376A">
      <w:pPr>
        <w:spacing w:line="360" w:lineRule="auto"/>
        <w:ind w:firstLineChars="1831" w:firstLine="4394"/>
        <w:jc w:val="left"/>
        <w:rPr>
          <w:sz w:val="24"/>
        </w:rPr>
      </w:pPr>
      <w:r w:rsidRPr="00674B78">
        <w:rPr>
          <w:rFonts w:hint="eastAsia"/>
          <w:sz w:val="24"/>
        </w:rPr>
        <w:t>学院负责人签章：</w:t>
      </w:r>
      <w:r w:rsidRPr="00674B78">
        <w:rPr>
          <w:rFonts w:hint="eastAsia"/>
          <w:sz w:val="24"/>
        </w:rPr>
        <w:t xml:space="preserve">                             </w:t>
      </w:r>
      <w:r w:rsidRPr="00674B78">
        <w:rPr>
          <w:rFonts w:hint="eastAsia"/>
          <w:sz w:val="24"/>
        </w:rPr>
        <w:t>联系人签章：</w:t>
      </w:r>
    </w:p>
    <w:p w:rsidR="0030376A" w:rsidRDefault="0030376A" w:rsidP="0030376A">
      <w:pPr>
        <w:spacing w:line="360" w:lineRule="auto"/>
        <w:ind w:firstLineChars="1831" w:firstLine="4394"/>
        <w:jc w:val="left"/>
        <w:rPr>
          <w:sz w:val="24"/>
        </w:rPr>
      </w:pPr>
      <w:r>
        <w:rPr>
          <w:rFonts w:hint="eastAsia"/>
          <w:sz w:val="24"/>
        </w:rPr>
        <w:t>院系盖章</w:t>
      </w:r>
      <w:r w:rsidR="00B41FE4">
        <w:rPr>
          <w:rFonts w:hint="eastAsia"/>
          <w:sz w:val="24"/>
        </w:rPr>
        <w:t>：</w:t>
      </w:r>
      <w:r w:rsidRPr="00674B78">
        <w:rPr>
          <w:rFonts w:hint="eastAsia"/>
          <w:sz w:val="24"/>
        </w:rPr>
        <w:t xml:space="preserve">          </w:t>
      </w:r>
      <w:r>
        <w:rPr>
          <w:rFonts w:hint="eastAsia"/>
          <w:sz w:val="24"/>
        </w:rPr>
        <w:t xml:space="preserve">                        </w:t>
      </w:r>
      <w:r w:rsidRPr="00674B78">
        <w:rPr>
          <w:rFonts w:hint="eastAsia"/>
          <w:sz w:val="24"/>
        </w:rPr>
        <w:t xml:space="preserve"> </w:t>
      </w:r>
      <w:r w:rsidRPr="00674B78">
        <w:rPr>
          <w:rFonts w:hint="eastAsia"/>
          <w:sz w:val="24"/>
        </w:rPr>
        <w:t>联系电话：</w:t>
      </w:r>
    </w:p>
    <w:p w:rsidR="00A645D9" w:rsidRPr="00A762B8" w:rsidRDefault="00A645D9" w:rsidP="00A645D9">
      <w:pPr>
        <w:widowControl/>
        <w:spacing w:line="360" w:lineRule="auto"/>
        <w:jc w:val="left"/>
        <w:rPr>
          <w:sz w:val="28"/>
        </w:rPr>
      </w:pPr>
    </w:p>
    <w:p w:rsidR="00A645D9" w:rsidRPr="00A762B8" w:rsidRDefault="007A70D4" w:rsidP="007A70D4">
      <w:pPr>
        <w:widowControl/>
        <w:spacing w:line="360" w:lineRule="auto"/>
        <w:jc w:val="left"/>
        <w:rPr>
          <w:sz w:val="32"/>
        </w:rPr>
      </w:pPr>
      <w:r w:rsidRPr="00A762B8">
        <w:rPr>
          <w:rFonts w:hint="eastAsia"/>
          <w:sz w:val="28"/>
        </w:rPr>
        <w:t>填写说明：</w:t>
      </w:r>
      <w:r w:rsidRPr="00A762B8">
        <w:rPr>
          <w:rFonts w:hint="eastAsia"/>
          <w:sz w:val="28"/>
        </w:rPr>
        <w:t>1.</w:t>
      </w:r>
      <w:r w:rsidRPr="00A762B8">
        <w:rPr>
          <w:rFonts w:hint="eastAsia"/>
          <w:sz w:val="28"/>
        </w:rPr>
        <w:t>按照推荐次序填写；</w:t>
      </w:r>
      <w:r w:rsidRPr="00A762B8">
        <w:rPr>
          <w:rFonts w:hint="eastAsia"/>
          <w:sz w:val="28"/>
        </w:rPr>
        <w:t>2.</w:t>
      </w:r>
      <w:r w:rsidRPr="00A762B8">
        <w:rPr>
          <w:rFonts w:hint="eastAsia"/>
          <w:sz w:val="28"/>
        </w:rPr>
        <w:t>若有多篇文章，可占用多行记录，收录库、文章题目等信息需一一对应。</w:t>
      </w:r>
    </w:p>
    <w:sectPr w:rsidR="00A645D9" w:rsidRPr="00A762B8" w:rsidSect="005D6BDA">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AA3" w:rsidRDefault="00F07AA3" w:rsidP="005D6BDA">
      <w:r>
        <w:separator/>
      </w:r>
    </w:p>
  </w:endnote>
  <w:endnote w:type="continuationSeparator" w:id="1">
    <w:p w:rsidR="00F07AA3" w:rsidRDefault="00F07AA3" w:rsidP="005D6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AA3" w:rsidRDefault="00F07AA3" w:rsidP="005D6BDA">
      <w:r>
        <w:separator/>
      </w:r>
    </w:p>
  </w:footnote>
  <w:footnote w:type="continuationSeparator" w:id="1">
    <w:p w:rsidR="00F07AA3" w:rsidRDefault="00F07AA3" w:rsidP="005D6BDA">
      <w:r>
        <w:continuationSeparator/>
      </w:r>
    </w:p>
  </w:footnote>
  <w:footnote w:id="2">
    <w:p w:rsidR="003F4839" w:rsidRPr="00502AD2" w:rsidRDefault="003F4839" w:rsidP="005D6BDA">
      <w:pPr>
        <w:pStyle w:val="a9"/>
      </w:pPr>
      <w:r>
        <w:rPr>
          <w:rStyle w:val="aa"/>
        </w:rPr>
        <w:footnoteRef/>
      </w:r>
      <w:r>
        <w:t xml:space="preserve"> </w:t>
      </w:r>
      <w:r>
        <w:rPr>
          <w:rFonts w:hint="eastAsia"/>
        </w:rPr>
        <w:t>限本人第一作者，或者导师第一作者，本人第二作者。论文发表时间应在</w:t>
      </w:r>
      <w:r>
        <w:rPr>
          <w:rFonts w:hint="eastAsia"/>
        </w:rPr>
        <w:t>2012.1.1-2014.12.31</w:t>
      </w:r>
      <w:r>
        <w:rPr>
          <w:rFonts w:hint="eastAsia"/>
        </w:rPr>
        <w:t>期间。需出具期刊封面、目录、文章首页复印件。</w:t>
      </w:r>
    </w:p>
  </w:footnote>
  <w:footnote w:id="3">
    <w:p w:rsidR="003F4839" w:rsidRDefault="003F4839" w:rsidP="005D6BDA">
      <w:pPr>
        <w:pStyle w:val="a9"/>
      </w:pPr>
      <w:r>
        <w:rPr>
          <w:rStyle w:val="aa"/>
        </w:rPr>
        <w:footnoteRef/>
      </w:r>
      <w:r>
        <w:t xml:space="preserve"> </w:t>
      </w:r>
      <w:r>
        <w:rPr>
          <w:rFonts w:hint="eastAsia"/>
        </w:rPr>
        <w:t>是否</w:t>
      </w:r>
      <w:r w:rsidRPr="00D73ADA">
        <w:rPr>
          <w:rFonts w:hint="eastAsia"/>
        </w:rPr>
        <w:t xml:space="preserve">SCI, </w:t>
      </w:r>
      <w:r>
        <w:rPr>
          <w:rFonts w:hint="eastAsia"/>
        </w:rPr>
        <w:t xml:space="preserve">SCIE, </w:t>
      </w:r>
      <w:r w:rsidRPr="00D73ADA">
        <w:rPr>
          <w:rFonts w:hint="eastAsia"/>
        </w:rPr>
        <w:t xml:space="preserve">EI, </w:t>
      </w:r>
      <w:r>
        <w:rPr>
          <w:rFonts w:hint="eastAsia"/>
        </w:rPr>
        <w:t>S</w:t>
      </w:r>
      <w:r w:rsidRPr="00D73ADA">
        <w:rPr>
          <w:rFonts w:hint="eastAsia"/>
        </w:rPr>
        <w:t>SCI,</w:t>
      </w:r>
      <w:r>
        <w:rPr>
          <w:rFonts w:hint="eastAsia"/>
        </w:rPr>
        <w:t xml:space="preserve"> A&amp;HCI, CSSCI</w:t>
      </w:r>
      <w:r w:rsidRPr="00D73ADA">
        <w:rPr>
          <w:rFonts w:hint="eastAsia"/>
        </w:rPr>
        <w:t>检索</w:t>
      </w:r>
      <w:r>
        <w:rPr>
          <w:rFonts w:hint="eastAsia"/>
        </w:rPr>
        <w:t>，需提供图书馆信息咨询部开具的检索证明。</w:t>
      </w:r>
    </w:p>
    <w:p w:rsidR="003F4839" w:rsidRPr="00BA14F7" w:rsidRDefault="003F4839" w:rsidP="005D6BDA">
      <w:pPr>
        <w:pStyle w:val="a9"/>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D4D"/>
    <w:rsid w:val="000003CF"/>
    <w:rsid w:val="000004F6"/>
    <w:rsid w:val="00000549"/>
    <w:rsid w:val="0000068E"/>
    <w:rsid w:val="00000938"/>
    <w:rsid w:val="00001D96"/>
    <w:rsid w:val="00005DFC"/>
    <w:rsid w:val="00005EB2"/>
    <w:rsid w:val="00006C12"/>
    <w:rsid w:val="00007D10"/>
    <w:rsid w:val="00010B83"/>
    <w:rsid w:val="0001289F"/>
    <w:rsid w:val="000129C2"/>
    <w:rsid w:val="0001362E"/>
    <w:rsid w:val="00013AE5"/>
    <w:rsid w:val="000147ED"/>
    <w:rsid w:val="00014EF0"/>
    <w:rsid w:val="00016B3C"/>
    <w:rsid w:val="00024E8B"/>
    <w:rsid w:val="00026253"/>
    <w:rsid w:val="00026C10"/>
    <w:rsid w:val="00026F43"/>
    <w:rsid w:val="0003139F"/>
    <w:rsid w:val="000337D2"/>
    <w:rsid w:val="00034461"/>
    <w:rsid w:val="000349A9"/>
    <w:rsid w:val="00036F8D"/>
    <w:rsid w:val="00037055"/>
    <w:rsid w:val="0003754B"/>
    <w:rsid w:val="000401E5"/>
    <w:rsid w:val="00041083"/>
    <w:rsid w:val="00042986"/>
    <w:rsid w:val="00042C02"/>
    <w:rsid w:val="00043388"/>
    <w:rsid w:val="000440F8"/>
    <w:rsid w:val="00044653"/>
    <w:rsid w:val="00044F21"/>
    <w:rsid w:val="000476C2"/>
    <w:rsid w:val="000479C1"/>
    <w:rsid w:val="00050435"/>
    <w:rsid w:val="0005079F"/>
    <w:rsid w:val="000508C5"/>
    <w:rsid w:val="00051C97"/>
    <w:rsid w:val="00052394"/>
    <w:rsid w:val="00052794"/>
    <w:rsid w:val="00055D3E"/>
    <w:rsid w:val="00062411"/>
    <w:rsid w:val="00062477"/>
    <w:rsid w:val="000632C4"/>
    <w:rsid w:val="000646FE"/>
    <w:rsid w:val="00064CDA"/>
    <w:rsid w:val="00065A16"/>
    <w:rsid w:val="00065DE1"/>
    <w:rsid w:val="000662DC"/>
    <w:rsid w:val="000664F1"/>
    <w:rsid w:val="00067A9D"/>
    <w:rsid w:val="00070998"/>
    <w:rsid w:val="000723BF"/>
    <w:rsid w:val="00073364"/>
    <w:rsid w:val="000740F7"/>
    <w:rsid w:val="00081159"/>
    <w:rsid w:val="00081369"/>
    <w:rsid w:val="00081468"/>
    <w:rsid w:val="00082152"/>
    <w:rsid w:val="0008251C"/>
    <w:rsid w:val="000833DC"/>
    <w:rsid w:val="00083664"/>
    <w:rsid w:val="0008386A"/>
    <w:rsid w:val="00083E3A"/>
    <w:rsid w:val="00084D6F"/>
    <w:rsid w:val="0008537C"/>
    <w:rsid w:val="00085C28"/>
    <w:rsid w:val="00091740"/>
    <w:rsid w:val="00091A5D"/>
    <w:rsid w:val="00092038"/>
    <w:rsid w:val="000925FC"/>
    <w:rsid w:val="000945A1"/>
    <w:rsid w:val="00096760"/>
    <w:rsid w:val="00097A58"/>
    <w:rsid w:val="000A0CF9"/>
    <w:rsid w:val="000A157F"/>
    <w:rsid w:val="000A19C2"/>
    <w:rsid w:val="000A1D9D"/>
    <w:rsid w:val="000A2E09"/>
    <w:rsid w:val="000A35D3"/>
    <w:rsid w:val="000A3AA7"/>
    <w:rsid w:val="000A6B22"/>
    <w:rsid w:val="000B210D"/>
    <w:rsid w:val="000B38DC"/>
    <w:rsid w:val="000B45A1"/>
    <w:rsid w:val="000B50F2"/>
    <w:rsid w:val="000B55C0"/>
    <w:rsid w:val="000B61BD"/>
    <w:rsid w:val="000B7893"/>
    <w:rsid w:val="000B7F31"/>
    <w:rsid w:val="000C08E5"/>
    <w:rsid w:val="000C162D"/>
    <w:rsid w:val="000C1BE3"/>
    <w:rsid w:val="000C2C50"/>
    <w:rsid w:val="000C2D83"/>
    <w:rsid w:val="000C31DF"/>
    <w:rsid w:val="000C39CE"/>
    <w:rsid w:val="000C49EE"/>
    <w:rsid w:val="000C4F75"/>
    <w:rsid w:val="000D0130"/>
    <w:rsid w:val="000D088A"/>
    <w:rsid w:val="000D1A6B"/>
    <w:rsid w:val="000D21DE"/>
    <w:rsid w:val="000D2AFA"/>
    <w:rsid w:val="000D31DD"/>
    <w:rsid w:val="000D3E86"/>
    <w:rsid w:val="000D46CC"/>
    <w:rsid w:val="000D558C"/>
    <w:rsid w:val="000D5A94"/>
    <w:rsid w:val="000D79B0"/>
    <w:rsid w:val="000E0580"/>
    <w:rsid w:val="000E05B1"/>
    <w:rsid w:val="000E0979"/>
    <w:rsid w:val="000E0E16"/>
    <w:rsid w:val="000E142B"/>
    <w:rsid w:val="000E2FEA"/>
    <w:rsid w:val="000E307A"/>
    <w:rsid w:val="000E3ECC"/>
    <w:rsid w:val="000E4252"/>
    <w:rsid w:val="000E4691"/>
    <w:rsid w:val="000E4927"/>
    <w:rsid w:val="000E4E5E"/>
    <w:rsid w:val="000E51DF"/>
    <w:rsid w:val="000E632D"/>
    <w:rsid w:val="000E6695"/>
    <w:rsid w:val="000E75D7"/>
    <w:rsid w:val="000E7D3D"/>
    <w:rsid w:val="000F18D3"/>
    <w:rsid w:val="000F22DD"/>
    <w:rsid w:val="000F2374"/>
    <w:rsid w:val="000F451F"/>
    <w:rsid w:val="000F47EA"/>
    <w:rsid w:val="000F4E18"/>
    <w:rsid w:val="000F5FEF"/>
    <w:rsid w:val="000F7624"/>
    <w:rsid w:val="000F7E43"/>
    <w:rsid w:val="00102664"/>
    <w:rsid w:val="00103526"/>
    <w:rsid w:val="001046A6"/>
    <w:rsid w:val="00105ABE"/>
    <w:rsid w:val="0010661A"/>
    <w:rsid w:val="00106ED7"/>
    <w:rsid w:val="0011039F"/>
    <w:rsid w:val="0011210C"/>
    <w:rsid w:val="001138F1"/>
    <w:rsid w:val="00114BCC"/>
    <w:rsid w:val="00114DD7"/>
    <w:rsid w:val="00116A2A"/>
    <w:rsid w:val="00116EFB"/>
    <w:rsid w:val="00117688"/>
    <w:rsid w:val="001212B3"/>
    <w:rsid w:val="001223FC"/>
    <w:rsid w:val="0012409E"/>
    <w:rsid w:val="00124411"/>
    <w:rsid w:val="00125CBB"/>
    <w:rsid w:val="0012630B"/>
    <w:rsid w:val="00126D4D"/>
    <w:rsid w:val="00127B03"/>
    <w:rsid w:val="00130AFA"/>
    <w:rsid w:val="00130EEE"/>
    <w:rsid w:val="001312BF"/>
    <w:rsid w:val="0013167D"/>
    <w:rsid w:val="00131F19"/>
    <w:rsid w:val="00132597"/>
    <w:rsid w:val="00132A62"/>
    <w:rsid w:val="0013303C"/>
    <w:rsid w:val="00136BC2"/>
    <w:rsid w:val="001378CC"/>
    <w:rsid w:val="00137965"/>
    <w:rsid w:val="001379BB"/>
    <w:rsid w:val="00137D38"/>
    <w:rsid w:val="00140AB1"/>
    <w:rsid w:val="00141C63"/>
    <w:rsid w:val="00142593"/>
    <w:rsid w:val="00142DE1"/>
    <w:rsid w:val="00143883"/>
    <w:rsid w:val="00143ABC"/>
    <w:rsid w:val="00143E35"/>
    <w:rsid w:val="001440D6"/>
    <w:rsid w:val="00144941"/>
    <w:rsid w:val="00144F6B"/>
    <w:rsid w:val="001458E1"/>
    <w:rsid w:val="0014619B"/>
    <w:rsid w:val="00147C5D"/>
    <w:rsid w:val="0015096F"/>
    <w:rsid w:val="0015242B"/>
    <w:rsid w:val="00152560"/>
    <w:rsid w:val="00153452"/>
    <w:rsid w:val="001547D4"/>
    <w:rsid w:val="0015579B"/>
    <w:rsid w:val="00155F42"/>
    <w:rsid w:val="00156919"/>
    <w:rsid w:val="00156930"/>
    <w:rsid w:val="00156B88"/>
    <w:rsid w:val="001604E6"/>
    <w:rsid w:val="00160FB4"/>
    <w:rsid w:val="001634ED"/>
    <w:rsid w:val="001638B1"/>
    <w:rsid w:val="00163CD8"/>
    <w:rsid w:val="0016403F"/>
    <w:rsid w:val="0016416A"/>
    <w:rsid w:val="001647B5"/>
    <w:rsid w:val="00164F65"/>
    <w:rsid w:val="00165768"/>
    <w:rsid w:val="00165DE0"/>
    <w:rsid w:val="00166261"/>
    <w:rsid w:val="001664D0"/>
    <w:rsid w:val="00172FC1"/>
    <w:rsid w:val="0017310E"/>
    <w:rsid w:val="00174943"/>
    <w:rsid w:val="00174BE5"/>
    <w:rsid w:val="001765C8"/>
    <w:rsid w:val="001767E0"/>
    <w:rsid w:val="00176822"/>
    <w:rsid w:val="00176D15"/>
    <w:rsid w:val="00176E51"/>
    <w:rsid w:val="00177330"/>
    <w:rsid w:val="00177A73"/>
    <w:rsid w:val="00180DBD"/>
    <w:rsid w:val="00180E27"/>
    <w:rsid w:val="00181108"/>
    <w:rsid w:val="001828EB"/>
    <w:rsid w:val="001839E9"/>
    <w:rsid w:val="001867B9"/>
    <w:rsid w:val="001919D0"/>
    <w:rsid w:val="001932AF"/>
    <w:rsid w:val="00193F2D"/>
    <w:rsid w:val="00194223"/>
    <w:rsid w:val="00194E12"/>
    <w:rsid w:val="00194E63"/>
    <w:rsid w:val="00194ECB"/>
    <w:rsid w:val="00194F81"/>
    <w:rsid w:val="001956B8"/>
    <w:rsid w:val="00196EA8"/>
    <w:rsid w:val="00197B12"/>
    <w:rsid w:val="00197F9A"/>
    <w:rsid w:val="001A059C"/>
    <w:rsid w:val="001A0ED3"/>
    <w:rsid w:val="001A172F"/>
    <w:rsid w:val="001A2922"/>
    <w:rsid w:val="001A54E7"/>
    <w:rsid w:val="001A6565"/>
    <w:rsid w:val="001A71C3"/>
    <w:rsid w:val="001A7FEA"/>
    <w:rsid w:val="001B14B7"/>
    <w:rsid w:val="001B2853"/>
    <w:rsid w:val="001B4E03"/>
    <w:rsid w:val="001B64E1"/>
    <w:rsid w:val="001B6B7F"/>
    <w:rsid w:val="001B74F5"/>
    <w:rsid w:val="001B7912"/>
    <w:rsid w:val="001C0ABE"/>
    <w:rsid w:val="001C23D9"/>
    <w:rsid w:val="001C32B4"/>
    <w:rsid w:val="001C3AAC"/>
    <w:rsid w:val="001C57A3"/>
    <w:rsid w:val="001C57B9"/>
    <w:rsid w:val="001C5AD5"/>
    <w:rsid w:val="001C649B"/>
    <w:rsid w:val="001C7557"/>
    <w:rsid w:val="001D02F4"/>
    <w:rsid w:val="001D0DEB"/>
    <w:rsid w:val="001D0FCA"/>
    <w:rsid w:val="001D1904"/>
    <w:rsid w:val="001D1934"/>
    <w:rsid w:val="001D2623"/>
    <w:rsid w:val="001D26AB"/>
    <w:rsid w:val="001D377D"/>
    <w:rsid w:val="001D46CE"/>
    <w:rsid w:val="001D6B93"/>
    <w:rsid w:val="001D6D9E"/>
    <w:rsid w:val="001D6FAC"/>
    <w:rsid w:val="001D70DB"/>
    <w:rsid w:val="001D77FC"/>
    <w:rsid w:val="001D7B8F"/>
    <w:rsid w:val="001E0429"/>
    <w:rsid w:val="001E0C9F"/>
    <w:rsid w:val="001E0F67"/>
    <w:rsid w:val="001E1B70"/>
    <w:rsid w:val="001E1FD1"/>
    <w:rsid w:val="001E3143"/>
    <w:rsid w:val="001E353B"/>
    <w:rsid w:val="001E693A"/>
    <w:rsid w:val="001F16D6"/>
    <w:rsid w:val="001F28DE"/>
    <w:rsid w:val="001F34E5"/>
    <w:rsid w:val="001F3971"/>
    <w:rsid w:val="001F4196"/>
    <w:rsid w:val="001F432D"/>
    <w:rsid w:val="001F563F"/>
    <w:rsid w:val="001F6BAC"/>
    <w:rsid w:val="00200ED5"/>
    <w:rsid w:val="00201DFA"/>
    <w:rsid w:val="002026EF"/>
    <w:rsid w:val="00202F04"/>
    <w:rsid w:val="00203472"/>
    <w:rsid w:val="0020357D"/>
    <w:rsid w:val="0020433A"/>
    <w:rsid w:val="00204405"/>
    <w:rsid w:val="00204965"/>
    <w:rsid w:val="00204EE2"/>
    <w:rsid w:val="00205062"/>
    <w:rsid w:val="00210AEC"/>
    <w:rsid w:val="00210D4D"/>
    <w:rsid w:val="00210F6E"/>
    <w:rsid w:val="0021163C"/>
    <w:rsid w:val="00211E90"/>
    <w:rsid w:val="00213A9A"/>
    <w:rsid w:val="00213E69"/>
    <w:rsid w:val="00213FB1"/>
    <w:rsid w:val="00217FBF"/>
    <w:rsid w:val="00220C17"/>
    <w:rsid w:val="0022138A"/>
    <w:rsid w:val="00222061"/>
    <w:rsid w:val="00222F70"/>
    <w:rsid w:val="00223BFF"/>
    <w:rsid w:val="00223D42"/>
    <w:rsid w:val="00223E1C"/>
    <w:rsid w:val="00224427"/>
    <w:rsid w:val="0022472E"/>
    <w:rsid w:val="00224E71"/>
    <w:rsid w:val="002338A3"/>
    <w:rsid w:val="0023412D"/>
    <w:rsid w:val="00234767"/>
    <w:rsid w:val="00234B29"/>
    <w:rsid w:val="00235848"/>
    <w:rsid w:val="00236BBE"/>
    <w:rsid w:val="00237EF7"/>
    <w:rsid w:val="00240533"/>
    <w:rsid w:val="00243E44"/>
    <w:rsid w:val="002441EC"/>
    <w:rsid w:val="002446F2"/>
    <w:rsid w:val="00244DD9"/>
    <w:rsid w:val="002455E9"/>
    <w:rsid w:val="00246308"/>
    <w:rsid w:val="00246A0E"/>
    <w:rsid w:val="00247A01"/>
    <w:rsid w:val="0025064A"/>
    <w:rsid w:val="00250C94"/>
    <w:rsid w:val="002529A3"/>
    <w:rsid w:val="00253273"/>
    <w:rsid w:val="00254DBF"/>
    <w:rsid w:val="0025520A"/>
    <w:rsid w:val="00255B97"/>
    <w:rsid w:val="002561E2"/>
    <w:rsid w:val="00260025"/>
    <w:rsid w:val="0026017F"/>
    <w:rsid w:val="00262FC3"/>
    <w:rsid w:val="00263DEB"/>
    <w:rsid w:val="002646C2"/>
    <w:rsid w:val="00265291"/>
    <w:rsid w:val="00265329"/>
    <w:rsid w:val="0026578B"/>
    <w:rsid w:val="002661AD"/>
    <w:rsid w:val="00271C60"/>
    <w:rsid w:val="00272BAB"/>
    <w:rsid w:val="0027366A"/>
    <w:rsid w:val="002747EF"/>
    <w:rsid w:val="00274A98"/>
    <w:rsid w:val="0027625C"/>
    <w:rsid w:val="00276FB9"/>
    <w:rsid w:val="002770DE"/>
    <w:rsid w:val="00277904"/>
    <w:rsid w:val="00277B41"/>
    <w:rsid w:val="002804C7"/>
    <w:rsid w:val="0028089B"/>
    <w:rsid w:val="00280E22"/>
    <w:rsid w:val="00281169"/>
    <w:rsid w:val="002823C8"/>
    <w:rsid w:val="00282DFC"/>
    <w:rsid w:val="00284EB1"/>
    <w:rsid w:val="002853B9"/>
    <w:rsid w:val="002855DE"/>
    <w:rsid w:val="00286041"/>
    <w:rsid w:val="00291A47"/>
    <w:rsid w:val="00292231"/>
    <w:rsid w:val="00292D38"/>
    <w:rsid w:val="00292F5F"/>
    <w:rsid w:val="0029330B"/>
    <w:rsid w:val="002937BF"/>
    <w:rsid w:val="00294577"/>
    <w:rsid w:val="002961E4"/>
    <w:rsid w:val="002965F2"/>
    <w:rsid w:val="00296B98"/>
    <w:rsid w:val="0029745A"/>
    <w:rsid w:val="002977E2"/>
    <w:rsid w:val="002A04A3"/>
    <w:rsid w:val="002A1C03"/>
    <w:rsid w:val="002A1DBB"/>
    <w:rsid w:val="002A2509"/>
    <w:rsid w:val="002A2A70"/>
    <w:rsid w:val="002A2D9A"/>
    <w:rsid w:val="002A4CF9"/>
    <w:rsid w:val="002A59F1"/>
    <w:rsid w:val="002A610B"/>
    <w:rsid w:val="002A6EC7"/>
    <w:rsid w:val="002A6F68"/>
    <w:rsid w:val="002A6FEF"/>
    <w:rsid w:val="002A7CE6"/>
    <w:rsid w:val="002A7EE2"/>
    <w:rsid w:val="002B0205"/>
    <w:rsid w:val="002B0526"/>
    <w:rsid w:val="002B09B2"/>
    <w:rsid w:val="002B0E3B"/>
    <w:rsid w:val="002B119C"/>
    <w:rsid w:val="002B130C"/>
    <w:rsid w:val="002B3255"/>
    <w:rsid w:val="002B333E"/>
    <w:rsid w:val="002B36D5"/>
    <w:rsid w:val="002B3E16"/>
    <w:rsid w:val="002B4F9E"/>
    <w:rsid w:val="002B5A48"/>
    <w:rsid w:val="002B5FC7"/>
    <w:rsid w:val="002B67B4"/>
    <w:rsid w:val="002B7B3F"/>
    <w:rsid w:val="002B7F82"/>
    <w:rsid w:val="002C046B"/>
    <w:rsid w:val="002C2B21"/>
    <w:rsid w:val="002C3384"/>
    <w:rsid w:val="002C36E4"/>
    <w:rsid w:val="002C4507"/>
    <w:rsid w:val="002C4B0C"/>
    <w:rsid w:val="002C4E4C"/>
    <w:rsid w:val="002C507A"/>
    <w:rsid w:val="002C5754"/>
    <w:rsid w:val="002C6270"/>
    <w:rsid w:val="002C6587"/>
    <w:rsid w:val="002C6A70"/>
    <w:rsid w:val="002C76D2"/>
    <w:rsid w:val="002C7C55"/>
    <w:rsid w:val="002D03C7"/>
    <w:rsid w:val="002D1744"/>
    <w:rsid w:val="002D18BE"/>
    <w:rsid w:val="002D2801"/>
    <w:rsid w:val="002D2F17"/>
    <w:rsid w:val="002D40C0"/>
    <w:rsid w:val="002D53A2"/>
    <w:rsid w:val="002D5F62"/>
    <w:rsid w:val="002D6A30"/>
    <w:rsid w:val="002D7474"/>
    <w:rsid w:val="002E047D"/>
    <w:rsid w:val="002E07FA"/>
    <w:rsid w:val="002E0A4A"/>
    <w:rsid w:val="002E14B4"/>
    <w:rsid w:val="002E1EB6"/>
    <w:rsid w:val="002E5159"/>
    <w:rsid w:val="002E5782"/>
    <w:rsid w:val="002E63A5"/>
    <w:rsid w:val="002F0504"/>
    <w:rsid w:val="002F0D14"/>
    <w:rsid w:val="002F1F4F"/>
    <w:rsid w:val="002F2AE9"/>
    <w:rsid w:val="002F3039"/>
    <w:rsid w:val="002F3932"/>
    <w:rsid w:val="002F42A9"/>
    <w:rsid w:val="002F4BCA"/>
    <w:rsid w:val="002F4E1F"/>
    <w:rsid w:val="002F510F"/>
    <w:rsid w:val="002F667F"/>
    <w:rsid w:val="002F6CE7"/>
    <w:rsid w:val="00300EFF"/>
    <w:rsid w:val="00301153"/>
    <w:rsid w:val="0030136B"/>
    <w:rsid w:val="0030188D"/>
    <w:rsid w:val="00301DBF"/>
    <w:rsid w:val="003027D1"/>
    <w:rsid w:val="0030376A"/>
    <w:rsid w:val="00303850"/>
    <w:rsid w:val="00304ABC"/>
    <w:rsid w:val="00305D36"/>
    <w:rsid w:val="0030629B"/>
    <w:rsid w:val="00306E6E"/>
    <w:rsid w:val="003070EC"/>
    <w:rsid w:val="00313879"/>
    <w:rsid w:val="003143D2"/>
    <w:rsid w:val="00314B77"/>
    <w:rsid w:val="0031660C"/>
    <w:rsid w:val="0031749F"/>
    <w:rsid w:val="003202E5"/>
    <w:rsid w:val="003202EE"/>
    <w:rsid w:val="003205FA"/>
    <w:rsid w:val="00321724"/>
    <w:rsid w:val="00322130"/>
    <w:rsid w:val="00322794"/>
    <w:rsid w:val="0032445D"/>
    <w:rsid w:val="003246CE"/>
    <w:rsid w:val="00325AB5"/>
    <w:rsid w:val="00327692"/>
    <w:rsid w:val="003276D0"/>
    <w:rsid w:val="003277D1"/>
    <w:rsid w:val="00330CA6"/>
    <w:rsid w:val="00330ECB"/>
    <w:rsid w:val="00331DD9"/>
    <w:rsid w:val="00331FCB"/>
    <w:rsid w:val="00332476"/>
    <w:rsid w:val="00332548"/>
    <w:rsid w:val="00332CF2"/>
    <w:rsid w:val="00332D2E"/>
    <w:rsid w:val="0033365D"/>
    <w:rsid w:val="00333743"/>
    <w:rsid w:val="0033460B"/>
    <w:rsid w:val="00334D14"/>
    <w:rsid w:val="00336796"/>
    <w:rsid w:val="00337938"/>
    <w:rsid w:val="003418DF"/>
    <w:rsid w:val="0034212A"/>
    <w:rsid w:val="00344588"/>
    <w:rsid w:val="0034588C"/>
    <w:rsid w:val="00345AF5"/>
    <w:rsid w:val="00346F67"/>
    <w:rsid w:val="00347584"/>
    <w:rsid w:val="003478E5"/>
    <w:rsid w:val="00347F0E"/>
    <w:rsid w:val="00350934"/>
    <w:rsid w:val="00350D4A"/>
    <w:rsid w:val="00352344"/>
    <w:rsid w:val="003524BC"/>
    <w:rsid w:val="003554C6"/>
    <w:rsid w:val="003554D3"/>
    <w:rsid w:val="0035718A"/>
    <w:rsid w:val="00361550"/>
    <w:rsid w:val="00362A33"/>
    <w:rsid w:val="00363EC9"/>
    <w:rsid w:val="003641EF"/>
    <w:rsid w:val="00364B04"/>
    <w:rsid w:val="00366306"/>
    <w:rsid w:val="00366FC4"/>
    <w:rsid w:val="00367A22"/>
    <w:rsid w:val="00370504"/>
    <w:rsid w:val="00370877"/>
    <w:rsid w:val="00370C5A"/>
    <w:rsid w:val="00372144"/>
    <w:rsid w:val="00373781"/>
    <w:rsid w:val="00373E4E"/>
    <w:rsid w:val="00374305"/>
    <w:rsid w:val="003747C2"/>
    <w:rsid w:val="00374C22"/>
    <w:rsid w:val="00374E2D"/>
    <w:rsid w:val="00374F5C"/>
    <w:rsid w:val="003753D8"/>
    <w:rsid w:val="00376393"/>
    <w:rsid w:val="00376F12"/>
    <w:rsid w:val="00377060"/>
    <w:rsid w:val="00377EA5"/>
    <w:rsid w:val="00380FB7"/>
    <w:rsid w:val="0038615B"/>
    <w:rsid w:val="00386235"/>
    <w:rsid w:val="00390542"/>
    <w:rsid w:val="003905A4"/>
    <w:rsid w:val="00391058"/>
    <w:rsid w:val="0039148A"/>
    <w:rsid w:val="00391E85"/>
    <w:rsid w:val="003929DD"/>
    <w:rsid w:val="00393BC5"/>
    <w:rsid w:val="003949AB"/>
    <w:rsid w:val="0039627B"/>
    <w:rsid w:val="00396854"/>
    <w:rsid w:val="00396BDF"/>
    <w:rsid w:val="003A0260"/>
    <w:rsid w:val="003A1B01"/>
    <w:rsid w:val="003A5CD9"/>
    <w:rsid w:val="003A6447"/>
    <w:rsid w:val="003A72CC"/>
    <w:rsid w:val="003A7616"/>
    <w:rsid w:val="003A78E6"/>
    <w:rsid w:val="003B0A8C"/>
    <w:rsid w:val="003B120F"/>
    <w:rsid w:val="003B2F6F"/>
    <w:rsid w:val="003B36F4"/>
    <w:rsid w:val="003B3E37"/>
    <w:rsid w:val="003B4D94"/>
    <w:rsid w:val="003B63AC"/>
    <w:rsid w:val="003B7391"/>
    <w:rsid w:val="003C227B"/>
    <w:rsid w:val="003C586B"/>
    <w:rsid w:val="003C68E1"/>
    <w:rsid w:val="003C6A71"/>
    <w:rsid w:val="003C706C"/>
    <w:rsid w:val="003C7092"/>
    <w:rsid w:val="003C72DB"/>
    <w:rsid w:val="003C76B1"/>
    <w:rsid w:val="003D07D4"/>
    <w:rsid w:val="003D14C1"/>
    <w:rsid w:val="003D1E27"/>
    <w:rsid w:val="003D2446"/>
    <w:rsid w:val="003D3106"/>
    <w:rsid w:val="003D3961"/>
    <w:rsid w:val="003D485F"/>
    <w:rsid w:val="003D4BB0"/>
    <w:rsid w:val="003D4C36"/>
    <w:rsid w:val="003D5632"/>
    <w:rsid w:val="003D5A45"/>
    <w:rsid w:val="003D761D"/>
    <w:rsid w:val="003E1099"/>
    <w:rsid w:val="003E1BAA"/>
    <w:rsid w:val="003E2625"/>
    <w:rsid w:val="003E2AF4"/>
    <w:rsid w:val="003E3C8E"/>
    <w:rsid w:val="003E4303"/>
    <w:rsid w:val="003E5A31"/>
    <w:rsid w:val="003E6F84"/>
    <w:rsid w:val="003E702E"/>
    <w:rsid w:val="003E7847"/>
    <w:rsid w:val="003E7AD0"/>
    <w:rsid w:val="003F002E"/>
    <w:rsid w:val="003F044B"/>
    <w:rsid w:val="003F0519"/>
    <w:rsid w:val="003F4839"/>
    <w:rsid w:val="003F4C79"/>
    <w:rsid w:val="003F57BC"/>
    <w:rsid w:val="003F5B42"/>
    <w:rsid w:val="003F69F0"/>
    <w:rsid w:val="003F6FD4"/>
    <w:rsid w:val="004012B7"/>
    <w:rsid w:val="004017CF"/>
    <w:rsid w:val="00402599"/>
    <w:rsid w:val="00403A48"/>
    <w:rsid w:val="00403F9F"/>
    <w:rsid w:val="00404407"/>
    <w:rsid w:val="00404DCC"/>
    <w:rsid w:val="00406285"/>
    <w:rsid w:val="004062B9"/>
    <w:rsid w:val="00406BD8"/>
    <w:rsid w:val="00410CFF"/>
    <w:rsid w:val="00411EE6"/>
    <w:rsid w:val="0041241D"/>
    <w:rsid w:val="00412D98"/>
    <w:rsid w:val="00413EB1"/>
    <w:rsid w:val="00414D86"/>
    <w:rsid w:val="0042008C"/>
    <w:rsid w:val="004201C6"/>
    <w:rsid w:val="00422C1B"/>
    <w:rsid w:val="00424438"/>
    <w:rsid w:val="00425046"/>
    <w:rsid w:val="004256B2"/>
    <w:rsid w:val="00426CD2"/>
    <w:rsid w:val="00427FAA"/>
    <w:rsid w:val="004314CE"/>
    <w:rsid w:val="004318B9"/>
    <w:rsid w:val="00433812"/>
    <w:rsid w:val="00433C2F"/>
    <w:rsid w:val="00433E07"/>
    <w:rsid w:val="0043417A"/>
    <w:rsid w:val="00434917"/>
    <w:rsid w:val="00434ED2"/>
    <w:rsid w:val="00435EA7"/>
    <w:rsid w:val="0043651E"/>
    <w:rsid w:val="00437414"/>
    <w:rsid w:val="004376EF"/>
    <w:rsid w:val="004377B9"/>
    <w:rsid w:val="0044184E"/>
    <w:rsid w:val="004428FF"/>
    <w:rsid w:val="00442BDC"/>
    <w:rsid w:val="004438F0"/>
    <w:rsid w:val="004441FB"/>
    <w:rsid w:val="00445366"/>
    <w:rsid w:val="00445655"/>
    <w:rsid w:val="00445E45"/>
    <w:rsid w:val="004465BC"/>
    <w:rsid w:val="004466C6"/>
    <w:rsid w:val="00446E86"/>
    <w:rsid w:val="004471EF"/>
    <w:rsid w:val="00447535"/>
    <w:rsid w:val="00447572"/>
    <w:rsid w:val="0044792A"/>
    <w:rsid w:val="0045063F"/>
    <w:rsid w:val="004513CF"/>
    <w:rsid w:val="00451776"/>
    <w:rsid w:val="00456037"/>
    <w:rsid w:val="004572DA"/>
    <w:rsid w:val="00462EB0"/>
    <w:rsid w:val="004631D0"/>
    <w:rsid w:val="00463CE6"/>
    <w:rsid w:val="0046404B"/>
    <w:rsid w:val="004640F3"/>
    <w:rsid w:val="0046449A"/>
    <w:rsid w:val="00466E41"/>
    <w:rsid w:val="00467D17"/>
    <w:rsid w:val="00471BF0"/>
    <w:rsid w:val="00472B1D"/>
    <w:rsid w:val="0047333B"/>
    <w:rsid w:val="004736A6"/>
    <w:rsid w:val="00473896"/>
    <w:rsid w:val="004742EE"/>
    <w:rsid w:val="004749E4"/>
    <w:rsid w:val="00475DE9"/>
    <w:rsid w:val="0047653B"/>
    <w:rsid w:val="0047675E"/>
    <w:rsid w:val="00476914"/>
    <w:rsid w:val="00477279"/>
    <w:rsid w:val="00477527"/>
    <w:rsid w:val="004775F8"/>
    <w:rsid w:val="00480F12"/>
    <w:rsid w:val="004815CA"/>
    <w:rsid w:val="00482B90"/>
    <w:rsid w:val="004831F0"/>
    <w:rsid w:val="00483818"/>
    <w:rsid w:val="00484804"/>
    <w:rsid w:val="00485C30"/>
    <w:rsid w:val="0048604F"/>
    <w:rsid w:val="004904DF"/>
    <w:rsid w:val="004908AD"/>
    <w:rsid w:val="004909E6"/>
    <w:rsid w:val="00491321"/>
    <w:rsid w:val="00491402"/>
    <w:rsid w:val="00491699"/>
    <w:rsid w:val="004941DD"/>
    <w:rsid w:val="00494730"/>
    <w:rsid w:val="00494D9D"/>
    <w:rsid w:val="00496CFC"/>
    <w:rsid w:val="00496D07"/>
    <w:rsid w:val="00497B36"/>
    <w:rsid w:val="004A13D4"/>
    <w:rsid w:val="004A3032"/>
    <w:rsid w:val="004A3677"/>
    <w:rsid w:val="004A38C1"/>
    <w:rsid w:val="004A424B"/>
    <w:rsid w:val="004A479C"/>
    <w:rsid w:val="004A6098"/>
    <w:rsid w:val="004A654D"/>
    <w:rsid w:val="004A686F"/>
    <w:rsid w:val="004B2B4E"/>
    <w:rsid w:val="004B2E4A"/>
    <w:rsid w:val="004B2F41"/>
    <w:rsid w:val="004B4C1B"/>
    <w:rsid w:val="004B575E"/>
    <w:rsid w:val="004B65E6"/>
    <w:rsid w:val="004B712F"/>
    <w:rsid w:val="004B7719"/>
    <w:rsid w:val="004B7D44"/>
    <w:rsid w:val="004C12E4"/>
    <w:rsid w:val="004C42EE"/>
    <w:rsid w:val="004C5BFA"/>
    <w:rsid w:val="004C7458"/>
    <w:rsid w:val="004D0AE5"/>
    <w:rsid w:val="004D133C"/>
    <w:rsid w:val="004D381F"/>
    <w:rsid w:val="004D3A5E"/>
    <w:rsid w:val="004D4685"/>
    <w:rsid w:val="004D47BD"/>
    <w:rsid w:val="004D5AF4"/>
    <w:rsid w:val="004E0F2C"/>
    <w:rsid w:val="004E0FEF"/>
    <w:rsid w:val="004E16B9"/>
    <w:rsid w:val="004E2352"/>
    <w:rsid w:val="004E2568"/>
    <w:rsid w:val="004E2A4E"/>
    <w:rsid w:val="004E2D26"/>
    <w:rsid w:val="004E3DF3"/>
    <w:rsid w:val="004E474B"/>
    <w:rsid w:val="004E4D30"/>
    <w:rsid w:val="004E4F63"/>
    <w:rsid w:val="004E6BBA"/>
    <w:rsid w:val="004E6CB5"/>
    <w:rsid w:val="004E70D8"/>
    <w:rsid w:val="004F0FF1"/>
    <w:rsid w:val="004F1C79"/>
    <w:rsid w:val="004F23E3"/>
    <w:rsid w:val="004F29A1"/>
    <w:rsid w:val="004F3D09"/>
    <w:rsid w:val="004F43AD"/>
    <w:rsid w:val="004F5464"/>
    <w:rsid w:val="004F6531"/>
    <w:rsid w:val="004F71E4"/>
    <w:rsid w:val="005000CB"/>
    <w:rsid w:val="0050172D"/>
    <w:rsid w:val="005026B2"/>
    <w:rsid w:val="00502AD2"/>
    <w:rsid w:val="00504823"/>
    <w:rsid w:val="00504A13"/>
    <w:rsid w:val="005051CF"/>
    <w:rsid w:val="00506B1C"/>
    <w:rsid w:val="00506FCC"/>
    <w:rsid w:val="005074C3"/>
    <w:rsid w:val="00507F78"/>
    <w:rsid w:val="0051002E"/>
    <w:rsid w:val="005117E9"/>
    <w:rsid w:val="00513BF5"/>
    <w:rsid w:val="00516A76"/>
    <w:rsid w:val="00521910"/>
    <w:rsid w:val="00521A36"/>
    <w:rsid w:val="00522058"/>
    <w:rsid w:val="005232DF"/>
    <w:rsid w:val="00524403"/>
    <w:rsid w:val="00526848"/>
    <w:rsid w:val="00527BA1"/>
    <w:rsid w:val="00527E7B"/>
    <w:rsid w:val="005306C6"/>
    <w:rsid w:val="00531D58"/>
    <w:rsid w:val="00532EBA"/>
    <w:rsid w:val="005348A7"/>
    <w:rsid w:val="005352C8"/>
    <w:rsid w:val="00535857"/>
    <w:rsid w:val="00536414"/>
    <w:rsid w:val="00536D8C"/>
    <w:rsid w:val="00540E96"/>
    <w:rsid w:val="00541046"/>
    <w:rsid w:val="00541306"/>
    <w:rsid w:val="00541C66"/>
    <w:rsid w:val="00544145"/>
    <w:rsid w:val="005442A2"/>
    <w:rsid w:val="005477EC"/>
    <w:rsid w:val="00550E69"/>
    <w:rsid w:val="00551588"/>
    <w:rsid w:val="005520C7"/>
    <w:rsid w:val="005523E8"/>
    <w:rsid w:val="005545F5"/>
    <w:rsid w:val="00555004"/>
    <w:rsid w:val="00556059"/>
    <w:rsid w:val="00556A3D"/>
    <w:rsid w:val="00560313"/>
    <w:rsid w:val="00561F67"/>
    <w:rsid w:val="0056246B"/>
    <w:rsid w:val="0056332E"/>
    <w:rsid w:val="005639F9"/>
    <w:rsid w:val="005641FC"/>
    <w:rsid w:val="00566183"/>
    <w:rsid w:val="00566E89"/>
    <w:rsid w:val="005676F9"/>
    <w:rsid w:val="00567B0D"/>
    <w:rsid w:val="00572264"/>
    <w:rsid w:val="0057358E"/>
    <w:rsid w:val="00573F34"/>
    <w:rsid w:val="00574BD6"/>
    <w:rsid w:val="005756C4"/>
    <w:rsid w:val="005764F8"/>
    <w:rsid w:val="00576BF9"/>
    <w:rsid w:val="005811EC"/>
    <w:rsid w:val="00582D95"/>
    <w:rsid w:val="00583DCE"/>
    <w:rsid w:val="00583F32"/>
    <w:rsid w:val="0058447A"/>
    <w:rsid w:val="00584854"/>
    <w:rsid w:val="00584886"/>
    <w:rsid w:val="00585136"/>
    <w:rsid w:val="005855C6"/>
    <w:rsid w:val="00590271"/>
    <w:rsid w:val="00590793"/>
    <w:rsid w:val="00590EB3"/>
    <w:rsid w:val="0059125A"/>
    <w:rsid w:val="005913D6"/>
    <w:rsid w:val="00591850"/>
    <w:rsid w:val="005921AA"/>
    <w:rsid w:val="005924F2"/>
    <w:rsid w:val="00592D44"/>
    <w:rsid w:val="0059366D"/>
    <w:rsid w:val="0059791F"/>
    <w:rsid w:val="005A032B"/>
    <w:rsid w:val="005A173F"/>
    <w:rsid w:val="005A1D68"/>
    <w:rsid w:val="005A258C"/>
    <w:rsid w:val="005A2F76"/>
    <w:rsid w:val="005A4AF1"/>
    <w:rsid w:val="005A723B"/>
    <w:rsid w:val="005B031A"/>
    <w:rsid w:val="005B11E7"/>
    <w:rsid w:val="005B368E"/>
    <w:rsid w:val="005B496B"/>
    <w:rsid w:val="005B611D"/>
    <w:rsid w:val="005B7497"/>
    <w:rsid w:val="005C1AB7"/>
    <w:rsid w:val="005C30AB"/>
    <w:rsid w:val="005C3161"/>
    <w:rsid w:val="005C39DC"/>
    <w:rsid w:val="005C3D2A"/>
    <w:rsid w:val="005C3EB0"/>
    <w:rsid w:val="005C684C"/>
    <w:rsid w:val="005C7932"/>
    <w:rsid w:val="005C7A36"/>
    <w:rsid w:val="005C7B42"/>
    <w:rsid w:val="005D084C"/>
    <w:rsid w:val="005D0DCB"/>
    <w:rsid w:val="005D0E60"/>
    <w:rsid w:val="005D5353"/>
    <w:rsid w:val="005D5626"/>
    <w:rsid w:val="005D588F"/>
    <w:rsid w:val="005D5C58"/>
    <w:rsid w:val="005D666D"/>
    <w:rsid w:val="005D6BDA"/>
    <w:rsid w:val="005D7457"/>
    <w:rsid w:val="005E1B22"/>
    <w:rsid w:val="005E1C23"/>
    <w:rsid w:val="005E45E9"/>
    <w:rsid w:val="005E58A2"/>
    <w:rsid w:val="005F2A12"/>
    <w:rsid w:val="005F3D4E"/>
    <w:rsid w:val="005F5EFF"/>
    <w:rsid w:val="005F6483"/>
    <w:rsid w:val="005F7F33"/>
    <w:rsid w:val="00600110"/>
    <w:rsid w:val="00602BCB"/>
    <w:rsid w:val="00603B0B"/>
    <w:rsid w:val="00603BBE"/>
    <w:rsid w:val="00603E78"/>
    <w:rsid w:val="00604040"/>
    <w:rsid w:val="006045E9"/>
    <w:rsid w:val="00605FFF"/>
    <w:rsid w:val="0060609F"/>
    <w:rsid w:val="006067EF"/>
    <w:rsid w:val="00606829"/>
    <w:rsid w:val="00606EFC"/>
    <w:rsid w:val="00606F2D"/>
    <w:rsid w:val="006102D0"/>
    <w:rsid w:val="00610ABE"/>
    <w:rsid w:val="00611771"/>
    <w:rsid w:val="00611860"/>
    <w:rsid w:val="0061343E"/>
    <w:rsid w:val="00616709"/>
    <w:rsid w:val="00616AD3"/>
    <w:rsid w:val="0062036F"/>
    <w:rsid w:val="0062070F"/>
    <w:rsid w:val="00620F19"/>
    <w:rsid w:val="0062122D"/>
    <w:rsid w:val="00622931"/>
    <w:rsid w:val="00624652"/>
    <w:rsid w:val="00626115"/>
    <w:rsid w:val="006264CC"/>
    <w:rsid w:val="006276F4"/>
    <w:rsid w:val="00627ACA"/>
    <w:rsid w:val="006303BA"/>
    <w:rsid w:val="0063115F"/>
    <w:rsid w:val="00632146"/>
    <w:rsid w:val="00632665"/>
    <w:rsid w:val="00633AA1"/>
    <w:rsid w:val="00633BFC"/>
    <w:rsid w:val="00633F87"/>
    <w:rsid w:val="00634259"/>
    <w:rsid w:val="006342AD"/>
    <w:rsid w:val="00634E2F"/>
    <w:rsid w:val="0063559B"/>
    <w:rsid w:val="00635A3B"/>
    <w:rsid w:val="00636972"/>
    <w:rsid w:val="00640810"/>
    <w:rsid w:val="00640BA6"/>
    <w:rsid w:val="006419B3"/>
    <w:rsid w:val="00643517"/>
    <w:rsid w:val="00643AEA"/>
    <w:rsid w:val="006467DF"/>
    <w:rsid w:val="00646F6D"/>
    <w:rsid w:val="00647909"/>
    <w:rsid w:val="00647DB0"/>
    <w:rsid w:val="006526A1"/>
    <w:rsid w:val="00655DB4"/>
    <w:rsid w:val="00655F8E"/>
    <w:rsid w:val="006565C1"/>
    <w:rsid w:val="0065732E"/>
    <w:rsid w:val="006575A2"/>
    <w:rsid w:val="006578E1"/>
    <w:rsid w:val="00657A54"/>
    <w:rsid w:val="00657E70"/>
    <w:rsid w:val="0066030E"/>
    <w:rsid w:val="00660D3D"/>
    <w:rsid w:val="006624DD"/>
    <w:rsid w:val="00663558"/>
    <w:rsid w:val="0066387B"/>
    <w:rsid w:val="00663D48"/>
    <w:rsid w:val="0066456A"/>
    <w:rsid w:val="006651D4"/>
    <w:rsid w:val="00666292"/>
    <w:rsid w:val="00667CEB"/>
    <w:rsid w:val="00671305"/>
    <w:rsid w:val="00672E51"/>
    <w:rsid w:val="0067354F"/>
    <w:rsid w:val="006740B4"/>
    <w:rsid w:val="006749AA"/>
    <w:rsid w:val="00674B78"/>
    <w:rsid w:val="006809A6"/>
    <w:rsid w:val="00680D8A"/>
    <w:rsid w:val="00681D8C"/>
    <w:rsid w:val="00682C3C"/>
    <w:rsid w:val="00683811"/>
    <w:rsid w:val="006839BD"/>
    <w:rsid w:val="00683EB8"/>
    <w:rsid w:val="006844CB"/>
    <w:rsid w:val="0068561E"/>
    <w:rsid w:val="00686281"/>
    <w:rsid w:val="0069084B"/>
    <w:rsid w:val="00692C50"/>
    <w:rsid w:val="00693BF2"/>
    <w:rsid w:val="00696090"/>
    <w:rsid w:val="0069753A"/>
    <w:rsid w:val="006979AD"/>
    <w:rsid w:val="00697DC7"/>
    <w:rsid w:val="006A00D1"/>
    <w:rsid w:val="006A043F"/>
    <w:rsid w:val="006A0A5A"/>
    <w:rsid w:val="006A198C"/>
    <w:rsid w:val="006A21D8"/>
    <w:rsid w:val="006A267B"/>
    <w:rsid w:val="006A3F61"/>
    <w:rsid w:val="006A45EA"/>
    <w:rsid w:val="006B1629"/>
    <w:rsid w:val="006B1A1A"/>
    <w:rsid w:val="006B1A5E"/>
    <w:rsid w:val="006B2C1B"/>
    <w:rsid w:val="006B4BA9"/>
    <w:rsid w:val="006B6FDC"/>
    <w:rsid w:val="006B722E"/>
    <w:rsid w:val="006B7661"/>
    <w:rsid w:val="006C2811"/>
    <w:rsid w:val="006C3294"/>
    <w:rsid w:val="006C32EB"/>
    <w:rsid w:val="006C3603"/>
    <w:rsid w:val="006C4ADC"/>
    <w:rsid w:val="006C4E79"/>
    <w:rsid w:val="006C61EA"/>
    <w:rsid w:val="006D13C9"/>
    <w:rsid w:val="006D254A"/>
    <w:rsid w:val="006D2C5D"/>
    <w:rsid w:val="006D3E89"/>
    <w:rsid w:val="006D5EB0"/>
    <w:rsid w:val="006D6825"/>
    <w:rsid w:val="006D7EA6"/>
    <w:rsid w:val="006E02CB"/>
    <w:rsid w:val="006E080A"/>
    <w:rsid w:val="006E0C71"/>
    <w:rsid w:val="006E2E25"/>
    <w:rsid w:val="006E3816"/>
    <w:rsid w:val="006E4119"/>
    <w:rsid w:val="006E4A21"/>
    <w:rsid w:val="006E60FB"/>
    <w:rsid w:val="006E6843"/>
    <w:rsid w:val="006E6EC1"/>
    <w:rsid w:val="006E7C48"/>
    <w:rsid w:val="006F11EF"/>
    <w:rsid w:val="006F1358"/>
    <w:rsid w:val="006F19E8"/>
    <w:rsid w:val="006F2E65"/>
    <w:rsid w:val="006F4D24"/>
    <w:rsid w:val="006F5239"/>
    <w:rsid w:val="006F56B2"/>
    <w:rsid w:val="006F5E47"/>
    <w:rsid w:val="006F70A7"/>
    <w:rsid w:val="006F7238"/>
    <w:rsid w:val="00700C23"/>
    <w:rsid w:val="00701302"/>
    <w:rsid w:val="00701515"/>
    <w:rsid w:val="007016AF"/>
    <w:rsid w:val="00704A94"/>
    <w:rsid w:val="00704D9E"/>
    <w:rsid w:val="00705C54"/>
    <w:rsid w:val="007063D6"/>
    <w:rsid w:val="007065A9"/>
    <w:rsid w:val="00706B1A"/>
    <w:rsid w:val="00710B5F"/>
    <w:rsid w:val="00710EE9"/>
    <w:rsid w:val="00711B42"/>
    <w:rsid w:val="007121D9"/>
    <w:rsid w:val="00715CE5"/>
    <w:rsid w:val="00715F49"/>
    <w:rsid w:val="007164E0"/>
    <w:rsid w:val="00717A6A"/>
    <w:rsid w:val="00721448"/>
    <w:rsid w:val="007217B0"/>
    <w:rsid w:val="00721868"/>
    <w:rsid w:val="00722711"/>
    <w:rsid w:val="007239A5"/>
    <w:rsid w:val="0072529F"/>
    <w:rsid w:val="00725DAD"/>
    <w:rsid w:val="00726F44"/>
    <w:rsid w:val="007272E8"/>
    <w:rsid w:val="00727BD5"/>
    <w:rsid w:val="00730672"/>
    <w:rsid w:val="007306EC"/>
    <w:rsid w:val="007312FB"/>
    <w:rsid w:val="00731C08"/>
    <w:rsid w:val="00731EF3"/>
    <w:rsid w:val="00732363"/>
    <w:rsid w:val="00732C72"/>
    <w:rsid w:val="00734AB8"/>
    <w:rsid w:val="007358B6"/>
    <w:rsid w:val="00735F38"/>
    <w:rsid w:val="007360E0"/>
    <w:rsid w:val="00736F4C"/>
    <w:rsid w:val="00737A3E"/>
    <w:rsid w:val="00737F64"/>
    <w:rsid w:val="007406E2"/>
    <w:rsid w:val="00740732"/>
    <w:rsid w:val="00740B09"/>
    <w:rsid w:val="00742283"/>
    <w:rsid w:val="00743350"/>
    <w:rsid w:val="00743F58"/>
    <w:rsid w:val="007468A6"/>
    <w:rsid w:val="00746BCA"/>
    <w:rsid w:val="00750582"/>
    <w:rsid w:val="00750DB6"/>
    <w:rsid w:val="00750E5E"/>
    <w:rsid w:val="00751384"/>
    <w:rsid w:val="00751415"/>
    <w:rsid w:val="00751848"/>
    <w:rsid w:val="007547FC"/>
    <w:rsid w:val="00754B85"/>
    <w:rsid w:val="00755FF3"/>
    <w:rsid w:val="007572D6"/>
    <w:rsid w:val="00757A76"/>
    <w:rsid w:val="00760BE3"/>
    <w:rsid w:val="007618D8"/>
    <w:rsid w:val="007625DD"/>
    <w:rsid w:val="007642BD"/>
    <w:rsid w:val="00764BF8"/>
    <w:rsid w:val="00766C82"/>
    <w:rsid w:val="00767365"/>
    <w:rsid w:val="007719B4"/>
    <w:rsid w:val="00772062"/>
    <w:rsid w:val="007725AE"/>
    <w:rsid w:val="00772F5B"/>
    <w:rsid w:val="00774136"/>
    <w:rsid w:val="00775555"/>
    <w:rsid w:val="00776AFF"/>
    <w:rsid w:val="00776D75"/>
    <w:rsid w:val="007777AA"/>
    <w:rsid w:val="00780617"/>
    <w:rsid w:val="007810E8"/>
    <w:rsid w:val="00781647"/>
    <w:rsid w:val="00781879"/>
    <w:rsid w:val="00781D53"/>
    <w:rsid w:val="00782AD5"/>
    <w:rsid w:val="0078301B"/>
    <w:rsid w:val="0078308D"/>
    <w:rsid w:val="007833FC"/>
    <w:rsid w:val="00783F57"/>
    <w:rsid w:val="00790B77"/>
    <w:rsid w:val="00791154"/>
    <w:rsid w:val="007915E2"/>
    <w:rsid w:val="00791977"/>
    <w:rsid w:val="007925B1"/>
    <w:rsid w:val="0079380F"/>
    <w:rsid w:val="0079476A"/>
    <w:rsid w:val="0079684D"/>
    <w:rsid w:val="00797111"/>
    <w:rsid w:val="00797172"/>
    <w:rsid w:val="00797F41"/>
    <w:rsid w:val="007A1A05"/>
    <w:rsid w:val="007A251C"/>
    <w:rsid w:val="007A264A"/>
    <w:rsid w:val="007A70D4"/>
    <w:rsid w:val="007B08C7"/>
    <w:rsid w:val="007B17C4"/>
    <w:rsid w:val="007B1BBC"/>
    <w:rsid w:val="007B2571"/>
    <w:rsid w:val="007B2BAB"/>
    <w:rsid w:val="007B2EE7"/>
    <w:rsid w:val="007B337A"/>
    <w:rsid w:val="007B3807"/>
    <w:rsid w:val="007B4362"/>
    <w:rsid w:val="007B58E7"/>
    <w:rsid w:val="007B5A72"/>
    <w:rsid w:val="007B5FE6"/>
    <w:rsid w:val="007B7399"/>
    <w:rsid w:val="007C0613"/>
    <w:rsid w:val="007C0D09"/>
    <w:rsid w:val="007C189C"/>
    <w:rsid w:val="007C2A5D"/>
    <w:rsid w:val="007C2C15"/>
    <w:rsid w:val="007C4814"/>
    <w:rsid w:val="007C4A57"/>
    <w:rsid w:val="007C5922"/>
    <w:rsid w:val="007C5F21"/>
    <w:rsid w:val="007D161D"/>
    <w:rsid w:val="007D24A2"/>
    <w:rsid w:val="007D2637"/>
    <w:rsid w:val="007D2738"/>
    <w:rsid w:val="007D2EEE"/>
    <w:rsid w:val="007D51DD"/>
    <w:rsid w:val="007D5543"/>
    <w:rsid w:val="007D576D"/>
    <w:rsid w:val="007D5A94"/>
    <w:rsid w:val="007D6067"/>
    <w:rsid w:val="007D7277"/>
    <w:rsid w:val="007E0AA2"/>
    <w:rsid w:val="007E1F2E"/>
    <w:rsid w:val="007E2864"/>
    <w:rsid w:val="007E2C96"/>
    <w:rsid w:val="007E4C0E"/>
    <w:rsid w:val="007E70D7"/>
    <w:rsid w:val="007F00AE"/>
    <w:rsid w:val="007F3F3C"/>
    <w:rsid w:val="007F44F6"/>
    <w:rsid w:val="007F5911"/>
    <w:rsid w:val="007F6C67"/>
    <w:rsid w:val="008013A8"/>
    <w:rsid w:val="00801B72"/>
    <w:rsid w:val="00802222"/>
    <w:rsid w:val="008037F9"/>
    <w:rsid w:val="008054AE"/>
    <w:rsid w:val="00805A7E"/>
    <w:rsid w:val="00805F8C"/>
    <w:rsid w:val="00813013"/>
    <w:rsid w:val="008136A9"/>
    <w:rsid w:val="00813B98"/>
    <w:rsid w:val="008141D7"/>
    <w:rsid w:val="00814249"/>
    <w:rsid w:val="00814314"/>
    <w:rsid w:val="0081476F"/>
    <w:rsid w:val="00814EF4"/>
    <w:rsid w:val="008150D8"/>
    <w:rsid w:val="008154DA"/>
    <w:rsid w:val="00815551"/>
    <w:rsid w:val="0081630F"/>
    <w:rsid w:val="008175D8"/>
    <w:rsid w:val="0082051A"/>
    <w:rsid w:val="00820EC4"/>
    <w:rsid w:val="00821375"/>
    <w:rsid w:val="00821D7D"/>
    <w:rsid w:val="00821E24"/>
    <w:rsid w:val="008231D0"/>
    <w:rsid w:val="00823B7E"/>
    <w:rsid w:val="00824359"/>
    <w:rsid w:val="00825929"/>
    <w:rsid w:val="00827509"/>
    <w:rsid w:val="00830763"/>
    <w:rsid w:val="00831060"/>
    <w:rsid w:val="00834B88"/>
    <w:rsid w:val="00836084"/>
    <w:rsid w:val="0084118F"/>
    <w:rsid w:val="008423C5"/>
    <w:rsid w:val="00845684"/>
    <w:rsid w:val="008461DF"/>
    <w:rsid w:val="00846A6A"/>
    <w:rsid w:val="0084721F"/>
    <w:rsid w:val="00847B28"/>
    <w:rsid w:val="00850408"/>
    <w:rsid w:val="00850791"/>
    <w:rsid w:val="00850EE5"/>
    <w:rsid w:val="008528C9"/>
    <w:rsid w:val="008528EB"/>
    <w:rsid w:val="00854A0E"/>
    <w:rsid w:val="00855347"/>
    <w:rsid w:val="00855B76"/>
    <w:rsid w:val="00855FDD"/>
    <w:rsid w:val="00856F6D"/>
    <w:rsid w:val="0085714B"/>
    <w:rsid w:val="00857BA1"/>
    <w:rsid w:val="00860836"/>
    <w:rsid w:val="008625DD"/>
    <w:rsid w:val="00865461"/>
    <w:rsid w:val="00865EA8"/>
    <w:rsid w:val="008669FF"/>
    <w:rsid w:val="0087035B"/>
    <w:rsid w:val="00870D56"/>
    <w:rsid w:val="0087265A"/>
    <w:rsid w:val="00872772"/>
    <w:rsid w:val="00872FC2"/>
    <w:rsid w:val="00873BE4"/>
    <w:rsid w:val="00874141"/>
    <w:rsid w:val="008744CE"/>
    <w:rsid w:val="00874721"/>
    <w:rsid w:val="00876605"/>
    <w:rsid w:val="008766F4"/>
    <w:rsid w:val="00876B89"/>
    <w:rsid w:val="00876DA9"/>
    <w:rsid w:val="00876EF4"/>
    <w:rsid w:val="00876FF1"/>
    <w:rsid w:val="008804C4"/>
    <w:rsid w:val="00880B13"/>
    <w:rsid w:val="00880EBB"/>
    <w:rsid w:val="008814C6"/>
    <w:rsid w:val="0088273D"/>
    <w:rsid w:val="00882F45"/>
    <w:rsid w:val="00883FE1"/>
    <w:rsid w:val="00884EF9"/>
    <w:rsid w:val="00885191"/>
    <w:rsid w:val="008854A0"/>
    <w:rsid w:val="00890A4F"/>
    <w:rsid w:val="00890B68"/>
    <w:rsid w:val="00890D5D"/>
    <w:rsid w:val="008911C9"/>
    <w:rsid w:val="008912F1"/>
    <w:rsid w:val="00892357"/>
    <w:rsid w:val="00892C83"/>
    <w:rsid w:val="008945F7"/>
    <w:rsid w:val="008946D0"/>
    <w:rsid w:val="00894710"/>
    <w:rsid w:val="00894E03"/>
    <w:rsid w:val="00896254"/>
    <w:rsid w:val="0089629A"/>
    <w:rsid w:val="00896857"/>
    <w:rsid w:val="00896A30"/>
    <w:rsid w:val="00896F1D"/>
    <w:rsid w:val="0089799F"/>
    <w:rsid w:val="008A0126"/>
    <w:rsid w:val="008A27DD"/>
    <w:rsid w:val="008A283D"/>
    <w:rsid w:val="008A61ED"/>
    <w:rsid w:val="008A66A4"/>
    <w:rsid w:val="008A6A9D"/>
    <w:rsid w:val="008A7B57"/>
    <w:rsid w:val="008A7C6B"/>
    <w:rsid w:val="008A7DE9"/>
    <w:rsid w:val="008B035F"/>
    <w:rsid w:val="008B0661"/>
    <w:rsid w:val="008B1210"/>
    <w:rsid w:val="008B1440"/>
    <w:rsid w:val="008B254E"/>
    <w:rsid w:val="008B29D7"/>
    <w:rsid w:val="008B2CDC"/>
    <w:rsid w:val="008B2FB6"/>
    <w:rsid w:val="008B72B9"/>
    <w:rsid w:val="008C02AF"/>
    <w:rsid w:val="008C05C4"/>
    <w:rsid w:val="008C0680"/>
    <w:rsid w:val="008C0953"/>
    <w:rsid w:val="008C0C4D"/>
    <w:rsid w:val="008C3931"/>
    <w:rsid w:val="008C4653"/>
    <w:rsid w:val="008C4AC6"/>
    <w:rsid w:val="008C664A"/>
    <w:rsid w:val="008D2077"/>
    <w:rsid w:val="008D2493"/>
    <w:rsid w:val="008D33EF"/>
    <w:rsid w:val="008D357C"/>
    <w:rsid w:val="008D4DAA"/>
    <w:rsid w:val="008D55E0"/>
    <w:rsid w:val="008D59DC"/>
    <w:rsid w:val="008D5C7B"/>
    <w:rsid w:val="008D640C"/>
    <w:rsid w:val="008D6707"/>
    <w:rsid w:val="008D6E88"/>
    <w:rsid w:val="008E22F8"/>
    <w:rsid w:val="008E2BE2"/>
    <w:rsid w:val="008E3B67"/>
    <w:rsid w:val="008E3D4B"/>
    <w:rsid w:val="008E3EB7"/>
    <w:rsid w:val="008E459F"/>
    <w:rsid w:val="008E4FB3"/>
    <w:rsid w:val="008E52D4"/>
    <w:rsid w:val="008E5B14"/>
    <w:rsid w:val="008E6E8B"/>
    <w:rsid w:val="008E6FE7"/>
    <w:rsid w:val="008E75B9"/>
    <w:rsid w:val="008F07C7"/>
    <w:rsid w:val="008F2435"/>
    <w:rsid w:val="008F253D"/>
    <w:rsid w:val="008F2DE8"/>
    <w:rsid w:val="008F2F0A"/>
    <w:rsid w:val="008F32D1"/>
    <w:rsid w:val="008F454E"/>
    <w:rsid w:val="008F6034"/>
    <w:rsid w:val="008F7E8C"/>
    <w:rsid w:val="00900185"/>
    <w:rsid w:val="009006F3"/>
    <w:rsid w:val="009013FB"/>
    <w:rsid w:val="00903306"/>
    <w:rsid w:val="00903F51"/>
    <w:rsid w:val="009049A0"/>
    <w:rsid w:val="00904EF7"/>
    <w:rsid w:val="0090537F"/>
    <w:rsid w:val="0090714B"/>
    <w:rsid w:val="009079B1"/>
    <w:rsid w:val="0091014C"/>
    <w:rsid w:val="00910662"/>
    <w:rsid w:val="009116F7"/>
    <w:rsid w:val="00912673"/>
    <w:rsid w:val="00912AD5"/>
    <w:rsid w:val="009149DA"/>
    <w:rsid w:val="00914BCC"/>
    <w:rsid w:val="009153D4"/>
    <w:rsid w:val="00915F3D"/>
    <w:rsid w:val="009169BD"/>
    <w:rsid w:val="0091787D"/>
    <w:rsid w:val="00920740"/>
    <w:rsid w:val="00926028"/>
    <w:rsid w:val="009263C8"/>
    <w:rsid w:val="00926EDE"/>
    <w:rsid w:val="00930D3D"/>
    <w:rsid w:val="0093543F"/>
    <w:rsid w:val="009354FE"/>
    <w:rsid w:val="00935DB8"/>
    <w:rsid w:val="00935DCE"/>
    <w:rsid w:val="0094165A"/>
    <w:rsid w:val="009417E2"/>
    <w:rsid w:val="00942263"/>
    <w:rsid w:val="00942A29"/>
    <w:rsid w:val="00942F3B"/>
    <w:rsid w:val="00943148"/>
    <w:rsid w:val="009435F5"/>
    <w:rsid w:val="00944C19"/>
    <w:rsid w:val="00944CB6"/>
    <w:rsid w:val="00944F7A"/>
    <w:rsid w:val="00945B59"/>
    <w:rsid w:val="00946A4A"/>
    <w:rsid w:val="00947D5E"/>
    <w:rsid w:val="00950225"/>
    <w:rsid w:val="009513AB"/>
    <w:rsid w:val="00954DAD"/>
    <w:rsid w:val="00955332"/>
    <w:rsid w:val="00955D13"/>
    <w:rsid w:val="00957C7D"/>
    <w:rsid w:val="00957D38"/>
    <w:rsid w:val="0096074E"/>
    <w:rsid w:val="00961668"/>
    <w:rsid w:val="0096433E"/>
    <w:rsid w:val="00966CF5"/>
    <w:rsid w:val="009673D3"/>
    <w:rsid w:val="00970380"/>
    <w:rsid w:val="0097162F"/>
    <w:rsid w:val="00972F86"/>
    <w:rsid w:val="0097480E"/>
    <w:rsid w:val="00975216"/>
    <w:rsid w:val="00975E2F"/>
    <w:rsid w:val="0097656B"/>
    <w:rsid w:val="00977473"/>
    <w:rsid w:val="00980158"/>
    <w:rsid w:val="0098113B"/>
    <w:rsid w:val="00981B76"/>
    <w:rsid w:val="00983087"/>
    <w:rsid w:val="0098566C"/>
    <w:rsid w:val="00986180"/>
    <w:rsid w:val="00986BAD"/>
    <w:rsid w:val="00986D4D"/>
    <w:rsid w:val="0099020D"/>
    <w:rsid w:val="0099213F"/>
    <w:rsid w:val="00992543"/>
    <w:rsid w:val="00993985"/>
    <w:rsid w:val="00994FF5"/>
    <w:rsid w:val="009956B9"/>
    <w:rsid w:val="00995E35"/>
    <w:rsid w:val="0099629F"/>
    <w:rsid w:val="009963D5"/>
    <w:rsid w:val="0099728A"/>
    <w:rsid w:val="00997BD7"/>
    <w:rsid w:val="00997FF3"/>
    <w:rsid w:val="009A0B5F"/>
    <w:rsid w:val="009A0DC6"/>
    <w:rsid w:val="009A1A31"/>
    <w:rsid w:val="009A2E61"/>
    <w:rsid w:val="009A36EC"/>
    <w:rsid w:val="009A3A77"/>
    <w:rsid w:val="009A4097"/>
    <w:rsid w:val="009A4B39"/>
    <w:rsid w:val="009A4F02"/>
    <w:rsid w:val="009A4F4B"/>
    <w:rsid w:val="009A5027"/>
    <w:rsid w:val="009A7993"/>
    <w:rsid w:val="009A7C03"/>
    <w:rsid w:val="009B19AF"/>
    <w:rsid w:val="009B24B1"/>
    <w:rsid w:val="009B3E87"/>
    <w:rsid w:val="009B3FB9"/>
    <w:rsid w:val="009B4071"/>
    <w:rsid w:val="009B43C6"/>
    <w:rsid w:val="009B4A46"/>
    <w:rsid w:val="009B4FEC"/>
    <w:rsid w:val="009B5088"/>
    <w:rsid w:val="009B6906"/>
    <w:rsid w:val="009C14F6"/>
    <w:rsid w:val="009C1800"/>
    <w:rsid w:val="009C1A3D"/>
    <w:rsid w:val="009C280A"/>
    <w:rsid w:val="009C29FE"/>
    <w:rsid w:val="009C3BB0"/>
    <w:rsid w:val="009C40E0"/>
    <w:rsid w:val="009C40F5"/>
    <w:rsid w:val="009C51E2"/>
    <w:rsid w:val="009C58D0"/>
    <w:rsid w:val="009C5D9C"/>
    <w:rsid w:val="009C61E0"/>
    <w:rsid w:val="009C68A0"/>
    <w:rsid w:val="009C7AF3"/>
    <w:rsid w:val="009C7EE0"/>
    <w:rsid w:val="009D0923"/>
    <w:rsid w:val="009D0F5C"/>
    <w:rsid w:val="009D138E"/>
    <w:rsid w:val="009D1419"/>
    <w:rsid w:val="009D1A34"/>
    <w:rsid w:val="009D1C3A"/>
    <w:rsid w:val="009D1E9D"/>
    <w:rsid w:val="009D23A1"/>
    <w:rsid w:val="009D2C0A"/>
    <w:rsid w:val="009D33F2"/>
    <w:rsid w:val="009D4D1B"/>
    <w:rsid w:val="009D61A8"/>
    <w:rsid w:val="009D642E"/>
    <w:rsid w:val="009D761F"/>
    <w:rsid w:val="009E00FD"/>
    <w:rsid w:val="009E0B6B"/>
    <w:rsid w:val="009E0E0B"/>
    <w:rsid w:val="009E3A0F"/>
    <w:rsid w:val="009E3D4F"/>
    <w:rsid w:val="009E48CF"/>
    <w:rsid w:val="009E5C1A"/>
    <w:rsid w:val="009E6956"/>
    <w:rsid w:val="009E6D16"/>
    <w:rsid w:val="009E7893"/>
    <w:rsid w:val="009E78C6"/>
    <w:rsid w:val="009E79FB"/>
    <w:rsid w:val="009F00FC"/>
    <w:rsid w:val="009F142B"/>
    <w:rsid w:val="009F4522"/>
    <w:rsid w:val="009F59A9"/>
    <w:rsid w:val="00A00AD3"/>
    <w:rsid w:val="00A01A1A"/>
    <w:rsid w:val="00A02B3B"/>
    <w:rsid w:val="00A030CE"/>
    <w:rsid w:val="00A038F7"/>
    <w:rsid w:val="00A041AE"/>
    <w:rsid w:val="00A0524D"/>
    <w:rsid w:val="00A053CD"/>
    <w:rsid w:val="00A05EAE"/>
    <w:rsid w:val="00A0744F"/>
    <w:rsid w:val="00A079B4"/>
    <w:rsid w:val="00A07AB4"/>
    <w:rsid w:val="00A1076F"/>
    <w:rsid w:val="00A10786"/>
    <w:rsid w:val="00A12DCA"/>
    <w:rsid w:val="00A13892"/>
    <w:rsid w:val="00A1474E"/>
    <w:rsid w:val="00A14EFF"/>
    <w:rsid w:val="00A16935"/>
    <w:rsid w:val="00A178CD"/>
    <w:rsid w:val="00A213B3"/>
    <w:rsid w:val="00A244A9"/>
    <w:rsid w:val="00A2599D"/>
    <w:rsid w:val="00A25EE1"/>
    <w:rsid w:val="00A26547"/>
    <w:rsid w:val="00A26936"/>
    <w:rsid w:val="00A301E3"/>
    <w:rsid w:val="00A30AA2"/>
    <w:rsid w:val="00A317CA"/>
    <w:rsid w:val="00A32283"/>
    <w:rsid w:val="00A329E2"/>
    <w:rsid w:val="00A33309"/>
    <w:rsid w:val="00A344C4"/>
    <w:rsid w:val="00A346C1"/>
    <w:rsid w:val="00A37BD3"/>
    <w:rsid w:val="00A4134F"/>
    <w:rsid w:val="00A42072"/>
    <w:rsid w:val="00A422F8"/>
    <w:rsid w:val="00A4275A"/>
    <w:rsid w:val="00A43DC9"/>
    <w:rsid w:val="00A45405"/>
    <w:rsid w:val="00A460A2"/>
    <w:rsid w:val="00A461F7"/>
    <w:rsid w:val="00A4676F"/>
    <w:rsid w:val="00A46C9A"/>
    <w:rsid w:val="00A50FEF"/>
    <w:rsid w:val="00A513D3"/>
    <w:rsid w:val="00A51698"/>
    <w:rsid w:val="00A516B9"/>
    <w:rsid w:val="00A52527"/>
    <w:rsid w:val="00A53064"/>
    <w:rsid w:val="00A545F4"/>
    <w:rsid w:val="00A549AC"/>
    <w:rsid w:val="00A558C4"/>
    <w:rsid w:val="00A5676A"/>
    <w:rsid w:val="00A575DB"/>
    <w:rsid w:val="00A60C25"/>
    <w:rsid w:val="00A612DF"/>
    <w:rsid w:val="00A61547"/>
    <w:rsid w:val="00A63030"/>
    <w:rsid w:val="00A638B5"/>
    <w:rsid w:val="00A638EF"/>
    <w:rsid w:val="00A63D4F"/>
    <w:rsid w:val="00A63DC2"/>
    <w:rsid w:val="00A645D9"/>
    <w:rsid w:val="00A6532C"/>
    <w:rsid w:val="00A65DB0"/>
    <w:rsid w:val="00A662EE"/>
    <w:rsid w:val="00A66552"/>
    <w:rsid w:val="00A6665A"/>
    <w:rsid w:val="00A666E5"/>
    <w:rsid w:val="00A66DC2"/>
    <w:rsid w:val="00A66F9A"/>
    <w:rsid w:val="00A675FF"/>
    <w:rsid w:val="00A7102B"/>
    <w:rsid w:val="00A730B9"/>
    <w:rsid w:val="00A740C7"/>
    <w:rsid w:val="00A7461B"/>
    <w:rsid w:val="00A748FC"/>
    <w:rsid w:val="00A762B8"/>
    <w:rsid w:val="00A77E91"/>
    <w:rsid w:val="00A8048A"/>
    <w:rsid w:val="00A8057A"/>
    <w:rsid w:val="00A81868"/>
    <w:rsid w:val="00A82802"/>
    <w:rsid w:val="00A82F33"/>
    <w:rsid w:val="00A83871"/>
    <w:rsid w:val="00A868EE"/>
    <w:rsid w:val="00A86B88"/>
    <w:rsid w:val="00A877D3"/>
    <w:rsid w:val="00A87B4E"/>
    <w:rsid w:val="00A91E14"/>
    <w:rsid w:val="00A92424"/>
    <w:rsid w:val="00A9297B"/>
    <w:rsid w:val="00A932F8"/>
    <w:rsid w:val="00A946D5"/>
    <w:rsid w:val="00A94D95"/>
    <w:rsid w:val="00A96074"/>
    <w:rsid w:val="00A9661F"/>
    <w:rsid w:val="00A9757D"/>
    <w:rsid w:val="00A978B8"/>
    <w:rsid w:val="00A978F8"/>
    <w:rsid w:val="00AA002A"/>
    <w:rsid w:val="00AA015F"/>
    <w:rsid w:val="00AA12A3"/>
    <w:rsid w:val="00AA1C8C"/>
    <w:rsid w:val="00AA21B8"/>
    <w:rsid w:val="00AA21FB"/>
    <w:rsid w:val="00AA2851"/>
    <w:rsid w:val="00AA3176"/>
    <w:rsid w:val="00AA3279"/>
    <w:rsid w:val="00AA36A4"/>
    <w:rsid w:val="00AA52E8"/>
    <w:rsid w:val="00AA6610"/>
    <w:rsid w:val="00AA6B5A"/>
    <w:rsid w:val="00AA71D7"/>
    <w:rsid w:val="00AB19C2"/>
    <w:rsid w:val="00AB1CBA"/>
    <w:rsid w:val="00AB27D6"/>
    <w:rsid w:val="00AB3E75"/>
    <w:rsid w:val="00AB4BAE"/>
    <w:rsid w:val="00AB6693"/>
    <w:rsid w:val="00AB7C1D"/>
    <w:rsid w:val="00AC0447"/>
    <w:rsid w:val="00AC0AC1"/>
    <w:rsid w:val="00AC1EA6"/>
    <w:rsid w:val="00AC1F08"/>
    <w:rsid w:val="00AC2859"/>
    <w:rsid w:val="00AC3247"/>
    <w:rsid w:val="00AC3E6F"/>
    <w:rsid w:val="00AC4F2F"/>
    <w:rsid w:val="00AC706F"/>
    <w:rsid w:val="00AD25ED"/>
    <w:rsid w:val="00AD2E8C"/>
    <w:rsid w:val="00AD2F31"/>
    <w:rsid w:val="00AD37C5"/>
    <w:rsid w:val="00AD409E"/>
    <w:rsid w:val="00AD4C5D"/>
    <w:rsid w:val="00AD5A14"/>
    <w:rsid w:val="00AD6834"/>
    <w:rsid w:val="00AD6C54"/>
    <w:rsid w:val="00AE070D"/>
    <w:rsid w:val="00AE176D"/>
    <w:rsid w:val="00AE17F4"/>
    <w:rsid w:val="00AE30F8"/>
    <w:rsid w:val="00AE491C"/>
    <w:rsid w:val="00AE6A34"/>
    <w:rsid w:val="00AE7881"/>
    <w:rsid w:val="00AF00B4"/>
    <w:rsid w:val="00AF1DAE"/>
    <w:rsid w:val="00AF1F87"/>
    <w:rsid w:val="00AF4AE6"/>
    <w:rsid w:val="00AF52CF"/>
    <w:rsid w:val="00AF5396"/>
    <w:rsid w:val="00AF5486"/>
    <w:rsid w:val="00AF5493"/>
    <w:rsid w:val="00AF5670"/>
    <w:rsid w:val="00AF6423"/>
    <w:rsid w:val="00AF6AF1"/>
    <w:rsid w:val="00B00085"/>
    <w:rsid w:val="00B003FA"/>
    <w:rsid w:val="00B00EF9"/>
    <w:rsid w:val="00B01166"/>
    <w:rsid w:val="00B02D2B"/>
    <w:rsid w:val="00B02D9E"/>
    <w:rsid w:val="00B02F4A"/>
    <w:rsid w:val="00B032D7"/>
    <w:rsid w:val="00B04FF0"/>
    <w:rsid w:val="00B05564"/>
    <w:rsid w:val="00B0599E"/>
    <w:rsid w:val="00B05B23"/>
    <w:rsid w:val="00B06347"/>
    <w:rsid w:val="00B0692C"/>
    <w:rsid w:val="00B07236"/>
    <w:rsid w:val="00B07BEA"/>
    <w:rsid w:val="00B10D19"/>
    <w:rsid w:val="00B1199F"/>
    <w:rsid w:val="00B14847"/>
    <w:rsid w:val="00B1569F"/>
    <w:rsid w:val="00B212B1"/>
    <w:rsid w:val="00B217B2"/>
    <w:rsid w:val="00B21E05"/>
    <w:rsid w:val="00B2211A"/>
    <w:rsid w:val="00B24556"/>
    <w:rsid w:val="00B26E3D"/>
    <w:rsid w:val="00B3133D"/>
    <w:rsid w:val="00B3246C"/>
    <w:rsid w:val="00B329FE"/>
    <w:rsid w:val="00B331C5"/>
    <w:rsid w:val="00B33D63"/>
    <w:rsid w:val="00B340A7"/>
    <w:rsid w:val="00B3411C"/>
    <w:rsid w:val="00B34B89"/>
    <w:rsid w:val="00B35933"/>
    <w:rsid w:val="00B36B65"/>
    <w:rsid w:val="00B37DE3"/>
    <w:rsid w:val="00B37E71"/>
    <w:rsid w:val="00B405DD"/>
    <w:rsid w:val="00B40ED5"/>
    <w:rsid w:val="00B41FE4"/>
    <w:rsid w:val="00B42C2F"/>
    <w:rsid w:val="00B43189"/>
    <w:rsid w:val="00B4345E"/>
    <w:rsid w:val="00B445D1"/>
    <w:rsid w:val="00B447A9"/>
    <w:rsid w:val="00B44BD0"/>
    <w:rsid w:val="00B45825"/>
    <w:rsid w:val="00B45EBA"/>
    <w:rsid w:val="00B476E6"/>
    <w:rsid w:val="00B500B0"/>
    <w:rsid w:val="00B50383"/>
    <w:rsid w:val="00B51110"/>
    <w:rsid w:val="00B514B3"/>
    <w:rsid w:val="00B51824"/>
    <w:rsid w:val="00B53055"/>
    <w:rsid w:val="00B538DA"/>
    <w:rsid w:val="00B54323"/>
    <w:rsid w:val="00B553D9"/>
    <w:rsid w:val="00B55903"/>
    <w:rsid w:val="00B5606B"/>
    <w:rsid w:val="00B56B0F"/>
    <w:rsid w:val="00B576A4"/>
    <w:rsid w:val="00B60950"/>
    <w:rsid w:val="00B6098B"/>
    <w:rsid w:val="00B60D3E"/>
    <w:rsid w:val="00B60E4B"/>
    <w:rsid w:val="00B624EC"/>
    <w:rsid w:val="00B633F6"/>
    <w:rsid w:val="00B65045"/>
    <w:rsid w:val="00B75CA0"/>
    <w:rsid w:val="00B77600"/>
    <w:rsid w:val="00B815CC"/>
    <w:rsid w:val="00B8340D"/>
    <w:rsid w:val="00B8392C"/>
    <w:rsid w:val="00B844B8"/>
    <w:rsid w:val="00B85883"/>
    <w:rsid w:val="00B85F0F"/>
    <w:rsid w:val="00B85F18"/>
    <w:rsid w:val="00B8641D"/>
    <w:rsid w:val="00B86E2C"/>
    <w:rsid w:val="00B87190"/>
    <w:rsid w:val="00B8725B"/>
    <w:rsid w:val="00B878F5"/>
    <w:rsid w:val="00B90368"/>
    <w:rsid w:val="00B907F8"/>
    <w:rsid w:val="00B913DA"/>
    <w:rsid w:val="00B931CB"/>
    <w:rsid w:val="00B96819"/>
    <w:rsid w:val="00B96CBA"/>
    <w:rsid w:val="00B979C1"/>
    <w:rsid w:val="00BA0124"/>
    <w:rsid w:val="00BA1E65"/>
    <w:rsid w:val="00BA2626"/>
    <w:rsid w:val="00BA3730"/>
    <w:rsid w:val="00BA4137"/>
    <w:rsid w:val="00BA4A90"/>
    <w:rsid w:val="00BA5E44"/>
    <w:rsid w:val="00BA62A5"/>
    <w:rsid w:val="00BA708F"/>
    <w:rsid w:val="00BA7203"/>
    <w:rsid w:val="00BA7C5B"/>
    <w:rsid w:val="00BB2FD5"/>
    <w:rsid w:val="00BB31F8"/>
    <w:rsid w:val="00BB726E"/>
    <w:rsid w:val="00BB7C74"/>
    <w:rsid w:val="00BC0A83"/>
    <w:rsid w:val="00BC1505"/>
    <w:rsid w:val="00BC22E1"/>
    <w:rsid w:val="00BC5A5B"/>
    <w:rsid w:val="00BC6553"/>
    <w:rsid w:val="00BD12DB"/>
    <w:rsid w:val="00BD165E"/>
    <w:rsid w:val="00BD1740"/>
    <w:rsid w:val="00BD1D22"/>
    <w:rsid w:val="00BD3135"/>
    <w:rsid w:val="00BD3FE9"/>
    <w:rsid w:val="00BD4A8D"/>
    <w:rsid w:val="00BE04DB"/>
    <w:rsid w:val="00BE0CFF"/>
    <w:rsid w:val="00BE0F99"/>
    <w:rsid w:val="00BE116F"/>
    <w:rsid w:val="00BE1B73"/>
    <w:rsid w:val="00BE2F59"/>
    <w:rsid w:val="00BE31D5"/>
    <w:rsid w:val="00BE4093"/>
    <w:rsid w:val="00BE58AC"/>
    <w:rsid w:val="00BE6F94"/>
    <w:rsid w:val="00BE7002"/>
    <w:rsid w:val="00BE7786"/>
    <w:rsid w:val="00BE7CA2"/>
    <w:rsid w:val="00BF0769"/>
    <w:rsid w:val="00BF528A"/>
    <w:rsid w:val="00BF58C4"/>
    <w:rsid w:val="00BF6F44"/>
    <w:rsid w:val="00BF7387"/>
    <w:rsid w:val="00BF7ABB"/>
    <w:rsid w:val="00C00848"/>
    <w:rsid w:val="00C020BD"/>
    <w:rsid w:val="00C0228E"/>
    <w:rsid w:val="00C025B6"/>
    <w:rsid w:val="00C04A5C"/>
    <w:rsid w:val="00C074B8"/>
    <w:rsid w:val="00C07F95"/>
    <w:rsid w:val="00C10701"/>
    <w:rsid w:val="00C11072"/>
    <w:rsid w:val="00C116C8"/>
    <w:rsid w:val="00C11904"/>
    <w:rsid w:val="00C12239"/>
    <w:rsid w:val="00C12849"/>
    <w:rsid w:val="00C1466A"/>
    <w:rsid w:val="00C16875"/>
    <w:rsid w:val="00C16CFA"/>
    <w:rsid w:val="00C172DA"/>
    <w:rsid w:val="00C21903"/>
    <w:rsid w:val="00C22131"/>
    <w:rsid w:val="00C22A38"/>
    <w:rsid w:val="00C238A9"/>
    <w:rsid w:val="00C23F1F"/>
    <w:rsid w:val="00C2403B"/>
    <w:rsid w:val="00C241B5"/>
    <w:rsid w:val="00C2474D"/>
    <w:rsid w:val="00C25725"/>
    <w:rsid w:val="00C25F0F"/>
    <w:rsid w:val="00C261BD"/>
    <w:rsid w:val="00C308A6"/>
    <w:rsid w:val="00C34283"/>
    <w:rsid w:val="00C342B8"/>
    <w:rsid w:val="00C350CC"/>
    <w:rsid w:val="00C36C0D"/>
    <w:rsid w:val="00C41246"/>
    <w:rsid w:val="00C41CF6"/>
    <w:rsid w:val="00C432DC"/>
    <w:rsid w:val="00C43DA3"/>
    <w:rsid w:val="00C44C97"/>
    <w:rsid w:val="00C45C31"/>
    <w:rsid w:val="00C46BD0"/>
    <w:rsid w:val="00C470DA"/>
    <w:rsid w:val="00C47848"/>
    <w:rsid w:val="00C47854"/>
    <w:rsid w:val="00C50DF3"/>
    <w:rsid w:val="00C515CF"/>
    <w:rsid w:val="00C51BC2"/>
    <w:rsid w:val="00C51EED"/>
    <w:rsid w:val="00C51F92"/>
    <w:rsid w:val="00C5352F"/>
    <w:rsid w:val="00C53925"/>
    <w:rsid w:val="00C53987"/>
    <w:rsid w:val="00C53B8C"/>
    <w:rsid w:val="00C53C71"/>
    <w:rsid w:val="00C55CA7"/>
    <w:rsid w:val="00C5615E"/>
    <w:rsid w:val="00C56419"/>
    <w:rsid w:val="00C568F8"/>
    <w:rsid w:val="00C577D6"/>
    <w:rsid w:val="00C57D34"/>
    <w:rsid w:val="00C629E5"/>
    <w:rsid w:val="00C63EAB"/>
    <w:rsid w:val="00C64A38"/>
    <w:rsid w:val="00C67552"/>
    <w:rsid w:val="00C70480"/>
    <w:rsid w:val="00C70AB2"/>
    <w:rsid w:val="00C70AE2"/>
    <w:rsid w:val="00C7230E"/>
    <w:rsid w:val="00C72C7C"/>
    <w:rsid w:val="00C72F99"/>
    <w:rsid w:val="00C736F4"/>
    <w:rsid w:val="00C742DD"/>
    <w:rsid w:val="00C74B04"/>
    <w:rsid w:val="00C75113"/>
    <w:rsid w:val="00C75614"/>
    <w:rsid w:val="00C758F5"/>
    <w:rsid w:val="00C758FB"/>
    <w:rsid w:val="00C75DAD"/>
    <w:rsid w:val="00C75DD5"/>
    <w:rsid w:val="00C76825"/>
    <w:rsid w:val="00C768F5"/>
    <w:rsid w:val="00C771D6"/>
    <w:rsid w:val="00C77450"/>
    <w:rsid w:val="00C80523"/>
    <w:rsid w:val="00C80F77"/>
    <w:rsid w:val="00C81077"/>
    <w:rsid w:val="00C824F8"/>
    <w:rsid w:val="00C86650"/>
    <w:rsid w:val="00C87990"/>
    <w:rsid w:val="00C91875"/>
    <w:rsid w:val="00C91B3A"/>
    <w:rsid w:val="00C928A1"/>
    <w:rsid w:val="00C9443F"/>
    <w:rsid w:val="00C95724"/>
    <w:rsid w:val="00C967B4"/>
    <w:rsid w:val="00C97578"/>
    <w:rsid w:val="00C976E9"/>
    <w:rsid w:val="00C97BE8"/>
    <w:rsid w:val="00CA0135"/>
    <w:rsid w:val="00CA02B8"/>
    <w:rsid w:val="00CA0ED7"/>
    <w:rsid w:val="00CA147E"/>
    <w:rsid w:val="00CA350F"/>
    <w:rsid w:val="00CA5FF2"/>
    <w:rsid w:val="00CA6FD2"/>
    <w:rsid w:val="00CA779A"/>
    <w:rsid w:val="00CB0108"/>
    <w:rsid w:val="00CB0A51"/>
    <w:rsid w:val="00CB1031"/>
    <w:rsid w:val="00CB31C8"/>
    <w:rsid w:val="00CB350F"/>
    <w:rsid w:val="00CB412A"/>
    <w:rsid w:val="00CB49A2"/>
    <w:rsid w:val="00CB683D"/>
    <w:rsid w:val="00CC0055"/>
    <w:rsid w:val="00CC0956"/>
    <w:rsid w:val="00CC10BF"/>
    <w:rsid w:val="00CC1A00"/>
    <w:rsid w:val="00CC22BF"/>
    <w:rsid w:val="00CC2807"/>
    <w:rsid w:val="00CC2EB5"/>
    <w:rsid w:val="00CC3022"/>
    <w:rsid w:val="00CC44B4"/>
    <w:rsid w:val="00CC486C"/>
    <w:rsid w:val="00CC528C"/>
    <w:rsid w:val="00CC6138"/>
    <w:rsid w:val="00CC637B"/>
    <w:rsid w:val="00CC7ED4"/>
    <w:rsid w:val="00CD0A5E"/>
    <w:rsid w:val="00CD20C8"/>
    <w:rsid w:val="00CD3795"/>
    <w:rsid w:val="00CD47EF"/>
    <w:rsid w:val="00CD549E"/>
    <w:rsid w:val="00CD67C4"/>
    <w:rsid w:val="00CE074E"/>
    <w:rsid w:val="00CE0836"/>
    <w:rsid w:val="00CE0F8D"/>
    <w:rsid w:val="00CE17B2"/>
    <w:rsid w:val="00CE2CF9"/>
    <w:rsid w:val="00CE5243"/>
    <w:rsid w:val="00CE5FAD"/>
    <w:rsid w:val="00CE642D"/>
    <w:rsid w:val="00CE6BD5"/>
    <w:rsid w:val="00CE6CBE"/>
    <w:rsid w:val="00CF1D65"/>
    <w:rsid w:val="00CF1F05"/>
    <w:rsid w:val="00CF2A06"/>
    <w:rsid w:val="00CF2ACA"/>
    <w:rsid w:val="00CF3C26"/>
    <w:rsid w:val="00CF4B83"/>
    <w:rsid w:val="00CF70E6"/>
    <w:rsid w:val="00D02683"/>
    <w:rsid w:val="00D02B50"/>
    <w:rsid w:val="00D04701"/>
    <w:rsid w:val="00D049D8"/>
    <w:rsid w:val="00D052B8"/>
    <w:rsid w:val="00D06A8F"/>
    <w:rsid w:val="00D07199"/>
    <w:rsid w:val="00D10200"/>
    <w:rsid w:val="00D106BA"/>
    <w:rsid w:val="00D107FA"/>
    <w:rsid w:val="00D11816"/>
    <w:rsid w:val="00D11F9B"/>
    <w:rsid w:val="00D14BDD"/>
    <w:rsid w:val="00D150DE"/>
    <w:rsid w:val="00D154C7"/>
    <w:rsid w:val="00D15622"/>
    <w:rsid w:val="00D1568C"/>
    <w:rsid w:val="00D16A27"/>
    <w:rsid w:val="00D173F8"/>
    <w:rsid w:val="00D176E2"/>
    <w:rsid w:val="00D20C2F"/>
    <w:rsid w:val="00D210BC"/>
    <w:rsid w:val="00D22213"/>
    <w:rsid w:val="00D234A8"/>
    <w:rsid w:val="00D247F3"/>
    <w:rsid w:val="00D25002"/>
    <w:rsid w:val="00D264A3"/>
    <w:rsid w:val="00D2669C"/>
    <w:rsid w:val="00D26D3D"/>
    <w:rsid w:val="00D30395"/>
    <w:rsid w:val="00D3050C"/>
    <w:rsid w:val="00D30868"/>
    <w:rsid w:val="00D31981"/>
    <w:rsid w:val="00D32580"/>
    <w:rsid w:val="00D33977"/>
    <w:rsid w:val="00D34A15"/>
    <w:rsid w:val="00D3556A"/>
    <w:rsid w:val="00D362F2"/>
    <w:rsid w:val="00D36FAC"/>
    <w:rsid w:val="00D378E9"/>
    <w:rsid w:val="00D40679"/>
    <w:rsid w:val="00D41C14"/>
    <w:rsid w:val="00D43252"/>
    <w:rsid w:val="00D432E9"/>
    <w:rsid w:val="00D44E67"/>
    <w:rsid w:val="00D45060"/>
    <w:rsid w:val="00D4525A"/>
    <w:rsid w:val="00D463A3"/>
    <w:rsid w:val="00D47EA2"/>
    <w:rsid w:val="00D50AC2"/>
    <w:rsid w:val="00D549DB"/>
    <w:rsid w:val="00D54D5E"/>
    <w:rsid w:val="00D5513E"/>
    <w:rsid w:val="00D55301"/>
    <w:rsid w:val="00D55A14"/>
    <w:rsid w:val="00D55B67"/>
    <w:rsid w:val="00D55FFE"/>
    <w:rsid w:val="00D57264"/>
    <w:rsid w:val="00D61CAF"/>
    <w:rsid w:val="00D61CDC"/>
    <w:rsid w:val="00D62C83"/>
    <w:rsid w:val="00D63D74"/>
    <w:rsid w:val="00D6462C"/>
    <w:rsid w:val="00D648CB"/>
    <w:rsid w:val="00D66F76"/>
    <w:rsid w:val="00D66F7F"/>
    <w:rsid w:val="00D67DF7"/>
    <w:rsid w:val="00D70569"/>
    <w:rsid w:val="00D72796"/>
    <w:rsid w:val="00D72D57"/>
    <w:rsid w:val="00D73258"/>
    <w:rsid w:val="00D7423D"/>
    <w:rsid w:val="00D7497C"/>
    <w:rsid w:val="00D749E3"/>
    <w:rsid w:val="00D76C95"/>
    <w:rsid w:val="00D81ADD"/>
    <w:rsid w:val="00D82118"/>
    <w:rsid w:val="00D832E1"/>
    <w:rsid w:val="00D83523"/>
    <w:rsid w:val="00D83DFC"/>
    <w:rsid w:val="00D84251"/>
    <w:rsid w:val="00D84B55"/>
    <w:rsid w:val="00D92466"/>
    <w:rsid w:val="00D93902"/>
    <w:rsid w:val="00DA0649"/>
    <w:rsid w:val="00DA0964"/>
    <w:rsid w:val="00DA0AE1"/>
    <w:rsid w:val="00DA134A"/>
    <w:rsid w:val="00DA2698"/>
    <w:rsid w:val="00DA4440"/>
    <w:rsid w:val="00DA4950"/>
    <w:rsid w:val="00DA4F41"/>
    <w:rsid w:val="00DA556E"/>
    <w:rsid w:val="00DA57B8"/>
    <w:rsid w:val="00DA5A19"/>
    <w:rsid w:val="00DB261E"/>
    <w:rsid w:val="00DB38B8"/>
    <w:rsid w:val="00DB3E66"/>
    <w:rsid w:val="00DB48CF"/>
    <w:rsid w:val="00DB4938"/>
    <w:rsid w:val="00DB5D2D"/>
    <w:rsid w:val="00DB6135"/>
    <w:rsid w:val="00DB623C"/>
    <w:rsid w:val="00DB6A57"/>
    <w:rsid w:val="00DC063D"/>
    <w:rsid w:val="00DC0FA7"/>
    <w:rsid w:val="00DC3306"/>
    <w:rsid w:val="00DC3437"/>
    <w:rsid w:val="00DC3B0F"/>
    <w:rsid w:val="00DC52E1"/>
    <w:rsid w:val="00DC5418"/>
    <w:rsid w:val="00DC5431"/>
    <w:rsid w:val="00DC59E1"/>
    <w:rsid w:val="00DC6D48"/>
    <w:rsid w:val="00DC7747"/>
    <w:rsid w:val="00DC789A"/>
    <w:rsid w:val="00DD0C60"/>
    <w:rsid w:val="00DD139A"/>
    <w:rsid w:val="00DD270E"/>
    <w:rsid w:val="00DD3B62"/>
    <w:rsid w:val="00DD454A"/>
    <w:rsid w:val="00DD4E6B"/>
    <w:rsid w:val="00DD55C0"/>
    <w:rsid w:val="00DD69D2"/>
    <w:rsid w:val="00DD7F79"/>
    <w:rsid w:val="00DE19FA"/>
    <w:rsid w:val="00DE2E52"/>
    <w:rsid w:val="00DE3597"/>
    <w:rsid w:val="00DE446A"/>
    <w:rsid w:val="00DE4906"/>
    <w:rsid w:val="00DE4951"/>
    <w:rsid w:val="00DE6279"/>
    <w:rsid w:val="00DE6EB5"/>
    <w:rsid w:val="00DE7B75"/>
    <w:rsid w:val="00DF1770"/>
    <w:rsid w:val="00DF1939"/>
    <w:rsid w:val="00DF2C74"/>
    <w:rsid w:val="00DF367D"/>
    <w:rsid w:val="00DF3B7A"/>
    <w:rsid w:val="00DF3EE1"/>
    <w:rsid w:val="00DF420F"/>
    <w:rsid w:val="00DF4F80"/>
    <w:rsid w:val="00DF57BF"/>
    <w:rsid w:val="00DF5BA8"/>
    <w:rsid w:val="00DF75B0"/>
    <w:rsid w:val="00E0032F"/>
    <w:rsid w:val="00E01FB2"/>
    <w:rsid w:val="00E0213E"/>
    <w:rsid w:val="00E027C0"/>
    <w:rsid w:val="00E0313B"/>
    <w:rsid w:val="00E05DC7"/>
    <w:rsid w:val="00E062AC"/>
    <w:rsid w:val="00E07E69"/>
    <w:rsid w:val="00E1184F"/>
    <w:rsid w:val="00E11EB6"/>
    <w:rsid w:val="00E12C00"/>
    <w:rsid w:val="00E13E97"/>
    <w:rsid w:val="00E14845"/>
    <w:rsid w:val="00E14BD8"/>
    <w:rsid w:val="00E14DC1"/>
    <w:rsid w:val="00E15198"/>
    <w:rsid w:val="00E176AB"/>
    <w:rsid w:val="00E17B98"/>
    <w:rsid w:val="00E20C4A"/>
    <w:rsid w:val="00E20D76"/>
    <w:rsid w:val="00E2159F"/>
    <w:rsid w:val="00E21E19"/>
    <w:rsid w:val="00E21E99"/>
    <w:rsid w:val="00E21F17"/>
    <w:rsid w:val="00E228A5"/>
    <w:rsid w:val="00E24199"/>
    <w:rsid w:val="00E24EDD"/>
    <w:rsid w:val="00E2573D"/>
    <w:rsid w:val="00E25F75"/>
    <w:rsid w:val="00E26446"/>
    <w:rsid w:val="00E300E5"/>
    <w:rsid w:val="00E310AA"/>
    <w:rsid w:val="00E32BDB"/>
    <w:rsid w:val="00E3328B"/>
    <w:rsid w:val="00E33748"/>
    <w:rsid w:val="00E353AD"/>
    <w:rsid w:val="00E356B4"/>
    <w:rsid w:val="00E3633D"/>
    <w:rsid w:val="00E3654E"/>
    <w:rsid w:val="00E37BD8"/>
    <w:rsid w:val="00E40A44"/>
    <w:rsid w:val="00E40F04"/>
    <w:rsid w:val="00E41C4A"/>
    <w:rsid w:val="00E42A1D"/>
    <w:rsid w:val="00E42B92"/>
    <w:rsid w:val="00E43F70"/>
    <w:rsid w:val="00E448FC"/>
    <w:rsid w:val="00E45426"/>
    <w:rsid w:val="00E45BC6"/>
    <w:rsid w:val="00E46BEB"/>
    <w:rsid w:val="00E47514"/>
    <w:rsid w:val="00E47E95"/>
    <w:rsid w:val="00E512BF"/>
    <w:rsid w:val="00E51A47"/>
    <w:rsid w:val="00E51D6E"/>
    <w:rsid w:val="00E53E77"/>
    <w:rsid w:val="00E553B4"/>
    <w:rsid w:val="00E55947"/>
    <w:rsid w:val="00E57513"/>
    <w:rsid w:val="00E6120B"/>
    <w:rsid w:val="00E623F5"/>
    <w:rsid w:val="00E646FB"/>
    <w:rsid w:val="00E65706"/>
    <w:rsid w:val="00E658C5"/>
    <w:rsid w:val="00E65B3A"/>
    <w:rsid w:val="00E704C7"/>
    <w:rsid w:val="00E704D3"/>
    <w:rsid w:val="00E73076"/>
    <w:rsid w:val="00E73B17"/>
    <w:rsid w:val="00E7456D"/>
    <w:rsid w:val="00E76918"/>
    <w:rsid w:val="00E77A44"/>
    <w:rsid w:val="00E809EC"/>
    <w:rsid w:val="00E8124C"/>
    <w:rsid w:val="00E8199F"/>
    <w:rsid w:val="00E82709"/>
    <w:rsid w:val="00E832A3"/>
    <w:rsid w:val="00E84171"/>
    <w:rsid w:val="00E84A3C"/>
    <w:rsid w:val="00E84A4E"/>
    <w:rsid w:val="00E853D9"/>
    <w:rsid w:val="00E85C06"/>
    <w:rsid w:val="00E86CB6"/>
    <w:rsid w:val="00E87238"/>
    <w:rsid w:val="00E90298"/>
    <w:rsid w:val="00E918EA"/>
    <w:rsid w:val="00E91FA4"/>
    <w:rsid w:val="00E920B5"/>
    <w:rsid w:val="00E921C6"/>
    <w:rsid w:val="00E93CDD"/>
    <w:rsid w:val="00E942A8"/>
    <w:rsid w:val="00E94BE4"/>
    <w:rsid w:val="00E976F3"/>
    <w:rsid w:val="00E976FE"/>
    <w:rsid w:val="00E97AA5"/>
    <w:rsid w:val="00EA00B3"/>
    <w:rsid w:val="00EA162E"/>
    <w:rsid w:val="00EA1738"/>
    <w:rsid w:val="00EA1BB6"/>
    <w:rsid w:val="00EA25C6"/>
    <w:rsid w:val="00EA27FC"/>
    <w:rsid w:val="00EA2B4D"/>
    <w:rsid w:val="00EA4E11"/>
    <w:rsid w:val="00EA5164"/>
    <w:rsid w:val="00EA5C96"/>
    <w:rsid w:val="00EA6207"/>
    <w:rsid w:val="00EA6C6C"/>
    <w:rsid w:val="00EA7618"/>
    <w:rsid w:val="00EA785C"/>
    <w:rsid w:val="00EB2003"/>
    <w:rsid w:val="00EB2CEC"/>
    <w:rsid w:val="00EB3F16"/>
    <w:rsid w:val="00EB5A14"/>
    <w:rsid w:val="00EB61DC"/>
    <w:rsid w:val="00EB6789"/>
    <w:rsid w:val="00EB686F"/>
    <w:rsid w:val="00EB7B11"/>
    <w:rsid w:val="00EC1F42"/>
    <w:rsid w:val="00EC2F98"/>
    <w:rsid w:val="00EC451A"/>
    <w:rsid w:val="00EC4FD8"/>
    <w:rsid w:val="00EC55BF"/>
    <w:rsid w:val="00EC633C"/>
    <w:rsid w:val="00EC680E"/>
    <w:rsid w:val="00EC6DDD"/>
    <w:rsid w:val="00EC6DDF"/>
    <w:rsid w:val="00ED11D3"/>
    <w:rsid w:val="00ED1A1F"/>
    <w:rsid w:val="00ED1A6D"/>
    <w:rsid w:val="00ED1AFF"/>
    <w:rsid w:val="00ED1EF1"/>
    <w:rsid w:val="00ED2E85"/>
    <w:rsid w:val="00ED3695"/>
    <w:rsid w:val="00ED5707"/>
    <w:rsid w:val="00ED594E"/>
    <w:rsid w:val="00ED71AD"/>
    <w:rsid w:val="00ED7E39"/>
    <w:rsid w:val="00EE026B"/>
    <w:rsid w:val="00EE0B5B"/>
    <w:rsid w:val="00EE276D"/>
    <w:rsid w:val="00EE280E"/>
    <w:rsid w:val="00EE2C25"/>
    <w:rsid w:val="00EE5A2F"/>
    <w:rsid w:val="00EE6DE5"/>
    <w:rsid w:val="00EF0172"/>
    <w:rsid w:val="00EF0179"/>
    <w:rsid w:val="00EF2241"/>
    <w:rsid w:val="00EF2564"/>
    <w:rsid w:val="00EF2A3B"/>
    <w:rsid w:val="00EF3ECB"/>
    <w:rsid w:val="00EF49F4"/>
    <w:rsid w:val="00EF61CA"/>
    <w:rsid w:val="00EF6530"/>
    <w:rsid w:val="00EF6882"/>
    <w:rsid w:val="00EF7275"/>
    <w:rsid w:val="00EF7584"/>
    <w:rsid w:val="00EF7F8A"/>
    <w:rsid w:val="00EF7FC4"/>
    <w:rsid w:val="00F00594"/>
    <w:rsid w:val="00F01023"/>
    <w:rsid w:val="00F0126A"/>
    <w:rsid w:val="00F01768"/>
    <w:rsid w:val="00F018B9"/>
    <w:rsid w:val="00F037D2"/>
    <w:rsid w:val="00F04038"/>
    <w:rsid w:val="00F05082"/>
    <w:rsid w:val="00F0529B"/>
    <w:rsid w:val="00F0681C"/>
    <w:rsid w:val="00F06CFD"/>
    <w:rsid w:val="00F06DF3"/>
    <w:rsid w:val="00F06E1D"/>
    <w:rsid w:val="00F0765C"/>
    <w:rsid w:val="00F077D9"/>
    <w:rsid w:val="00F07AA3"/>
    <w:rsid w:val="00F07F4B"/>
    <w:rsid w:val="00F106B5"/>
    <w:rsid w:val="00F10B5F"/>
    <w:rsid w:val="00F11275"/>
    <w:rsid w:val="00F11949"/>
    <w:rsid w:val="00F1383F"/>
    <w:rsid w:val="00F13A06"/>
    <w:rsid w:val="00F14620"/>
    <w:rsid w:val="00F1487A"/>
    <w:rsid w:val="00F14886"/>
    <w:rsid w:val="00F15C37"/>
    <w:rsid w:val="00F15F50"/>
    <w:rsid w:val="00F160C9"/>
    <w:rsid w:val="00F160E2"/>
    <w:rsid w:val="00F160F6"/>
    <w:rsid w:val="00F17D58"/>
    <w:rsid w:val="00F21DB7"/>
    <w:rsid w:val="00F21DC8"/>
    <w:rsid w:val="00F22583"/>
    <w:rsid w:val="00F24B1D"/>
    <w:rsid w:val="00F26061"/>
    <w:rsid w:val="00F2724B"/>
    <w:rsid w:val="00F276C7"/>
    <w:rsid w:val="00F27C9A"/>
    <w:rsid w:val="00F27E64"/>
    <w:rsid w:val="00F30435"/>
    <w:rsid w:val="00F307A4"/>
    <w:rsid w:val="00F310BB"/>
    <w:rsid w:val="00F311C3"/>
    <w:rsid w:val="00F31F9D"/>
    <w:rsid w:val="00F332E4"/>
    <w:rsid w:val="00F33FEA"/>
    <w:rsid w:val="00F35118"/>
    <w:rsid w:val="00F35DD6"/>
    <w:rsid w:val="00F35EA4"/>
    <w:rsid w:val="00F36DE2"/>
    <w:rsid w:val="00F370CE"/>
    <w:rsid w:val="00F41B0A"/>
    <w:rsid w:val="00F42BFB"/>
    <w:rsid w:val="00F43AA9"/>
    <w:rsid w:val="00F4421D"/>
    <w:rsid w:val="00F4562D"/>
    <w:rsid w:val="00F50D44"/>
    <w:rsid w:val="00F51098"/>
    <w:rsid w:val="00F5155F"/>
    <w:rsid w:val="00F51584"/>
    <w:rsid w:val="00F51818"/>
    <w:rsid w:val="00F53573"/>
    <w:rsid w:val="00F53FF9"/>
    <w:rsid w:val="00F54CB8"/>
    <w:rsid w:val="00F56941"/>
    <w:rsid w:val="00F57F26"/>
    <w:rsid w:val="00F6012B"/>
    <w:rsid w:val="00F61020"/>
    <w:rsid w:val="00F612A0"/>
    <w:rsid w:val="00F622CF"/>
    <w:rsid w:val="00F636FE"/>
    <w:rsid w:val="00F63759"/>
    <w:rsid w:val="00F63816"/>
    <w:rsid w:val="00F6381F"/>
    <w:rsid w:val="00F64242"/>
    <w:rsid w:val="00F6480C"/>
    <w:rsid w:val="00F6525B"/>
    <w:rsid w:val="00F658F0"/>
    <w:rsid w:val="00F667CF"/>
    <w:rsid w:val="00F67762"/>
    <w:rsid w:val="00F67DB0"/>
    <w:rsid w:val="00F67FA3"/>
    <w:rsid w:val="00F70816"/>
    <w:rsid w:val="00F72496"/>
    <w:rsid w:val="00F74223"/>
    <w:rsid w:val="00F76050"/>
    <w:rsid w:val="00F76492"/>
    <w:rsid w:val="00F7666A"/>
    <w:rsid w:val="00F772A0"/>
    <w:rsid w:val="00F777A3"/>
    <w:rsid w:val="00F8051D"/>
    <w:rsid w:val="00F80DAF"/>
    <w:rsid w:val="00F828E3"/>
    <w:rsid w:val="00F839C9"/>
    <w:rsid w:val="00F84413"/>
    <w:rsid w:val="00F90464"/>
    <w:rsid w:val="00F93747"/>
    <w:rsid w:val="00F93F04"/>
    <w:rsid w:val="00F94978"/>
    <w:rsid w:val="00F94FDA"/>
    <w:rsid w:val="00F97C65"/>
    <w:rsid w:val="00F97CAA"/>
    <w:rsid w:val="00F97E0F"/>
    <w:rsid w:val="00FA1590"/>
    <w:rsid w:val="00FA1DFD"/>
    <w:rsid w:val="00FA279A"/>
    <w:rsid w:val="00FA2BEF"/>
    <w:rsid w:val="00FA3DFF"/>
    <w:rsid w:val="00FA46B0"/>
    <w:rsid w:val="00FA5288"/>
    <w:rsid w:val="00FA5C10"/>
    <w:rsid w:val="00FA6ABB"/>
    <w:rsid w:val="00FA6BB4"/>
    <w:rsid w:val="00FB041E"/>
    <w:rsid w:val="00FB0C16"/>
    <w:rsid w:val="00FB11EC"/>
    <w:rsid w:val="00FB1FC7"/>
    <w:rsid w:val="00FB2B47"/>
    <w:rsid w:val="00FB2E4E"/>
    <w:rsid w:val="00FB3B5A"/>
    <w:rsid w:val="00FB4302"/>
    <w:rsid w:val="00FB436B"/>
    <w:rsid w:val="00FB45C1"/>
    <w:rsid w:val="00FB5B4E"/>
    <w:rsid w:val="00FC0EC7"/>
    <w:rsid w:val="00FC433C"/>
    <w:rsid w:val="00FC436E"/>
    <w:rsid w:val="00FC4FA4"/>
    <w:rsid w:val="00FC5326"/>
    <w:rsid w:val="00FD14E1"/>
    <w:rsid w:val="00FD1E05"/>
    <w:rsid w:val="00FD33E4"/>
    <w:rsid w:val="00FD387F"/>
    <w:rsid w:val="00FD3997"/>
    <w:rsid w:val="00FD3A86"/>
    <w:rsid w:val="00FD42DE"/>
    <w:rsid w:val="00FD5A76"/>
    <w:rsid w:val="00FD69C7"/>
    <w:rsid w:val="00FD7965"/>
    <w:rsid w:val="00FD7AE6"/>
    <w:rsid w:val="00FD7FB0"/>
    <w:rsid w:val="00FE0960"/>
    <w:rsid w:val="00FE0BB8"/>
    <w:rsid w:val="00FE0C8D"/>
    <w:rsid w:val="00FE19D8"/>
    <w:rsid w:val="00FE1D96"/>
    <w:rsid w:val="00FE2127"/>
    <w:rsid w:val="00FE25DE"/>
    <w:rsid w:val="00FE3826"/>
    <w:rsid w:val="00FE428B"/>
    <w:rsid w:val="00FE5C63"/>
    <w:rsid w:val="00FE7994"/>
    <w:rsid w:val="00FF15C0"/>
    <w:rsid w:val="00FF212C"/>
    <w:rsid w:val="00FF2520"/>
    <w:rsid w:val="00FF2861"/>
    <w:rsid w:val="00FF39B4"/>
    <w:rsid w:val="00FF3EDD"/>
    <w:rsid w:val="00FF48F0"/>
    <w:rsid w:val="00FF7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6144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DD"/>
    <w:pPr>
      <w:widowControl w:val="0"/>
      <w:jc w:val="both"/>
    </w:pPr>
  </w:style>
  <w:style w:type="paragraph" w:styleId="1">
    <w:name w:val="heading 1"/>
    <w:basedOn w:val="a"/>
    <w:next w:val="a"/>
    <w:link w:val="1Char"/>
    <w:uiPriority w:val="9"/>
    <w:qFormat/>
    <w:rsid w:val="00EC6D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6D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C6D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6DDD"/>
    <w:rPr>
      <w:b/>
      <w:bCs/>
      <w:kern w:val="44"/>
      <w:sz w:val="44"/>
      <w:szCs w:val="44"/>
    </w:rPr>
  </w:style>
  <w:style w:type="character" w:customStyle="1" w:styleId="2Char">
    <w:name w:val="标题 2 Char"/>
    <w:basedOn w:val="a0"/>
    <w:link w:val="2"/>
    <w:uiPriority w:val="9"/>
    <w:rsid w:val="00EC6DDD"/>
    <w:rPr>
      <w:rFonts w:asciiTheme="majorHAnsi" w:eastAsiaTheme="majorEastAsia" w:hAnsiTheme="majorHAnsi" w:cstheme="majorBidi"/>
      <w:b/>
      <w:bCs/>
      <w:sz w:val="32"/>
      <w:szCs w:val="32"/>
    </w:rPr>
  </w:style>
  <w:style w:type="paragraph" w:styleId="10">
    <w:name w:val="toc 1"/>
    <w:basedOn w:val="a"/>
    <w:next w:val="a"/>
    <w:autoRedefine/>
    <w:uiPriority w:val="39"/>
    <w:semiHidden/>
    <w:unhideWhenUsed/>
    <w:qFormat/>
    <w:rsid w:val="00EC6DDD"/>
    <w:pPr>
      <w:widowControl/>
      <w:spacing w:after="100" w:line="276" w:lineRule="auto"/>
      <w:jc w:val="left"/>
    </w:pPr>
    <w:rPr>
      <w:kern w:val="0"/>
      <w:sz w:val="22"/>
    </w:rPr>
  </w:style>
  <w:style w:type="paragraph" w:styleId="20">
    <w:name w:val="toc 2"/>
    <w:basedOn w:val="a"/>
    <w:next w:val="a"/>
    <w:autoRedefine/>
    <w:uiPriority w:val="39"/>
    <w:unhideWhenUsed/>
    <w:qFormat/>
    <w:rsid w:val="00EC6DDD"/>
    <w:pPr>
      <w:widowControl/>
      <w:spacing w:after="100" w:line="276" w:lineRule="auto"/>
      <w:ind w:left="220"/>
      <w:jc w:val="left"/>
    </w:pPr>
    <w:rPr>
      <w:kern w:val="0"/>
      <w:sz w:val="22"/>
    </w:rPr>
  </w:style>
  <w:style w:type="paragraph" w:styleId="30">
    <w:name w:val="toc 3"/>
    <w:basedOn w:val="a"/>
    <w:next w:val="a"/>
    <w:autoRedefine/>
    <w:uiPriority w:val="39"/>
    <w:semiHidden/>
    <w:unhideWhenUsed/>
    <w:qFormat/>
    <w:rsid w:val="00EC6DDD"/>
    <w:pPr>
      <w:widowControl/>
      <w:spacing w:after="100" w:line="276" w:lineRule="auto"/>
      <w:ind w:left="440"/>
      <w:jc w:val="left"/>
    </w:pPr>
    <w:rPr>
      <w:kern w:val="0"/>
      <w:sz w:val="22"/>
    </w:rPr>
  </w:style>
  <w:style w:type="paragraph" w:styleId="a3">
    <w:name w:val="Title"/>
    <w:basedOn w:val="a"/>
    <w:next w:val="a"/>
    <w:link w:val="Char"/>
    <w:uiPriority w:val="10"/>
    <w:qFormat/>
    <w:rsid w:val="00EC6DD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C6DDD"/>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EC6D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itle-YH">
    <w:name w:val="Title-YH"/>
    <w:basedOn w:val="a3"/>
    <w:next w:val="Body"/>
    <w:link w:val="Title-YHChar"/>
    <w:qFormat/>
    <w:rsid w:val="00EC6DDD"/>
    <w:pPr>
      <w:spacing w:after="120"/>
    </w:pPr>
    <w:rPr>
      <w:rFonts w:ascii="微软雅黑" w:hAnsi="微软雅黑" w:cs="Times New Roman"/>
      <w:smallCaps/>
      <w:kern w:val="28"/>
    </w:rPr>
  </w:style>
  <w:style w:type="character" w:customStyle="1" w:styleId="Title-YHChar">
    <w:name w:val="Title-YH Char"/>
    <w:link w:val="Title-YH"/>
    <w:rsid w:val="00EC6DDD"/>
    <w:rPr>
      <w:rFonts w:ascii="微软雅黑" w:eastAsia="宋体" w:hAnsi="微软雅黑" w:cs="Times New Roman"/>
      <w:b/>
      <w:bCs/>
      <w:smallCaps/>
      <w:kern w:val="28"/>
      <w:sz w:val="32"/>
      <w:szCs w:val="32"/>
    </w:rPr>
  </w:style>
  <w:style w:type="paragraph" w:customStyle="1" w:styleId="Body">
    <w:name w:val="Body"/>
    <w:basedOn w:val="a"/>
    <w:link w:val="BodyChar"/>
    <w:qFormat/>
    <w:rsid w:val="00EC6DDD"/>
    <w:rPr>
      <w:rFonts w:ascii="Times New Roman" w:eastAsia="宋体" w:hAnsi="Times New Roman" w:cs="Times New Roman"/>
      <w:kern w:val="0"/>
      <w:sz w:val="22"/>
      <w:szCs w:val="20"/>
    </w:rPr>
  </w:style>
  <w:style w:type="character" w:customStyle="1" w:styleId="BodyChar">
    <w:name w:val="Body Char"/>
    <w:link w:val="Body"/>
    <w:rsid w:val="00EC6DDD"/>
    <w:rPr>
      <w:rFonts w:ascii="Times New Roman" w:eastAsia="宋体" w:hAnsi="Times New Roman" w:cs="Times New Roman"/>
      <w:kern w:val="0"/>
      <w:sz w:val="22"/>
      <w:szCs w:val="20"/>
    </w:rPr>
  </w:style>
  <w:style w:type="character" w:customStyle="1" w:styleId="3Char">
    <w:name w:val="标题 3 Char"/>
    <w:basedOn w:val="a0"/>
    <w:link w:val="3"/>
    <w:uiPriority w:val="9"/>
    <w:rsid w:val="00EC6DDD"/>
    <w:rPr>
      <w:b/>
      <w:bCs/>
      <w:sz w:val="32"/>
      <w:szCs w:val="32"/>
    </w:rPr>
  </w:style>
  <w:style w:type="paragraph" w:customStyle="1" w:styleId="Default">
    <w:name w:val="Default"/>
    <w:rsid w:val="00126D4D"/>
    <w:pPr>
      <w:widowControl w:val="0"/>
      <w:autoSpaceDE w:val="0"/>
      <w:autoSpaceDN w:val="0"/>
      <w:adjustRightInd w:val="0"/>
    </w:pPr>
    <w:rPr>
      <w:rFonts w:ascii="黑体" w:eastAsia="黑体" w:hAnsi="Times New Roman" w:cs="黑体"/>
      <w:color w:val="000000"/>
      <w:kern w:val="0"/>
      <w:sz w:val="24"/>
      <w:szCs w:val="24"/>
    </w:rPr>
  </w:style>
  <w:style w:type="character" w:styleId="a4">
    <w:name w:val="Hyperlink"/>
    <w:basedOn w:val="a0"/>
    <w:uiPriority w:val="99"/>
    <w:unhideWhenUsed/>
    <w:rsid w:val="00D362F2"/>
    <w:rPr>
      <w:color w:val="0000FF" w:themeColor="hyperlink"/>
      <w:u w:val="single"/>
    </w:rPr>
  </w:style>
  <w:style w:type="paragraph" w:styleId="a5">
    <w:name w:val="Body Text"/>
    <w:basedOn w:val="a"/>
    <w:link w:val="Char0"/>
    <w:rsid w:val="005D6BDA"/>
    <w:pPr>
      <w:adjustRightInd w:val="0"/>
      <w:snapToGrid w:val="0"/>
      <w:spacing w:line="500" w:lineRule="atLeast"/>
    </w:pPr>
    <w:rPr>
      <w:rFonts w:ascii="宋体" w:eastAsia="宋体" w:hAnsi="Times New Roman" w:cs="Times New Roman"/>
      <w:bCs/>
      <w:sz w:val="28"/>
      <w:szCs w:val="24"/>
    </w:rPr>
  </w:style>
  <w:style w:type="character" w:customStyle="1" w:styleId="Char0">
    <w:name w:val="正文文本 Char"/>
    <w:basedOn w:val="a0"/>
    <w:link w:val="a5"/>
    <w:rsid w:val="005D6BDA"/>
    <w:rPr>
      <w:rFonts w:ascii="宋体" w:eastAsia="宋体" w:hAnsi="Times New Roman" w:cs="Times New Roman"/>
      <w:bCs/>
      <w:sz w:val="28"/>
      <w:szCs w:val="24"/>
    </w:rPr>
  </w:style>
  <w:style w:type="paragraph" w:styleId="a6">
    <w:name w:val="Date"/>
    <w:basedOn w:val="a"/>
    <w:next w:val="a"/>
    <w:link w:val="Char1"/>
    <w:uiPriority w:val="99"/>
    <w:rsid w:val="005D6BDA"/>
    <w:pPr>
      <w:ind w:leftChars="2500" w:left="2500"/>
    </w:pPr>
    <w:rPr>
      <w:rFonts w:ascii="Times New Roman" w:eastAsia="宋体" w:hAnsi="Times New Roman" w:cs="Times New Roman"/>
      <w:szCs w:val="24"/>
    </w:rPr>
  </w:style>
  <w:style w:type="character" w:customStyle="1" w:styleId="Char1">
    <w:name w:val="日期 Char"/>
    <w:basedOn w:val="a0"/>
    <w:link w:val="a6"/>
    <w:uiPriority w:val="99"/>
    <w:rsid w:val="005D6BDA"/>
    <w:rPr>
      <w:rFonts w:ascii="Times New Roman" w:eastAsia="宋体" w:hAnsi="Times New Roman" w:cs="Times New Roman"/>
      <w:szCs w:val="24"/>
    </w:rPr>
  </w:style>
  <w:style w:type="table" w:styleId="a7">
    <w:name w:val="Table Grid"/>
    <w:basedOn w:val="a1"/>
    <w:rsid w:val="005D6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rsid w:val="005D6BDA"/>
    <w:pPr>
      <w:ind w:firstLine="420"/>
    </w:pPr>
    <w:rPr>
      <w:rFonts w:ascii="Times New Roman" w:eastAsia="宋体" w:hAnsi="Times New Roman" w:cs="Times New Roman"/>
      <w:szCs w:val="24"/>
    </w:rPr>
  </w:style>
  <w:style w:type="paragraph" w:styleId="a9">
    <w:name w:val="footnote text"/>
    <w:basedOn w:val="a"/>
    <w:link w:val="Char2"/>
    <w:semiHidden/>
    <w:rsid w:val="005D6BDA"/>
    <w:pPr>
      <w:snapToGrid w:val="0"/>
      <w:jc w:val="left"/>
    </w:pPr>
    <w:rPr>
      <w:rFonts w:ascii="Times New Roman" w:eastAsia="宋体" w:hAnsi="Times New Roman" w:cs="Times New Roman"/>
      <w:sz w:val="18"/>
      <w:szCs w:val="18"/>
    </w:rPr>
  </w:style>
  <w:style w:type="character" w:customStyle="1" w:styleId="Char2">
    <w:name w:val="脚注文本 Char"/>
    <w:basedOn w:val="a0"/>
    <w:link w:val="a9"/>
    <w:uiPriority w:val="99"/>
    <w:semiHidden/>
    <w:rsid w:val="005D6BDA"/>
    <w:rPr>
      <w:rFonts w:ascii="Times New Roman" w:eastAsia="宋体" w:hAnsi="Times New Roman" w:cs="Times New Roman"/>
      <w:sz w:val="18"/>
      <w:szCs w:val="18"/>
    </w:rPr>
  </w:style>
  <w:style w:type="character" w:styleId="aa">
    <w:name w:val="footnote reference"/>
    <w:basedOn w:val="a0"/>
    <w:semiHidden/>
    <w:rsid w:val="005D6BDA"/>
    <w:rPr>
      <w:rFonts w:cs="Times New Roman"/>
      <w:vertAlign w:val="superscript"/>
    </w:rPr>
  </w:style>
  <w:style w:type="paragraph" w:styleId="ab">
    <w:name w:val="header"/>
    <w:basedOn w:val="a"/>
    <w:link w:val="Char3"/>
    <w:uiPriority w:val="99"/>
    <w:semiHidden/>
    <w:unhideWhenUsed/>
    <w:rsid w:val="003F051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rsid w:val="003F0519"/>
    <w:rPr>
      <w:sz w:val="18"/>
      <w:szCs w:val="18"/>
    </w:rPr>
  </w:style>
  <w:style w:type="paragraph" w:styleId="ac">
    <w:name w:val="footer"/>
    <w:basedOn w:val="a"/>
    <w:link w:val="Char4"/>
    <w:uiPriority w:val="99"/>
    <w:semiHidden/>
    <w:unhideWhenUsed/>
    <w:rsid w:val="003F0519"/>
    <w:pPr>
      <w:tabs>
        <w:tab w:val="center" w:pos="4153"/>
        <w:tab w:val="right" w:pos="8306"/>
      </w:tabs>
      <w:snapToGrid w:val="0"/>
      <w:jc w:val="left"/>
    </w:pPr>
    <w:rPr>
      <w:sz w:val="18"/>
      <w:szCs w:val="18"/>
    </w:rPr>
  </w:style>
  <w:style w:type="character" w:customStyle="1" w:styleId="Char4">
    <w:name w:val="页脚 Char"/>
    <w:basedOn w:val="a0"/>
    <w:link w:val="ac"/>
    <w:uiPriority w:val="99"/>
    <w:semiHidden/>
    <w:rsid w:val="003F0519"/>
    <w:rPr>
      <w:sz w:val="18"/>
      <w:szCs w:val="18"/>
    </w:rPr>
  </w:style>
  <w:style w:type="paragraph" w:styleId="ad">
    <w:name w:val="Balloon Text"/>
    <w:basedOn w:val="a"/>
    <w:link w:val="Char5"/>
    <w:uiPriority w:val="99"/>
    <w:semiHidden/>
    <w:unhideWhenUsed/>
    <w:rsid w:val="00704D9E"/>
    <w:rPr>
      <w:sz w:val="18"/>
      <w:szCs w:val="18"/>
    </w:rPr>
  </w:style>
  <w:style w:type="character" w:customStyle="1" w:styleId="Char5">
    <w:name w:val="批注框文本 Char"/>
    <w:basedOn w:val="a0"/>
    <w:link w:val="ad"/>
    <w:uiPriority w:val="99"/>
    <w:semiHidden/>
    <w:rsid w:val="00704D9E"/>
    <w:rPr>
      <w:sz w:val="18"/>
      <w:szCs w:val="18"/>
    </w:rPr>
  </w:style>
  <w:style w:type="paragraph" w:styleId="ae">
    <w:name w:val="List Paragraph"/>
    <w:basedOn w:val="a"/>
    <w:qFormat/>
    <w:rsid w:val="000B38DC"/>
    <w:pPr>
      <w:ind w:firstLineChars="200" w:firstLine="420"/>
    </w:pPr>
  </w:style>
</w:styles>
</file>

<file path=word/webSettings.xml><?xml version="1.0" encoding="utf-8"?>
<w:webSettings xmlns:r="http://schemas.openxmlformats.org/officeDocument/2006/relationships" xmlns:w="http://schemas.openxmlformats.org/wordprocessingml/2006/main">
  <w:divs>
    <w:div w:id="21455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30005;&#23376;&#29256;&#21457;&#36865;&#33267;jjgl@tongji.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0364-C722-4574-819C-7C1F1C6D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1133</Words>
  <Characters>6463</Characters>
  <Application>Microsoft Office Word</Application>
  <DocSecurity>0</DocSecurity>
  <Lines>53</Lines>
  <Paragraphs>15</Paragraphs>
  <ScaleCrop>false</ScaleCrop>
  <Company>tongji</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李航(11028)</dc:creator>
  <cp:lastModifiedBy>李航</cp:lastModifiedBy>
  <cp:revision>10</cp:revision>
  <cp:lastPrinted>2015-03-23T05:43:00Z</cp:lastPrinted>
  <dcterms:created xsi:type="dcterms:W3CDTF">2015-03-17T08:19:00Z</dcterms:created>
  <dcterms:modified xsi:type="dcterms:W3CDTF">2015-03-31T06:23:00Z</dcterms:modified>
</cp:coreProperties>
</file>